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A5276" w:rsidRDefault="009A5276">
      <w:pPr>
        <w:pStyle w:val="1"/>
        <w:pBdr>
          <w:bottom w:val="single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ИНСТИТУТ  РЕКЛАМЫ,  ТУРИЗМА  И  ШОУ-БИЗНЕСА</w:t>
      </w:r>
    </w:p>
    <w:p w:rsidR="009A5276" w:rsidRDefault="009A5276">
      <w:pPr>
        <w:rPr>
          <w:sz w:val="32"/>
          <w:szCs w:val="32"/>
        </w:rPr>
      </w:pPr>
    </w:p>
    <w:p w:rsidR="009A5276" w:rsidRDefault="009A5276">
      <w:pPr>
        <w:rPr>
          <w:sz w:val="32"/>
          <w:szCs w:val="32"/>
        </w:rPr>
      </w:pPr>
    </w:p>
    <w:p w:rsidR="009A5276" w:rsidRDefault="009A5276">
      <w:pPr>
        <w:rPr>
          <w:sz w:val="32"/>
          <w:szCs w:val="32"/>
        </w:rPr>
      </w:pPr>
    </w:p>
    <w:p w:rsidR="009A5276" w:rsidRDefault="009A5276">
      <w:pPr>
        <w:rPr>
          <w:sz w:val="32"/>
          <w:szCs w:val="32"/>
        </w:rPr>
      </w:pPr>
    </w:p>
    <w:p w:rsidR="009A5276" w:rsidRDefault="009A5276">
      <w:pPr>
        <w:rPr>
          <w:sz w:val="32"/>
          <w:szCs w:val="32"/>
        </w:rPr>
      </w:pPr>
    </w:p>
    <w:p w:rsidR="009A5276" w:rsidRDefault="009A5276">
      <w:pPr>
        <w:rPr>
          <w:sz w:val="32"/>
          <w:szCs w:val="32"/>
        </w:rPr>
      </w:pPr>
    </w:p>
    <w:p w:rsidR="009A5276" w:rsidRDefault="009A5276">
      <w:pPr>
        <w:pStyle w:val="2"/>
        <w:rPr>
          <w:sz w:val="28"/>
          <w:szCs w:val="28"/>
        </w:rPr>
      </w:pPr>
      <w:r>
        <w:rPr>
          <w:sz w:val="28"/>
          <w:szCs w:val="28"/>
        </w:rPr>
        <w:t>ПРАКТИЧЕСКАЯ РАБОТА</w:t>
      </w:r>
    </w:p>
    <w:p w:rsidR="009A5276" w:rsidRDefault="009A5276">
      <w:pPr>
        <w:spacing w:line="360" w:lineRule="auto"/>
        <w:rPr>
          <w:sz w:val="32"/>
          <w:szCs w:val="32"/>
        </w:rPr>
      </w:pPr>
    </w:p>
    <w:p w:rsidR="009A5276" w:rsidRDefault="009A5276">
      <w:pPr>
        <w:spacing w:line="360" w:lineRule="auto"/>
        <w:rPr>
          <w:sz w:val="32"/>
          <w:szCs w:val="32"/>
        </w:rPr>
      </w:pPr>
    </w:p>
    <w:p w:rsidR="009A5276" w:rsidRDefault="009A5276">
      <w:pPr>
        <w:spacing w:line="360" w:lineRule="auto"/>
        <w:rPr>
          <w:sz w:val="32"/>
          <w:szCs w:val="32"/>
        </w:rPr>
      </w:pPr>
    </w:p>
    <w:p w:rsidR="009A5276" w:rsidRDefault="009A5276">
      <w:pPr>
        <w:spacing w:line="360" w:lineRule="auto"/>
        <w:ind w:left="1440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>По курсу: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«Информатика».</w:t>
      </w:r>
    </w:p>
    <w:p w:rsidR="009A5276" w:rsidRDefault="009A5276">
      <w:pPr>
        <w:spacing w:line="360" w:lineRule="auto"/>
        <w:ind w:left="1440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>На тему:</w:t>
      </w:r>
      <w:r>
        <w:rPr>
          <w:sz w:val="28"/>
          <w:szCs w:val="28"/>
        </w:rPr>
        <w:tab/>
        <w:t xml:space="preserve">Расчет семейного бюджета </w:t>
      </w:r>
    </w:p>
    <w:p w:rsidR="009A5276" w:rsidRDefault="009A5276">
      <w:pPr>
        <w:spacing w:line="360" w:lineRule="auto"/>
        <w:ind w:left="2880" w:firstLine="720"/>
        <w:rPr>
          <w:sz w:val="28"/>
          <w:szCs w:val="28"/>
        </w:rPr>
      </w:pPr>
      <w:r>
        <w:rPr>
          <w:sz w:val="28"/>
          <w:szCs w:val="28"/>
        </w:rPr>
        <w:t>на полугодие.</w:t>
      </w:r>
      <w:r>
        <w:rPr>
          <w:sz w:val="28"/>
          <w:szCs w:val="28"/>
        </w:rPr>
        <w:tab/>
      </w:r>
    </w:p>
    <w:p w:rsidR="009A5276" w:rsidRDefault="009A5276">
      <w:pPr>
        <w:spacing w:line="360" w:lineRule="auto"/>
        <w:rPr>
          <w:sz w:val="32"/>
          <w:szCs w:val="32"/>
        </w:rPr>
      </w:pPr>
    </w:p>
    <w:p w:rsidR="009A5276" w:rsidRDefault="009A5276">
      <w:pPr>
        <w:spacing w:line="360" w:lineRule="auto"/>
        <w:rPr>
          <w:sz w:val="32"/>
          <w:szCs w:val="32"/>
        </w:rPr>
      </w:pPr>
    </w:p>
    <w:p w:rsidR="009A5276" w:rsidRDefault="009A5276">
      <w:pPr>
        <w:spacing w:line="360" w:lineRule="auto"/>
        <w:rPr>
          <w:sz w:val="32"/>
          <w:szCs w:val="32"/>
        </w:rPr>
      </w:pPr>
    </w:p>
    <w:p w:rsidR="009A5276" w:rsidRDefault="009A5276">
      <w:pPr>
        <w:spacing w:line="360" w:lineRule="auto"/>
        <w:rPr>
          <w:sz w:val="32"/>
          <w:szCs w:val="32"/>
        </w:rPr>
      </w:pPr>
    </w:p>
    <w:p w:rsidR="009A5276" w:rsidRDefault="009A5276">
      <w:pPr>
        <w:spacing w:line="360" w:lineRule="auto"/>
        <w:rPr>
          <w:sz w:val="32"/>
          <w:szCs w:val="32"/>
        </w:rPr>
      </w:pPr>
    </w:p>
    <w:p w:rsidR="009A5276" w:rsidRDefault="009A5276">
      <w:pPr>
        <w:ind w:firstLine="3514"/>
        <w:rPr>
          <w:sz w:val="28"/>
          <w:szCs w:val="28"/>
        </w:rPr>
      </w:pPr>
      <w:r>
        <w:rPr>
          <w:b/>
          <w:bCs/>
          <w:sz w:val="28"/>
          <w:szCs w:val="28"/>
        </w:rPr>
        <w:t>Выполнила: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студентка 3-го курса</w:t>
      </w:r>
    </w:p>
    <w:p w:rsidR="009A5276" w:rsidRDefault="009A5276">
      <w:pPr>
        <w:ind w:firstLine="351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Зорько А.А.</w:t>
      </w:r>
    </w:p>
    <w:p w:rsidR="009A5276" w:rsidRDefault="009A5276">
      <w:pPr>
        <w:ind w:firstLine="351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Тел. 211-7003</w:t>
      </w:r>
    </w:p>
    <w:p w:rsidR="009A5276" w:rsidRDefault="009A5276">
      <w:pPr>
        <w:ind w:firstLine="3514"/>
        <w:rPr>
          <w:sz w:val="28"/>
          <w:szCs w:val="28"/>
        </w:rPr>
      </w:pPr>
    </w:p>
    <w:p w:rsidR="009A5276" w:rsidRDefault="009A5276">
      <w:pPr>
        <w:spacing w:line="360" w:lineRule="auto"/>
        <w:ind w:firstLine="3510"/>
        <w:rPr>
          <w:sz w:val="28"/>
          <w:szCs w:val="28"/>
        </w:rPr>
      </w:pPr>
      <w:r>
        <w:rPr>
          <w:b/>
          <w:bCs/>
          <w:sz w:val="28"/>
          <w:szCs w:val="28"/>
        </w:rPr>
        <w:t>Проверил:</w:t>
      </w:r>
      <w:r>
        <w:rPr>
          <w:sz w:val="28"/>
          <w:szCs w:val="28"/>
        </w:rPr>
        <w:tab/>
        <w:t>__________________</w:t>
      </w:r>
    </w:p>
    <w:p w:rsidR="009A5276" w:rsidRDefault="009A5276">
      <w:pPr>
        <w:spacing w:line="360" w:lineRule="auto"/>
        <w:ind w:firstLine="351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9A5276" w:rsidRDefault="009A5276">
      <w:pPr>
        <w:spacing w:line="360" w:lineRule="auto"/>
        <w:ind w:firstLine="3510"/>
        <w:rPr>
          <w:sz w:val="28"/>
          <w:szCs w:val="28"/>
        </w:rPr>
      </w:pPr>
    </w:p>
    <w:p w:rsidR="009A5276" w:rsidRDefault="009A5276">
      <w:pPr>
        <w:spacing w:line="360" w:lineRule="auto"/>
        <w:ind w:firstLine="3510"/>
        <w:rPr>
          <w:sz w:val="28"/>
          <w:szCs w:val="28"/>
        </w:rPr>
      </w:pPr>
    </w:p>
    <w:p w:rsidR="009A5276" w:rsidRDefault="009A5276">
      <w:pPr>
        <w:spacing w:line="360" w:lineRule="auto"/>
        <w:ind w:firstLine="3510"/>
        <w:rPr>
          <w:sz w:val="28"/>
          <w:szCs w:val="28"/>
          <w:lang w:val="en-US"/>
        </w:rPr>
      </w:pPr>
    </w:p>
    <w:p w:rsidR="009A5276" w:rsidRDefault="009A5276">
      <w:pPr>
        <w:spacing w:line="360" w:lineRule="auto"/>
        <w:ind w:firstLine="3510"/>
        <w:rPr>
          <w:sz w:val="28"/>
          <w:szCs w:val="28"/>
          <w:lang w:val="en-US"/>
        </w:rPr>
      </w:pPr>
    </w:p>
    <w:p w:rsidR="009A5276" w:rsidRDefault="009A5276">
      <w:pPr>
        <w:pStyle w:val="3"/>
        <w:rPr>
          <w:sz w:val="28"/>
          <w:szCs w:val="28"/>
          <w:lang w:val="en-US"/>
        </w:rPr>
      </w:pPr>
      <w:r>
        <w:rPr>
          <w:sz w:val="28"/>
          <w:szCs w:val="28"/>
        </w:rPr>
        <w:t>Москва, 1998</w:t>
      </w:r>
    </w:p>
    <w:p w:rsidR="009A5276" w:rsidRDefault="009A5276">
      <w:pPr>
        <w:rPr>
          <w:lang w:val="en-US"/>
        </w:rPr>
      </w:pPr>
    </w:p>
    <w:p w:rsidR="009A5276" w:rsidRDefault="009A5276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Содержание</w:t>
      </w:r>
      <w:r>
        <w:rPr>
          <w:b/>
          <w:bCs/>
          <w:sz w:val="28"/>
          <w:szCs w:val="28"/>
          <w:lang w:val="en-US"/>
        </w:rPr>
        <w:t>:</w:t>
      </w:r>
    </w:p>
    <w:p w:rsidR="009A5276" w:rsidRDefault="009A5276">
      <w:pPr>
        <w:rPr>
          <w:sz w:val="28"/>
          <w:szCs w:val="28"/>
          <w:lang w:val="en-US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75"/>
        <w:gridCol w:w="5670"/>
        <w:gridCol w:w="2373"/>
      </w:tblGrid>
      <w:tr w:rsidR="009A5276">
        <w:tc>
          <w:tcPr>
            <w:tcW w:w="675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5670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Содержание</w:t>
            </w:r>
            <w:r>
              <w:rPr>
                <w:sz w:val="28"/>
                <w:szCs w:val="28"/>
                <w:lang w:val="en-US"/>
              </w:rPr>
              <w:t xml:space="preserve"> (WinWord)………………….……</w:t>
            </w:r>
          </w:p>
        </w:tc>
        <w:tc>
          <w:tcPr>
            <w:tcW w:w="2373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9A5276" w:rsidRDefault="009A5276">
            <w:pPr>
              <w:rPr>
                <w:sz w:val="28"/>
                <w:szCs w:val="28"/>
                <w:lang w:val="en-US"/>
              </w:rPr>
            </w:pPr>
          </w:p>
        </w:tc>
      </w:tr>
      <w:tr w:rsidR="009A5276">
        <w:tc>
          <w:tcPr>
            <w:tcW w:w="675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5670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Задание (WinWord)……………………………</w:t>
            </w:r>
          </w:p>
        </w:tc>
        <w:tc>
          <w:tcPr>
            <w:tcW w:w="2373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9A5276" w:rsidRDefault="009A5276">
            <w:pPr>
              <w:rPr>
                <w:sz w:val="28"/>
                <w:szCs w:val="28"/>
                <w:lang w:val="en-US"/>
              </w:rPr>
            </w:pPr>
          </w:p>
        </w:tc>
      </w:tr>
      <w:tr w:rsidR="009A5276">
        <w:tc>
          <w:tcPr>
            <w:tcW w:w="675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670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Лист 1. Доходы. (</w:t>
            </w:r>
            <w:r>
              <w:rPr>
                <w:sz w:val="28"/>
                <w:szCs w:val="28"/>
                <w:lang w:val="en-US"/>
              </w:rPr>
              <w:t>Excel)………………….……</w:t>
            </w:r>
          </w:p>
        </w:tc>
        <w:tc>
          <w:tcPr>
            <w:tcW w:w="2373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  <w:p w:rsidR="009A5276" w:rsidRDefault="009A5276">
            <w:pPr>
              <w:rPr>
                <w:sz w:val="28"/>
                <w:szCs w:val="28"/>
                <w:lang w:val="en-US"/>
              </w:rPr>
            </w:pPr>
          </w:p>
        </w:tc>
      </w:tr>
      <w:tr w:rsidR="009A5276">
        <w:tc>
          <w:tcPr>
            <w:tcW w:w="675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5670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Лист 2</w:t>
            </w:r>
            <w:r>
              <w:rPr>
                <w:sz w:val="28"/>
                <w:szCs w:val="28"/>
                <w:lang w:val="en-US"/>
              </w:rPr>
              <w:t>. Коммунальные услуги. (Excel)………</w:t>
            </w:r>
          </w:p>
        </w:tc>
        <w:tc>
          <w:tcPr>
            <w:tcW w:w="2373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9A5276" w:rsidRDefault="009A5276">
            <w:pPr>
              <w:rPr>
                <w:sz w:val="28"/>
                <w:szCs w:val="28"/>
                <w:lang w:val="en-US"/>
              </w:rPr>
            </w:pPr>
          </w:p>
        </w:tc>
      </w:tr>
      <w:tr w:rsidR="009A5276">
        <w:tc>
          <w:tcPr>
            <w:tcW w:w="675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5670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Лист 3</w:t>
            </w:r>
            <w:r>
              <w:rPr>
                <w:sz w:val="28"/>
                <w:szCs w:val="28"/>
                <w:lang w:val="en-US"/>
              </w:rPr>
              <w:t>. Проживание. (Excel)…………….……</w:t>
            </w:r>
          </w:p>
        </w:tc>
        <w:tc>
          <w:tcPr>
            <w:tcW w:w="2373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  <w:p w:rsidR="009A5276" w:rsidRDefault="009A5276">
            <w:pPr>
              <w:rPr>
                <w:sz w:val="28"/>
                <w:szCs w:val="28"/>
                <w:lang w:val="en-US"/>
              </w:rPr>
            </w:pPr>
          </w:p>
        </w:tc>
      </w:tr>
      <w:tr w:rsidR="009A5276">
        <w:tc>
          <w:tcPr>
            <w:tcW w:w="675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5670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Лист 4. Развлечения.</w:t>
            </w:r>
            <w:r>
              <w:rPr>
                <w:sz w:val="28"/>
                <w:szCs w:val="28"/>
                <w:lang w:val="en-US"/>
              </w:rPr>
              <w:t xml:space="preserve"> (Excel)………………….</w:t>
            </w:r>
          </w:p>
        </w:tc>
        <w:tc>
          <w:tcPr>
            <w:tcW w:w="2373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  <w:p w:rsidR="009A5276" w:rsidRDefault="009A5276">
            <w:pPr>
              <w:rPr>
                <w:sz w:val="28"/>
                <w:szCs w:val="28"/>
                <w:lang w:val="en-US"/>
              </w:rPr>
            </w:pPr>
          </w:p>
        </w:tc>
      </w:tr>
      <w:tr w:rsidR="009A5276">
        <w:tc>
          <w:tcPr>
            <w:tcW w:w="675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  <w:p w:rsidR="009A5276" w:rsidRDefault="009A527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Лист 5. Общий бюджет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Excel)………………</w:t>
            </w:r>
          </w:p>
        </w:tc>
        <w:tc>
          <w:tcPr>
            <w:tcW w:w="2373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9A5276">
        <w:tc>
          <w:tcPr>
            <w:tcW w:w="675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5670" w:type="dxa"/>
          </w:tcPr>
          <w:p w:rsidR="009A5276" w:rsidRPr="009A5276" w:rsidRDefault="009A5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Диаграммы по свободным средствам. (</w:t>
            </w:r>
            <w:r>
              <w:rPr>
                <w:sz w:val="28"/>
                <w:szCs w:val="28"/>
                <w:lang w:val="en-US"/>
              </w:rPr>
              <w:t>Excel</w:t>
            </w:r>
            <w:r w:rsidRPr="009A5276">
              <w:rPr>
                <w:sz w:val="28"/>
                <w:szCs w:val="28"/>
              </w:rPr>
              <w:t>)</w:t>
            </w:r>
          </w:p>
        </w:tc>
        <w:tc>
          <w:tcPr>
            <w:tcW w:w="2373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  <w:p w:rsidR="009A5276" w:rsidRDefault="009A5276">
            <w:pPr>
              <w:rPr>
                <w:sz w:val="28"/>
                <w:szCs w:val="28"/>
                <w:lang w:val="en-US"/>
              </w:rPr>
            </w:pPr>
          </w:p>
        </w:tc>
      </w:tr>
      <w:tr w:rsidR="009A5276">
        <w:tc>
          <w:tcPr>
            <w:tcW w:w="675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5670" w:type="dxa"/>
          </w:tcPr>
          <w:p w:rsidR="009A5276" w:rsidRDefault="009A5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Примечания……………………………………</w:t>
            </w:r>
          </w:p>
        </w:tc>
        <w:tc>
          <w:tcPr>
            <w:tcW w:w="2373" w:type="dxa"/>
          </w:tcPr>
          <w:p w:rsidR="009A5276" w:rsidRDefault="009A52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</w:tr>
    </w:tbl>
    <w:p w:rsidR="009A5276" w:rsidRDefault="009A5276">
      <w:pPr>
        <w:rPr>
          <w:sz w:val="28"/>
          <w:szCs w:val="28"/>
          <w:lang w:val="en-US"/>
        </w:rPr>
      </w:pPr>
    </w:p>
    <w:p w:rsidR="009A5276" w:rsidRDefault="009A5276">
      <w:pPr>
        <w:jc w:val="both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  <w:lang w:val="en-US"/>
        </w:rPr>
        <w:t>:</w:t>
      </w:r>
    </w:p>
    <w:p w:rsidR="009A5276" w:rsidRDefault="009A5276">
      <w:pPr>
        <w:jc w:val="both"/>
        <w:rPr>
          <w:b/>
          <w:bCs/>
          <w:sz w:val="28"/>
          <w:szCs w:val="28"/>
          <w:lang w:val="en-US"/>
        </w:rPr>
      </w:pPr>
    </w:p>
    <w:p w:rsidR="009A5276" w:rsidRPr="009A5276" w:rsidRDefault="009A527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лист электронной таблицы переименуйте в </w:t>
      </w:r>
      <w:r>
        <w:rPr>
          <w:b/>
          <w:bCs/>
          <w:sz w:val="28"/>
          <w:szCs w:val="28"/>
        </w:rPr>
        <w:t>Доходы</w:t>
      </w:r>
      <w:r>
        <w:rPr>
          <w:sz w:val="28"/>
          <w:szCs w:val="28"/>
        </w:rPr>
        <w:t xml:space="preserve"> и создайте на нам следующую таблицу, заполнив своими данными</w:t>
      </w:r>
      <w:r w:rsidRPr="009A5276">
        <w:rPr>
          <w:sz w:val="28"/>
          <w:szCs w:val="28"/>
        </w:rPr>
        <w:t>:</w:t>
      </w:r>
    </w:p>
    <w:p w:rsidR="009A5276" w:rsidRPr="009A5276" w:rsidRDefault="009A5276">
      <w:pPr>
        <w:jc w:val="both"/>
        <w:rPr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850"/>
        <w:gridCol w:w="851"/>
        <w:gridCol w:w="850"/>
        <w:gridCol w:w="709"/>
        <w:gridCol w:w="709"/>
        <w:gridCol w:w="952"/>
      </w:tblGrid>
      <w:tr w:rsidR="009A5276">
        <w:trPr>
          <w:cantSplit/>
        </w:trPr>
        <w:tc>
          <w:tcPr>
            <w:tcW w:w="3794" w:type="dxa"/>
            <w:tcBorders>
              <w:top w:val="nil"/>
              <w:left w:val="nil"/>
            </w:tcBorders>
          </w:tcPr>
          <w:p w:rsidR="009A5276" w:rsidRPr="009A5276" w:rsidRDefault="009A52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1" w:type="dxa"/>
            <w:gridSpan w:val="6"/>
            <w:shd w:val="pct25" w:color="000000" w:fill="FFFFFF"/>
          </w:tcPr>
          <w:p w:rsidR="009A5276" w:rsidRDefault="009A5276">
            <w:pPr>
              <w:pStyle w:val="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Общий бюджет на полугодие</w:t>
            </w:r>
          </w:p>
        </w:tc>
      </w:tr>
      <w:tr w:rsidR="009A5276">
        <w:tc>
          <w:tcPr>
            <w:tcW w:w="3794" w:type="dxa"/>
          </w:tcPr>
          <w:p w:rsidR="009A5276" w:rsidRDefault="009A5276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Сведения о семейном бюджете</w:t>
            </w:r>
          </w:p>
        </w:tc>
        <w:tc>
          <w:tcPr>
            <w:tcW w:w="850" w:type="dxa"/>
          </w:tcPr>
          <w:p w:rsidR="009A5276" w:rsidRDefault="009A52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янв</w:t>
            </w:r>
          </w:p>
        </w:tc>
        <w:tc>
          <w:tcPr>
            <w:tcW w:w="851" w:type="dxa"/>
          </w:tcPr>
          <w:p w:rsidR="009A5276" w:rsidRDefault="009A52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февр</w:t>
            </w:r>
          </w:p>
        </w:tc>
        <w:tc>
          <w:tcPr>
            <w:tcW w:w="850" w:type="dxa"/>
          </w:tcPr>
          <w:p w:rsidR="009A5276" w:rsidRDefault="009A52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709" w:type="dxa"/>
          </w:tcPr>
          <w:p w:rsidR="009A5276" w:rsidRDefault="009A52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апр</w:t>
            </w:r>
          </w:p>
        </w:tc>
        <w:tc>
          <w:tcPr>
            <w:tcW w:w="709" w:type="dxa"/>
          </w:tcPr>
          <w:p w:rsidR="009A5276" w:rsidRDefault="009A52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май</w:t>
            </w:r>
          </w:p>
        </w:tc>
        <w:tc>
          <w:tcPr>
            <w:tcW w:w="952" w:type="dxa"/>
          </w:tcPr>
          <w:p w:rsidR="009A5276" w:rsidRDefault="009A5276">
            <w:pPr>
              <w:ind w:left="18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июнь</w:t>
            </w:r>
          </w:p>
        </w:tc>
      </w:tr>
      <w:tr w:rsidR="009A5276">
        <w:tc>
          <w:tcPr>
            <w:tcW w:w="3794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Заработная плата</w:t>
            </w:r>
          </w:p>
        </w:tc>
        <w:tc>
          <w:tcPr>
            <w:tcW w:w="850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A5276">
        <w:tc>
          <w:tcPr>
            <w:tcW w:w="3794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Подоходный налог</w:t>
            </w:r>
          </w:p>
        </w:tc>
        <w:tc>
          <w:tcPr>
            <w:tcW w:w="850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A5276">
        <w:tc>
          <w:tcPr>
            <w:tcW w:w="3794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Социальная защита</w:t>
            </w:r>
          </w:p>
        </w:tc>
        <w:tc>
          <w:tcPr>
            <w:tcW w:w="850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A5276">
        <w:tc>
          <w:tcPr>
            <w:tcW w:w="3794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Местные налоги</w:t>
            </w:r>
          </w:p>
        </w:tc>
        <w:tc>
          <w:tcPr>
            <w:tcW w:w="850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A5276">
        <w:tc>
          <w:tcPr>
            <w:tcW w:w="3794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Прочие вычеты</w:t>
            </w:r>
          </w:p>
        </w:tc>
        <w:tc>
          <w:tcPr>
            <w:tcW w:w="850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A5276">
        <w:tc>
          <w:tcPr>
            <w:tcW w:w="3794" w:type="dxa"/>
            <w:shd w:val="pct25" w:color="000000" w:fill="FFFFFF"/>
          </w:tcPr>
          <w:p w:rsidR="009A5276" w:rsidRDefault="009A5276">
            <w:pPr>
              <w:jc w:val="both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“Чистый доход”</w:t>
            </w:r>
          </w:p>
        </w:tc>
        <w:tc>
          <w:tcPr>
            <w:tcW w:w="850" w:type="dxa"/>
            <w:shd w:val="pct25" w:color="000000" w:fill="FFFFFF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pct25" w:color="000000" w:fill="FFFFFF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pct25" w:color="000000" w:fill="FFFFFF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pct25" w:color="000000" w:fill="FFFFFF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pct25" w:color="000000" w:fill="FFFFFF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pct25" w:color="000000" w:fill="FFFFFF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A5276">
        <w:tc>
          <w:tcPr>
            <w:tcW w:w="3794" w:type="dxa"/>
            <w:shd w:val="pct25" w:color="000000" w:fill="FFFFFF"/>
          </w:tcPr>
          <w:p w:rsidR="009A5276" w:rsidRDefault="009A5276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Другие дополнительные доходы</w:t>
            </w:r>
          </w:p>
        </w:tc>
        <w:tc>
          <w:tcPr>
            <w:tcW w:w="850" w:type="dxa"/>
            <w:shd w:val="pct25" w:color="000000" w:fill="FFFFFF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pct25" w:color="000000" w:fill="FFFFFF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pct25" w:color="000000" w:fill="FFFFFF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pct25" w:color="000000" w:fill="FFFFFF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pct25" w:color="000000" w:fill="FFFFFF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pct25" w:color="000000" w:fill="FFFFFF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A5276">
        <w:tc>
          <w:tcPr>
            <w:tcW w:w="3794" w:type="dxa"/>
            <w:shd w:val="pct25" w:color="000000" w:fill="FFFFFF"/>
          </w:tcPr>
          <w:p w:rsidR="009A5276" w:rsidRDefault="009A5276">
            <w:pPr>
              <w:jc w:val="both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Общий ежемесячный доход</w:t>
            </w:r>
          </w:p>
        </w:tc>
        <w:tc>
          <w:tcPr>
            <w:tcW w:w="850" w:type="dxa"/>
            <w:shd w:val="pct25" w:color="000000" w:fill="FFFFFF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pct25" w:color="000000" w:fill="FFFFFF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pct25" w:color="000000" w:fill="FFFFFF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pct25" w:color="000000" w:fill="FFFFFF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pct25" w:color="000000" w:fill="FFFFFF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pct25" w:color="000000" w:fill="FFFFFF"/>
          </w:tcPr>
          <w:p w:rsidR="009A5276" w:rsidRDefault="009A527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9A5276" w:rsidRDefault="009A5276">
      <w:pPr>
        <w:jc w:val="both"/>
        <w:rPr>
          <w:sz w:val="28"/>
          <w:szCs w:val="28"/>
          <w:lang w:val="en-US"/>
        </w:rPr>
      </w:pPr>
    </w:p>
    <w:p w:rsidR="009A5276" w:rsidRDefault="009A5276">
      <w:pPr>
        <w:jc w:val="both"/>
        <w:rPr>
          <w:sz w:val="28"/>
          <w:szCs w:val="28"/>
        </w:rPr>
      </w:pPr>
      <w:r w:rsidRPr="009A5276">
        <w:rPr>
          <w:sz w:val="28"/>
          <w:szCs w:val="28"/>
        </w:rPr>
        <w:t xml:space="preserve">Для различных налогов </w:t>
      </w:r>
      <w:r>
        <w:rPr>
          <w:sz w:val="28"/>
          <w:szCs w:val="28"/>
        </w:rPr>
        <w:t>и вычетов задайте какой-нибудь %, например в местные налоги – 1% от заработной платы. Так как налоги платятся ежемесячно, то вставьте дополнительную колонку перед данными за январь, для этих данных и дополнительную колонку для подсчета общей суммы по каждым статьям за полугодие.</w:t>
      </w:r>
    </w:p>
    <w:p w:rsidR="009A5276" w:rsidRDefault="009A5276">
      <w:pPr>
        <w:jc w:val="both"/>
        <w:rPr>
          <w:sz w:val="28"/>
          <w:szCs w:val="28"/>
        </w:rPr>
      </w:pPr>
    </w:p>
    <w:p w:rsidR="009A5276" w:rsidRDefault="009A527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лист ЭТ переименуйте в </w:t>
      </w:r>
      <w:r>
        <w:rPr>
          <w:b/>
          <w:bCs/>
          <w:sz w:val="28"/>
          <w:szCs w:val="28"/>
        </w:rPr>
        <w:t>Коммунальные услуги</w:t>
      </w:r>
      <w:r>
        <w:rPr>
          <w:sz w:val="28"/>
          <w:szCs w:val="28"/>
        </w:rPr>
        <w:t xml:space="preserve"> и постройте такую же таблицу, перечислив в статьях расхода коммунальные услуги, например электричество, арендная плата за квартиру (или дом), кабельное ТВ, телефон, газ и прочие. В нижние строки выделите данные по </w:t>
      </w:r>
      <w:r>
        <w:rPr>
          <w:b/>
          <w:bCs/>
          <w:sz w:val="28"/>
          <w:szCs w:val="28"/>
        </w:rPr>
        <w:t>Общие ожидаемые коммунальные услуги</w:t>
      </w:r>
      <w:r>
        <w:rPr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Общие месячные расходы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коммунальные услуги</w:t>
      </w:r>
      <w:r>
        <w:rPr>
          <w:sz w:val="28"/>
          <w:szCs w:val="28"/>
        </w:rPr>
        <w:t xml:space="preserve"> с учетом непредвиденных расходов и без них. На непредвиденные расходы обычно отводится около 15% от суммы на общие коммунальные услуги.</w:t>
      </w:r>
    </w:p>
    <w:p w:rsidR="009A5276" w:rsidRDefault="009A5276">
      <w:pPr>
        <w:jc w:val="both"/>
        <w:rPr>
          <w:sz w:val="28"/>
          <w:szCs w:val="28"/>
        </w:rPr>
      </w:pPr>
    </w:p>
    <w:p w:rsidR="009A5276" w:rsidRDefault="009A527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лист переименуйте в </w:t>
      </w:r>
      <w:r>
        <w:rPr>
          <w:b/>
          <w:bCs/>
          <w:sz w:val="28"/>
          <w:szCs w:val="28"/>
        </w:rPr>
        <w:t>Проживание</w:t>
      </w:r>
      <w:r>
        <w:rPr>
          <w:sz w:val="28"/>
          <w:szCs w:val="28"/>
        </w:rPr>
        <w:t>, создайте таблицу наподобие предыдущих, только в ней надо перечислит статьи проживания, например – продукты, хлебо-булочные изделия. Чай, кофе, сладости, овощи, фрукты и др. на непредвиденные расходы надо отвести 10% от общей суммы на проживание. Общие расходы на проживание считать с предвиденными и непредвиденными расходами.</w:t>
      </w:r>
    </w:p>
    <w:p w:rsidR="009A5276" w:rsidRDefault="009A5276">
      <w:pPr>
        <w:jc w:val="both"/>
        <w:rPr>
          <w:sz w:val="28"/>
          <w:szCs w:val="28"/>
        </w:rPr>
      </w:pPr>
    </w:p>
    <w:p w:rsidR="009A5276" w:rsidRDefault="009A527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Четвертый лист переименуйте в </w:t>
      </w:r>
      <w:r>
        <w:rPr>
          <w:b/>
          <w:bCs/>
          <w:sz w:val="28"/>
          <w:szCs w:val="28"/>
        </w:rPr>
        <w:t>Развлечения</w:t>
      </w:r>
      <w:r>
        <w:rPr>
          <w:sz w:val="28"/>
          <w:szCs w:val="28"/>
        </w:rPr>
        <w:t>, в этой таблице, сделанной так же как и предыдущие, статьи затрат – кино. Театр, музыка, обеды вне дома, книги и др. по вашему желанию. Включите статью непредвиденные расходы – 17% от общей суммы на развлечения.</w:t>
      </w:r>
    </w:p>
    <w:p w:rsidR="009A5276" w:rsidRDefault="009A5276">
      <w:pPr>
        <w:jc w:val="both"/>
        <w:rPr>
          <w:sz w:val="28"/>
          <w:szCs w:val="28"/>
        </w:rPr>
      </w:pPr>
    </w:p>
    <w:p w:rsidR="009A5276" w:rsidRDefault="009A527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Пятый лист переименуйте в </w:t>
      </w:r>
      <w:r>
        <w:rPr>
          <w:b/>
          <w:bCs/>
          <w:sz w:val="28"/>
          <w:szCs w:val="28"/>
        </w:rPr>
        <w:t>Общий бюджет</w:t>
      </w:r>
      <w:r>
        <w:rPr>
          <w:sz w:val="28"/>
          <w:szCs w:val="28"/>
        </w:rPr>
        <w:t xml:space="preserve">, на котором создайте сводную таблицу за полугодие по статьям – </w:t>
      </w:r>
      <w:r>
        <w:rPr>
          <w:b/>
          <w:bCs/>
          <w:sz w:val="28"/>
          <w:szCs w:val="28"/>
        </w:rPr>
        <w:t>Общий месячный доход, коммунальные услуги, проживание, развлечения, итого.</w:t>
      </w:r>
      <w:r>
        <w:rPr>
          <w:sz w:val="28"/>
          <w:szCs w:val="28"/>
        </w:rPr>
        <w:t xml:space="preserve"> Общий бюджет должен быть посчитан за полугодие с учетом непредвиденных расходов и без учета.</w:t>
      </w:r>
    </w:p>
    <w:p w:rsidR="009A5276" w:rsidRDefault="009A5276">
      <w:pPr>
        <w:jc w:val="both"/>
        <w:rPr>
          <w:sz w:val="28"/>
          <w:szCs w:val="28"/>
        </w:rPr>
      </w:pPr>
    </w:p>
    <w:p w:rsidR="009A5276" w:rsidRDefault="009A5276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На основе полученных данных постройте диаграмму </w:t>
      </w:r>
      <w:r>
        <w:rPr>
          <w:b/>
          <w:bCs/>
          <w:sz w:val="28"/>
          <w:szCs w:val="28"/>
        </w:rPr>
        <w:t>Сведения о семье.</w:t>
      </w:r>
    </w:p>
    <w:p w:rsidR="009A5276" w:rsidRDefault="009A5276" w:rsidP="009A5276">
      <w:pPr>
        <w:jc w:val="both"/>
        <w:rPr>
          <w:b/>
          <w:bCs/>
          <w:sz w:val="28"/>
          <w:szCs w:val="28"/>
        </w:rPr>
      </w:pPr>
    </w:p>
    <w:p w:rsidR="009A5276" w:rsidRDefault="009A5276" w:rsidP="009A527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Доходы</w:t>
      </w:r>
    </w:p>
    <w:p w:rsidR="009A5276" w:rsidRDefault="009A5276" w:rsidP="009A5276">
      <w:pPr>
        <w:ind w:hanging="1701"/>
        <w:jc w:val="both"/>
        <w:rPr>
          <w:b/>
          <w:bCs/>
          <w:sz w:val="28"/>
          <w:szCs w:val="28"/>
        </w:rPr>
      </w:pPr>
    </w:p>
    <w:tbl>
      <w:tblPr>
        <w:tblW w:w="10593" w:type="dxa"/>
        <w:tblLook w:val="0000" w:firstRow="0" w:lastRow="0" w:firstColumn="0" w:lastColumn="0" w:noHBand="0" w:noVBand="0"/>
      </w:tblPr>
      <w:tblGrid>
        <w:gridCol w:w="2694"/>
        <w:gridCol w:w="617"/>
        <w:gridCol w:w="1006"/>
        <w:gridCol w:w="1006"/>
        <w:gridCol w:w="1006"/>
        <w:gridCol w:w="1006"/>
        <w:gridCol w:w="1006"/>
        <w:gridCol w:w="1006"/>
        <w:gridCol w:w="1246"/>
      </w:tblGrid>
      <w:tr w:rsidR="009A5276" w:rsidTr="009A5276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72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Общий бюджет на полугодие </w:t>
            </w:r>
          </w:p>
        </w:tc>
      </w:tr>
      <w:tr w:rsidR="009A5276" w:rsidTr="009A5276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Сведения о семейном бюджете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янв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февр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март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апр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май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июнь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Итого</w:t>
            </w:r>
          </w:p>
        </w:tc>
      </w:tr>
      <w:tr w:rsidR="009A5276" w:rsidTr="009A5276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Заработная плата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15 000,00р.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15 000,00р.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15 000,00р.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15 000,00р.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20 000,00р.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20 000,00р.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100 000,00р.</w:t>
            </w:r>
          </w:p>
        </w:tc>
      </w:tr>
      <w:tr w:rsidR="009A5276" w:rsidTr="009A5276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Подоходный налог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12%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1 800,00р.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1 800,00р.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1 800,00р.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1 800,00р.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2 400,00р.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2 400,00р.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12 000,00р.</w:t>
            </w:r>
          </w:p>
        </w:tc>
      </w:tr>
      <w:tr w:rsidR="009A5276" w:rsidTr="009A5276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Социальная защита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2%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300,00р.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300,00р.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300,00р.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300,00р.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400,00р.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400,00р.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2 000,00р.</w:t>
            </w:r>
          </w:p>
        </w:tc>
      </w:tr>
      <w:tr w:rsidR="009A5276" w:rsidTr="009A5276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Местные налоги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150,00р.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150,00р.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150,00р.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150,00р.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200,00р.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200,00р.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1 000,00р.</w:t>
            </w:r>
          </w:p>
        </w:tc>
      </w:tr>
      <w:tr w:rsidR="009A5276" w:rsidTr="009A5276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Прочие вычеты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150,00р.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150,00р.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150,00р.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150,00р.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200,00р.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200,00р.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1 000,00р.</w:t>
            </w:r>
          </w:p>
        </w:tc>
      </w:tr>
      <w:tr w:rsidR="009A5276" w:rsidTr="009A5276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"Чистый доход"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12 600,00р.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12 600,00р.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12 600,00р.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12 600,00р.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16 800,00р.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16 800,00р.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84 000,00р.</w:t>
            </w:r>
          </w:p>
        </w:tc>
      </w:tr>
      <w:tr w:rsidR="009A5276" w:rsidTr="009A5276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Другие дополнительные доходы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5 000,00р.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1 200,00р.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3 000,00р.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2 000,00р.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11 200,00р.</w:t>
            </w:r>
          </w:p>
        </w:tc>
      </w:tr>
      <w:tr w:rsidR="009A5276" w:rsidTr="009A5276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Общий ежемесячный доход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17 600,00р.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13 800,00р.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12 600,00р.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12 600,00р.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19 800,00р.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18 800,00р.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95 200,00р.</w:t>
            </w:r>
          </w:p>
        </w:tc>
      </w:tr>
      <w:tr w:rsidR="009A5276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</w:tr>
    </w:tbl>
    <w:p w:rsidR="009A5276" w:rsidRDefault="009A5276">
      <w:pPr>
        <w:jc w:val="both"/>
        <w:rPr>
          <w:b/>
          <w:bCs/>
          <w:sz w:val="28"/>
          <w:szCs w:val="28"/>
        </w:rPr>
      </w:pPr>
    </w:p>
    <w:p w:rsidR="009A5276" w:rsidRDefault="009A5276">
      <w:pPr>
        <w:jc w:val="both"/>
      </w:pPr>
      <w:r>
        <w:object w:dxaOrig="6408" w:dyaOrig="29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25pt;height:148.5pt" o:ole="">
            <v:imagedata r:id="rId7" o:title=""/>
          </v:shape>
          <o:OLEObject Type="Embed" ProgID="Excel.Sheet.8" ShapeID="_x0000_i1025" DrawAspect="Content" ObjectID="_1454163423" r:id="rId8">
            <o:FieldCodes>\s</o:FieldCodes>
          </o:OLEObject>
        </w:object>
      </w:r>
    </w:p>
    <w:p w:rsidR="009A5276" w:rsidRDefault="009A5276">
      <w:pPr>
        <w:jc w:val="both"/>
      </w:pPr>
      <w:r>
        <w:object w:dxaOrig="6076" w:dyaOrig="2816">
          <v:shape id="_x0000_i1026" type="#_x0000_t75" style="width:303.75pt;height:141pt" o:ole="">
            <v:imagedata r:id="rId9" o:title=""/>
          </v:shape>
          <o:OLEObject Type="Embed" ProgID="Excel.Sheet.8" ShapeID="_x0000_i1026" DrawAspect="Content" ObjectID="_1454163424" r:id="rId10">
            <o:FieldCodes>\s</o:FieldCodes>
          </o:OLEObject>
        </w:object>
      </w:r>
    </w:p>
    <w:p w:rsidR="009A5276" w:rsidRDefault="009A5276">
      <w:pPr>
        <w:jc w:val="both"/>
        <w:rPr>
          <w:b/>
          <w:bCs/>
          <w:sz w:val="28"/>
          <w:szCs w:val="28"/>
        </w:rPr>
      </w:pPr>
      <w:r>
        <w:br w:type="page"/>
        <w:t>Коммунальные доходы</w:t>
      </w:r>
    </w:p>
    <w:tbl>
      <w:tblPr>
        <w:tblW w:w="10499" w:type="dxa"/>
        <w:tblInd w:w="-10" w:type="dxa"/>
        <w:tblLook w:val="0000" w:firstRow="0" w:lastRow="0" w:firstColumn="0" w:lastColumn="0" w:noHBand="0" w:noVBand="0"/>
      </w:tblPr>
      <w:tblGrid>
        <w:gridCol w:w="2840"/>
        <w:gridCol w:w="617"/>
        <w:gridCol w:w="1006"/>
        <w:gridCol w:w="1006"/>
        <w:gridCol w:w="1006"/>
        <w:gridCol w:w="1006"/>
        <w:gridCol w:w="1006"/>
        <w:gridCol w:w="1006"/>
        <w:gridCol w:w="1006"/>
      </w:tblGrid>
      <w:tr w:rsidR="009A5276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Коммунальные услуги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янв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февр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март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апр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май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июнь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Итого</w:t>
            </w:r>
          </w:p>
        </w:tc>
      </w:tr>
      <w:tr w:rsidR="009A5276" w:rsidTr="009A527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Электричество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50,00р.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50,00р.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40,00р.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30,00р.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30,00р.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30,00р.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230,00р. </w:t>
            </w:r>
          </w:p>
        </w:tc>
      </w:tr>
      <w:tr w:rsidR="009A5276" w:rsidTr="009A527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Телефон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20,00р.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20,00р.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20,00р.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20,00р.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20,00р.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20,00р.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120,00р. </w:t>
            </w:r>
          </w:p>
        </w:tc>
      </w:tr>
      <w:tr w:rsidR="009A5276" w:rsidTr="009A527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Газ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60,00р. </w:t>
            </w:r>
          </w:p>
        </w:tc>
      </w:tr>
      <w:tr w:rsidR="009A5276" w:rsidTr="009A527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Отопление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70,00р.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70,00р.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70,00р.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70,00р.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70,00р.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70,00р.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420,00р. </w:t>
            </w:r>
          </w:p>
        </w:tc>
      </w:tr>
      <w:tr w:rsidR="009A5276" w:rsidTr="009A527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Вывоз ТБО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15,00р.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15,00р.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15,00р.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75,00р. </w:t>
            </w:r>
          </w:p>
        </w:tc>
      </w:tr>
      <w:tr w:rsidR="009A5276" w:rsidTr="009A527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Техобслуживание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22,00р.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22,00р.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22,00р.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30,00р.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30,00р.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30,00р.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156,00р. </w:t>
            </w:r>
          </w:p>
        </w:tc>
      </w:tr>
      <w:tr w:rsidR="009A5276" w:rsidTr="009A527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Антенна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7,00р.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7,00р.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7,00р.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7,00р.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7,00р.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7,00р.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42,00р. </w:t>
            </w:r>
          </w:p>
        </w:tc>
      </w:tr>
      <w:tr w:rsidR="009A5276" w:rsidTr="009A527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Радио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4,00р.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4,00р.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4,00р.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4,00р.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4,00р.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4,00р.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24,00р. </w:t>
            </w:r>
          </w:p>
        </w:tc>
      </w:tr>
      <w:tr w:rsidR="009A5276" w:rsidTr="009A527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Обслуживание домофона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7,00р.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7,00р.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7,00р.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7,00р.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48,00р. </w:t>
            </w:r>
          </w:p>
        </w:tc>
      </w:tr>
      <w:tr w:rsidR="009A5276" w:rsidTr="009A527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Общие расходы на коммунальные услуги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200,00р.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200,00р.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190,00р.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193,00р.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196,00р.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196,00р.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1 175,00р. </w:t>
            </w:r>
          </w:p>
        </w:tc>
      </w:tr>
      <w:tr w:rsidR="009A5276" w:rsidTr="009A527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Непредвиденные расходы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15%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30,00р.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30,00р.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28,50р.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28,95р.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29,40р.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29,40р.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176,25р. </w:t>
            </w:r>
          </w:p>
        </w:tc>
      </w:tr>
      <w:tr w:rsidR="009A5276" w:rsidTr="009A527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С учетом непредвиденных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 xml:space="preserve">   230,00р.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 xml:space="preserve">   230,00р.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 xml:space="preserve">   218,50р.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 xml:space="preserve">   221,95р.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 xml:space="preserve">   225,40р.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 xml:space="preserve">   225,40р.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 xml:space="preserve">  1 351,25р. </w:t>
            </w:r>
          </w:p>
        </w:tc>
      </w:tr>
    </w:tbl>
    <w:p w:rsidR="009A5276" w:rsidRDefault="009A5276">
      <w:pPr>
        <w:jc w:val="both"/>
      </w:pPr>
      <w:r>
        <w:object w:dxaOrig="11192" w:dyaOrig="2608">
          <v:shape id="_x0000_i1027" type="#_x0000_t75" style="width:593.25pt;height:138pt" o:ole="">
            <v:imagedata r:id="rId11" o:title=""/>
          </v:shape>
          <o:OLEObject Type="Embed" ProgID="Excel.Sheet.8" ShapeID="_x0000_i1027" DrawAspect="Content" ObjectID="_1454163425" r:id="rId12">
            <o:FieldCodes>\s</o:FieldCodes>
          </o:OLEObject>
        </w:object>
      </w:r>
    </w:p>
    <w:p w:rsidR="009A5276" w:rsidRDefault="009A5276">
      <w:pPr>
        <w:jc w:val="both"/>
        <w:rPr>
          <w:b/>
          <w:bCs/>
          <w:sz w:val="28"/>
          <w:szCs w:val="28"/>
        </w:rPr>
      </w:pPr>
      <w:r>
        <w:br w:type="page"/>
      </w:r>
    </w:p>
    <w:tbl>
      <w:tblPr>
        <w:tblW w:w="10938" w:type="dxa"/>
        <w:tblInd w:w="-10" w:type="dxa"/>
        <w:tblLook w:val="0000" w:firstRow="0" w:lastRow="0" w:firstColumn="0" w:lastColumn="0" w:noHBand="0" w:noVBand="0"/>
      </w:tblPr>
      <w:tblGrid>
        <w:gridCol w:w="2557"/>
        <w:gridCol w:w="617"/>
        <w:gridCol w:w="1006"/>
        <w:gridCol w:w="1006"/>
        <w:gridCol w:w="1006"/>
        <w:gridCol w:w="1006"/>
        <w:gridCol w:w="1240"/>
        <w:gridCol w:w="1260"/>
        <w:gridCol w:w="1240"/>
      </w:tblGrid>
      <w:tr w:rsidR="009A5276" w:rsidTr="009A5276">
        <w:trPr>
          <w:trHeight w:val="25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Проживание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янв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февр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март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апр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май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июнь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Итого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Продукты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4 000,00р.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4 000,00р.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4 050,00р.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4 050,00р.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4 100,00р.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4 100,00р.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24 300,00р.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Напитки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400,00р.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400,00р.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400,00р.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400,00р.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450,00р.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500,00р.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2 550,00р.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Сухой корм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400,00р.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450,00р.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500,00р.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550,00р.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600,00р.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650,00р.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3 150,00р.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Бензин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1 200,00р.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1 250,00р.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1 300,00р.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1 350,00р.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2 000,00р.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2 000,00р.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9 100,00р.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Товары личной гигиены, косметика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1 000,00р.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300,00р.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300,00р.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400,00р.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500,00р.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300,00р.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2 800,00р.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Одежда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2 000,00р.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2 000,00р.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3 000,00р.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2 000,00р.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3 000,00р.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1 000,00р.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13 000,00р.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Табачные изделия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240,00р.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240,00р.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250,00р.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250,00р.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260,00р.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260,00р.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1 500,00р.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Общие расходы на проживание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9 240,00р.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8 640,00р.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9 800,00р.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9 000,00р.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10 910,00р.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8 810,00р.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56 400,00р.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Непредвиденные расходы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924,00р.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864,00р.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980,00р.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900,00р.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1 091,00р.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881,00р.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5 640,00р.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С учетом непредвиденных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 xml:space="preserve">  10 164,00р.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 xml:space="preserve">   9 504,00р.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 xml:space="preserve"> 10 780,00р.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 xml:space="preserve">   9 900,00р.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 xml:space="preserve"> 12 001,00р.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 xml:space="preserve">   9 691,00р.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62 040,00р. </w:t>
            </w:r>
          </w:p>
        </w:tc>
      </w:tr>
    </w:tbl>
    <w:p w:rsidR="009A5276" w:rsidRDefault="009A5276">
      <w:pPr>
        <w:jc w:val="both"/>
      </w:pPr>
      <w:r>
        <w:object w:dxaOrig="11190" w:dyaOrig="2640">
          <v:shape id="_x0000_i1028" type="#_x0000_t75" style="width:593.25pt;height:140.25pt" o:ole="">
            <v:imagedata r:id="rId13" o:title=""/>
          </v:shape>
          <o:OLEObject Type="Embed" ProgID="Excel.Sheet.8" ShapeID="_x0000_i1028" DrawAspect="Content" ObjectID="_1454163426" r:id="rId14">
            <o:FieldCodes>\s</o:FieldCodes>
          </o:OLEObject>
        </w:object>
      </w:r>
    </w:p>
    <w:p w:rsidR="009A5276" w:rsidRDefault="009A5276">
      <w:pPr>
        <w:jc w:val="both"/>
        <w:rPr>
          <w:b/>
          <w:bCs/>
          <w:sz w:val="28"/>
          <w:szCs w:val="28"/>
        </w:rPr>
      </w:pPr>
      <w:r>
        <w:br w:type="page"/>
      </w:r>
    </w:p>
    <w:tbl>
      <w:tblPr>
        <w:tblW w:w="10784" w:type="dxa"/>
        <w:tblInd w:w="-10" w:type="dxa"/>
        <w:tblLook w:val="0000" w:firstRow="0" w:lastRow="0" w:firstColumn="0" w:lastColumn="0" w:noHBand="0" w:noVBand="0"/>
      </w:tblPr>
      <w:tblGrid>
        <w:gridCol w:w="2557"/>
        <w:gridCol w:w="617"/>
        <w:gridCol w:w="1006"/>
        <w:gridCol w:w="1006"/>
        <w:gridCol w:w="1006"/>
        <w:gridCol w:w="1006"/>
        <w:gridCol w:w="1006"/>
        <w:gridCol w:w="1340"/>
        <w:gridCol w:w="1240"/>
      </w:tblGrid>
      <w:tr w:rsidR="009A5276" w:rsidTr="009A5276">
        <w:trPr>
          <w:trHeight w:val="25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Развлечения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янв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февр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март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апр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май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июнь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Итого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Кино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120,00р.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120,00р.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120,00р.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120,00р.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120,00р.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jc w:val="center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       -  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600,00р.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Театр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200,00р.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100,00р.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100,00р.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     -  р.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       -  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500,00р.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Видео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200,00р.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200,00р.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200,00р.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200,00р.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100,00р.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100,00р.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1 000,00р.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Музыка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60,00р.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60,00р.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60,00р.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60,00р.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60,00р.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100,00р.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400,00р.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Книги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ind w:left="-1533" w:firstLine="1533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50,00р.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50,00р.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50,00р.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50,00р.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50,00р.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  50,00р.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300,00р.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Тренаженрый зал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360,00р.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360,00р.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360,00р.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360,00р.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     -  р.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       -  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1 440,00р.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Кафе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200,00р.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200,00р.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200,00р.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200,00р.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300,00р.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500,00р.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1 600,00р.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Верховая езда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   -  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     -  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    -  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     -  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400,00р.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500,00р.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900,00р.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Общие расходы на развлечения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1 190,00р.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1 090,00р.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1 090,00р.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1 090,00р.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1 030,00р.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1 250,00р.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6 740,00р.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Непредвиденные расходы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17%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202,30р.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185,30р.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185,30р.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185,30р.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175,10р.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212,50р.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1 145,80р. </w:t>
            </w:r>
          </w:p>
        </w:tc>
      </w:tr>
      <w:tr w:rsidR="009A5276" w:rsidTr="009A5276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С учетом непредвиденных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 xml:space="preserve"> 1 392,30р.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 xml:space="preserve">  1 275,30р.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 xml:space="preserve"> 1 275,30р.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 xml:space="preserve">   1 275,30р.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 xml:space="preserve">  1 205,10р.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 xml:space="preserve">    1 462,50р.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 xml:space="preserve">  7 885,80р. </w:t>
            </w:r>
          </w:p>
        </w:tc>
      </w:tr>
    </w:tbl>
    <w:p w:rsidR="009A5276" w:rsidRDefault="009A5276">
      <w:pPr>
        <w:jc w:val="both"/>
      </w:pPr>
      <w:r>
        <w:object w:dxaOrig="11190" w:dyaOrig="2640">
          <v:shape id="_x0000_i1029" type="#_x0000_t75" style="width:593.25pt;height:140.25pt" o:ole="">
            <v:imagedata r:id="rId15" o:title=""/>
          </v:shape>
          <o:OLEObject Type="Embed" ProgID="Excel.Sheet.8" ShapeID="_x0000_i1029" DrawAspect="Content" ObjectID="_1454163427" r:id="rId16">
            <o:FieldCodes>\s</o:FieldCodes>
          </o:OLEObject>
        </w:object>
      </w:r>
    </w:p>
    <w:p w:rsidR="009A5276" w:rsidRDefault="009A5276">
      <w:pPr>
        <w:jc w:val="both"/>
        <w:rPr>
          <w:b/>
          <w:bCs/>
          <w:sz w:val="28"/>
          <w:szCs w:val="28"/>
        </w:rPr>
      </w:pPr>
      <w:r>
        <w:br w:type="page"/>
        <w:t>Общий бюджет</w:t>
      </w:r>
    </w:p>
    <w:tbl>
      <w:tblPr>
        <w:tblW w:w="10211" w:type="dxa"/>
        <w:tblInd w:w="-10" w:type="dxa"/>
        <w:tblLook w:val="0000" w:firstRow="0" w:lastRow="0" w:firstColumn="0" w:lastColumn="0" w:noHBand="0" w:noVBand="0"/>
      </w:tblPr>
      <w:tblGrid>
        <w:gridCol w:w="2840"/>
        <w:gridCol w:w="1006"/>
        <w:gridCol w:w="1006"/>
        <w:gridCol w:w="1006"/>
        <w:gridCol w:w="1006"/>
        <w:gridCol w:w="1006"/>
        <w:gridCol w:w="1200"/>
        <w:gridCol w:w="1141"/>
      </w:tblGrid>
      <w:tr w:rsidR="009A5276" w:rsidTr="009A5276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Коммунальные услуги с/у непр. расходов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230,00р.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230,00р.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218,50р.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  221,95р.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225,40р.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 225,40р.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1 351,25р. </w:t>
            </w:r>
          </w:p>
        </w:tc>
      </w:tr>
      <w:tr w:rsidR="009A5276" w:rsidTr="009A527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Проживание с/у непр. расходов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10 164,00р.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9 504,00р.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10 780,00р.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9 900,00р.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12 001,00р.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9 691,00р.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62 040,00р. </w:t>
            </w:r>
          </w:p>
        </w:tc>
      </w:tr>
      <w:tr w:rsidR="009A5276" w:rsidTr="009A527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Развлечения с/у непр. расходов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1 392,30р.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1 275,30р.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1 275,30р.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1 275,30р.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1 205,10р.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1 462,50р.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 xml:space="preserve">    7 885,80р. </w:t>
            </w:r>
          </w:p>
        </w:tc>
      </w:tr>
      <w:tr w:rsidR="009A5276" w:rsidTr="009A5276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9A5276">
              <w:rPr>
                <w:rFonts w:ascii="Arial CYR" w:hAnsi="Arial CYR" w:cs="Arial CYR"/>
                <w:b/>
                <w:bCs/>
                <w:i/>
                <w:iCs/>
              </w:rPr>
              <w:t>Итого (свободные средства) c/у непр. расходов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5 813,70р.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2 790,70р.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326,20р.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1 202,75р.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6 368,50р.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7 421,10р.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A5276" w:rsidRPr="009A5276" w:rsidRDefault="009A5276" w:rsidP="009A5276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9A5276">
              <w:rPr>
                <w:rFonts w:ascii="Arial CYR" w:hAnsi="Arial CYR" w:cs="Arial CYR"/>
                <w:b/>
                <w:bCs/>
              </w:rPr>
              <w:t>23 922,95р.</w:t>
            </w:r>
          </w:p>
        </w:tc>
      </w:tr>
    </w:tbl>
    <w:p w:rsidR="009A5276" w:rsidRDefault="009A5276">
      <w:pPr>
        <w:jc w:val="both"/>
        <w:rPr>
          <w:b/>
          <w:bCs/>
          <w:sz w:val="28"/>
          <w:szCs w:val="28"/>
        </w:rPr>
      </w:pPr>
    </w:p>
    <w:p w:rsidR="009A5276" w:rsidRDefault="009A5276">
      <w:pPr>
        <w:jc w:val="both"/>
        <w:rPr>
          <w:b/>
          <w:bCs/>
          <w:sz w:val="28"/>
          <w:szCs w:val="28"/>
        </w:rPr>
      </w:pPr>
      <w:r>
        <w:object w:dxaOrig="4953" w:dyaOrig="2788">
          <v:shape id="_x0000_i1030" type="#_x0000_t75" style="width:247.5pt;height:139.5pt" o:ole="">
            <v:imagedata r:id="rId17" o:title=""/>
          </v:shape>
          <o:OLEObject Type="Embed" ProgID="Excel.Sheet.8" ShapeID="_x0000_i1030" DrawAspect="Content" ObjectID="_1454163428" r:id="rId18">
            <o:FieldCodes>\s</o:FieldCodes>
          </o:OLEObject>
        </w:object>
      </w:r>
      <w:r>
        <w:object w:dxaOrig="3227" w:dyaOrig="2816">
          <v:shape id="_x0000_i1031" type="#_x0000_t75" style="width:161.25pt;height:141pt" o:ole="">
            <v:imagedata r:id="rId19" o:title=""/>
          </v:shape>
          <o:OLEObject Type="Embed" ProgID="Excel.Sheet.8" ShapeID="_x0000_i1031" DrawAspect="Content" ObjectID="_1454163429" r:id="rId20">
            <o:FieldCodes>\s</o:FieldCodes>
          </o:OLEObject>
        </w:object>
      </w:r>
    </w:p>
    <w:tbl>
      <w:tblPr>
        <w:tblW w:w="2252" w:type="dxa"/>
        <w:tblLook w:val="0000" w:firstRow="0" w:lastRow="0" w:firstColumn="0" w:lastColumn="0" w:noHBand="0" w:noVBand="0"/>
      </w:tblPr>
      <w:tblGrid>
        <w:gridCol w:w="2252"/>
      </w:tblGrid>
      <w:tr w:rsidR="009A5276" w:rsidTr="009A5276">
        <w:trPr>
          <w:trHeight w:val="255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1. Коммунальные услуги.</w:t>
            </w:r>
          </w:p>
        </w:tc>
      </w:tr>
      <w:tr w:rsidR="009A5276" w:rsidTr="009A5276">
        <w:trPr>
          <w:trHeight w:val="255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2. Проживание.</w:t>
            </w:r>
          </w:p>
        </w:tc>
      </w:tr>
      <w:tr w:rsidR="009A5276" w:rsidTr="009A5276">
        <w:trPr>
          <w:trHeight w:val="255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3. Развлечения.</w:t>
            </w:r>
          </w:p>
        </w:tc>
      </w:tr>
      <w:tr w:rsidR="009A5276" w:rsidTr="009A5276">
        <w:trPr>
          <w:trHeight w:val="255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276" w:rsidRPr="009A5276" w:rsidRDefault="009A5276" w:rsidP="009A5276">
            <w:pPr>
              <w:rPr>
                <w:rFonts w:ascii="Arial CYR" w:hAnsi="Arial CYR" w:cs="Arial CYR"/>
              </w:rPr>
            </w:pPr>
            <w:r w:rsidRPr="009A5276">
              <w:rPr>
                <w:rFonts w:ascii="Arial CYR" w:hAnsi="Arial CYR" w:cs="Arial CYR"/>
              </w:rPr>
              <w:t>4. Свободные средства.</w:t>
            </w:r>
          </w:p>
        </w:tc>
      </w:tr>
    </w:tbl>
    <w:p w:rsidR="009A5276" w:rsidRDefault="009A5276">
      <w:pPr>
        <w:jc w:val="both"/>
        <w:rPr>
          <w:b/>
          <w:bCs/>
          <w:sz w:val="28"/>
          <w:szCs w:val="28"/>
        </w:rPr>
      </w:pPr>
    </w:p>
    <w:p w:rsidR="009A5276" w:rsidRDefault="009A527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5327D">
        <w:rPr>
          <w:b/>
          <w:bCs/>
          <w:sz w:val="28"/>
          <w:szCs w:val="28"/>
        </w:rPr>
      </w:r>
      <w:r w:rsidR="0035327D">
        <w:rPr>
          <w:b/>
          <w:bCs/>
          <w:sz w:val="28"/>
          <w:szCs w:val="28"/>
        </w:rPr>
        <w:pict>
          <v:group id="_x0000_s1026" editas="canvas" style="width:495pt;height:339.75pt;mso-position-horizontal-relative:char;mso-position-vertical-relative:line" coordorigin="2272,-1321" coordsize="6387,4408">
            <o:lock v:ext="edit" aspectratio="t"/>
            <v:shape id="_x0000_s1027" type="#_x0000_t75" style="position:absolute;left:2272;top:-1321;width:6387;height:4408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left:2272;top:-1311;width:3194;height:1800" fillcolor="black" strokecolor="white" strokeweight="3e-5mm">
              <v:imagedata r:id="rId21" o:title=""/>
              <o:lock v:ext="edit" rotation="t"/>
            </v:shape>
            <v:shape id="_x0000_s1029" type="#_x0000_t75" style="position:absolute;left:5475;top:-1321;width:3184;height:1810" fillcolor="black" strokecolor="white" strokeweight="3e-5mm">
              <v:imagedata r:id="rId22" o:title=""/>
              <o:lock v:ext="edit" rotation="t"/>
            </v:shape>
            <v:shape id="_x0000_s1030" type="#_x0000_t75" style="position:absolute;left:2272;top:654;width:3194;height:2433" fillcolor="black" strokecolor="white" strokeweight="3e-5mm">
              <v:imagedata r:id="rId23" o:title=""/>
              <o:lock v:ext="edit" rotation="t"/>
            </v:shape>
            <v:shape id="_x0000_s1031" type="#_x0000_t75" style="position:absolute;left:5475;top:654;width:3184;height:2433" fillcolor="black" strokecolor="white" strokeweight="3e-5mm">
              <v:imagedata r:id="rId24" o:title=""/>
              <o:lock v:ext="edit" rotation="t"/>
            </v:shape>
            <w10:wrap type="none"/>
            <w10:anchorlock/>
          </v:group>
          <o:OLEObject Type="Embed" ProgID="Excel.Sheet.8" ShapeID="_x0000_s1028" DrawAspect="Content" ObjectID="_1454163430" r:id="rId25">
            <o:FieldCodes>\s</o:FieldCodes>
          </o:OLEObject>
          <o:OLEObject Type="Embed" ProgID="Excel.Sheet.8" ShapeID="_x0000_s1029" DrawAspect="Content" ObjectID="_1454163431" r:id="rId26">
            <o:FieldCodes>\s</o:FieldCodes>
          </o:OLEObject>
          <o:OLEObject Type="Embed" ProgID="Excel.Sheet.8" ShapeID="_x0000_s1030" DrawAspect="Content" ObjectID="_1454163432" r:id="rId27">
            <o:FieldCodes>\s</o:FieldCodes>
          </o:OLEObject>
          <o:OLEObject Type="Embed" ProgID="Excel.Sheet.8" ShapeID="_x0000_s1031" DrawAspect="Content" ObjectID="_1454163433" r:id="rId28">
            <o:FieldCodes>\s</o:FieldCodes>
          </o:OLEObject>
        </w:pict>
      </w:r>
      <w:bookmarkStart w:id="0" w:name="_GoBack"/>
      <w:bookmarkEnd w:id="0"/>
    </w:p>
    <w:sectPr w:rsidR="009A5276" w:rsidSect="009A5276">
      <w:footerReference w:type="default" r:id="rId29"/>
      <w:pgSz w:w="11906" w:h="16838"/>
      <w:pgMar w:top="850" w:right="424" w:bottom="850" w:left="28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C35" w:rsidRDefault="007F1D13">
      <w:r>
        <w:separator/>
      </w:r>
    </w:p>
  </w:endnote>
  <w:endnote w:type="continuationSeparator" w:id="0">
    <w:p w:rsidR="00713C35" w:rsidRDefault="007F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76" w:rsidRDefault="009A5276">
    <w:pPr>
      <w:pStyle w:val="a3"/>
      <w:framePr w:wrap="auto" w:vAnchor="text" w:hAnchor="margin" w:xAlign="center" w:y="1"/>
      <w:rPr>
        <w:rStyle w:val="a5"/>
        <w:lang w:val="en-US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9A5276" w:rsidRDefault="009A527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C35" w:rsidRDefault="007F1D13">
      <w:r>
        <w:separator/>
      </w:r>
    </w:p>
  </w:footnote>
  <w:footnote w:type="continuationSeparator" w:id="0">
    <w:p w:rsidR="00713C35" w:rsidRDefault="007F1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30A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276"/>
    <w:rsid w:val="0035327D"/>
    <w:rsid w:val="00713C35"/>
    <w:rsid w:val="007F1D13"/>
    <w:rsid w:val="009A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docId w15:val="{479601DA-86CB-43F2-AC18-DF3E0B5C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pBdr>
        <w:top w:val="single" w:sz="24" w:space="1" w:color="auto"/>
      </w:pBdr>
      <w:spacing w:line="360" w:lineRule="auto"/>
      <w:ind w:firstLine="351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sz w:val="20"/>
      <w:szCs w:val="20"/>
    </w:rPr>
  </w:style>
  <w:style w:type="character" w:styleId="a5">
    <w:name w:val="page number"/>
    <w:basedOn w:val="a0"/>
    <w:uiPriority w:val="99"/>
  </w:style>
  <w:style w:type="paragraph" w:styleId="a6">
    <w:name w:val="Document Map"/>
    <w:basedOn w:val="a"/>
    <w:link w:val="a7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basedOn w:val="a0"/>
    <w:link w:val="a6"/>
    <w:uiPriority w:val="99"/>
    <w:semiHidden/>
    <w:rPr>
      <w:rFonts w:ascii="Segoe UI" w:hAnsi="Segoe UI" w:cs="Segoe UI"/>
      <w:sz w:val="16"/>
      <w:szCs w:val="16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13" Type="http://schemas.openxmlformats.org/officeDocument/2006/relationships/image" Target="media/image4.emf"/><Relationship Id="rId18" Type="http://schemas.openxmlformats.org/officeDocument/2006/relationships/oleObject" Target="embeddings/_____Microsoft_Excel_97-20036.xls"/><Relationship Id="rId26" Type="http://schemas.openxmlformats.org/officeDocument/2006/relationships/oleObject" Target="embeddings/_____Microsoft_Excel_97-20039.xls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_____Microsoft_Excel_97-20033.xls"/><Relationship Id="rId17" Type="http://schemas.openxmlformats.org/officeDocument/2006/relationships/image" Target="media/image6.emf"/><Relationship Id="rId25" Type="http://schemas.openxmlformats.org/officeDocument/2006/relationships/oleObject" Target="embeddings/_____Microsoft_Excel_97-20038.xls"/><Relationship Id="rId2" Type="http://schemas.openxmlformats.org/officeDocument/2006/relationships/styles" Target="styles.xml"/><Relationship Id="rId16" Type="http://schemas.openxmlformats.org/officeDocument/2006/relationships/oleObject" Target="embeddings/_____Microsoft_Excel_97-20035.xls"/><Relationship Id="rId20" Type="http://schemas.openxmlformats.org/officeDocument/2006/relationships/oleObject" Target="embeddings/_____Microsoft_Excel_97-20037.xls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1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10.emf"/><Relationship Id="rId28" Type="http://schemas.openxmlformats.org/officeDocument/2006/relationships/oleObject" Target="embeddings/_____Microsoft_Excel_97-200311.xls"/><Relationship Id="rId10" Type="http://schemas.openxmlformats.org/officeDocument/2006/relationships/oleObject" Target="embeddings/_____Microsoft_Excel_97-20032.xls"/><Relationship Id="rId19" Type="http://schemas.openxmlformats.org/officeDocument/2006/relationships/image" Target="media/image7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_____Microsoft_Excel_97-20034.xls"/><Relationship Id="rId22" Type="http://schemas.openxmlformats.org/officeDocument/2006/relationships/image" Target="media/image9.emf"/><Relationship Id="rId27" Type="http://schemas.openxmlformats.org/officeDocument/2006/relationships/oleObject" Target="embeddings/_____Microsoft_Excel_97-200310.xls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1327</Words>
  <Characters>7570</Characters>
  <Application>Microsoft Office Word</Application>
  <DocSecurity>0</DocSecurity>
  <Lines>63</Lines>
  <Paragraphs>17</Paragraphs>
  <ScaleCrop>false</ScaleCrop>
  <Company>DEMONsoft</Company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 РЕКЛАМЫ,  ТУРИЗМА  И  ШОУ-БИЗНЕСА</dc:title>
  <dc:subject/>
  <dc:creator>Altis Asmodey</dc:creator>
  <cp:keywords/>
  <dc:description/>
  <cp:lastModifiedBy>admin</cp:lastModifiedBy>
  <cp:revision>2</cp:revision>
  <dcterms:created xsi:type="dcterms:W3CDTF">2014-02-17T15:30:00Z</dcterms:created>
  <dcterms:modified xsi:type="dcterms:W3CDTF">2014-02-17T15:30:00Z</dcterms:modified>
</cp:coreProperties>
</file>