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23" w:rsidRDefault="00BA7023" w:rsidP="004C729B">
      <w:pPr>
        <w:pStyle w:val="1"/>
        <w:rPr>
          <w:sz w:val="32"/>
          <w:szCs w:val="32"/>
        </w:rPr>
      </w:pPr>
    </w:p>
    <w:p w:rsidR="004C729B" w:rsidRPr="004C729B" w:rsidRDefault="004C729B" w:rsidP="004C729B">
      <w:pPr>
        <w:pStyle w:val="1"/>
        <w:rPr>
          <w:sz w:val="32"/>
          <w:szCs w:val="32"/>
        </w:rPr>
      </w:pPr>
      <w:r w:rsidRPr="004C729B">
        <w:rPr>
          <w:sz w:val="32"/>
          <w:szCs w:val="32"/>
        </w:rPr>
        <w:t>МОСКОВСКИЙ ГОСУДАРСТВЕННЫЙ УНИВЕРСИТЕТ</w:t>
      </w:r>
    </w:p>
    <w:p w:rsidR="004C729B" w:rsidRPr="004C729B" w:rsidRDefault="004C729B" w:rsidP="004C729B">
      <w:pPr>
        <w:jc w:val="center"/>
        <w:rPr>
          <w:b/>
          <w:sz w:val="32"/>
          <w:szCs w:val="32"/>
        </w:rPr>
      </w:pPr>
      <w:r w:rsidRPr="004C729B">
        <w:rPr>
          <w:b/>
          <w:sz w:val="32"/>
          <w:szCs w:val="32"/>
        </w:rPr>
        <w:t>им. М.В. ЛОМОНОСОВА</w:t>
      </w:r>
    </w:p>
    <w:p w:rsidR="004C729B" w:rsidRDefault="004C729B" w:rsidP="004C729B">
      <w:pPr>
        <w:jc w:val="center"/>
        <w:rPr>
          <w:sz w:val="22"/>
        </w:rPr>
      </w:pPr>
      <w:r>
        <w:rPr>
          <w:sz w:val="22"/>
        </w:rPr>
        <w:t xml:space="preserve">_______________________________________________________________ </w:t>
      </w:r>
    </w:p>
    <w:p w:rsidR="004C729B" w:rsidRDefault="004C729B" w:rsidP="004C729B">
      <w:pPr>
        <w:jc w:val="center"/>
        <w:rPr>
          <w:sz w:val="22"/>
        </w:rPr>
      </w:pPr>
    </w:p>
    <w:p w:rsidR="004C729B" w:rsidRDefault="004C729B" w:rsidP="004C729B">
      <w:pPr>
        <w:jc w:val="center"/>
        <w:rPr>
          <w:sz w:val="22"/>
        </w:rPr>
      </w:pPr>
    </w:p>
    <w:p w:rsidR="004C729B" w:rsidRDefault="004C729B" w:rsidP="004C729B">
      <w:pPr>
        <w:pStyle w:val="2"/>
        <w:ind w:left="720" w:hanging="720"/>
        <w:jc w:val="left"/>
        <w:rPr>
          <w:sz w:val="22"/>
        </w:rPr>
      </w:pPr>
      <w:r>
        <w:t xml:space="preserve">                                    ФАКУЛЬТЕТ ЖУРНАЛИСТИКИ</w:t>
      </w:r>
    </w:p>
    <w:p w:rsidR="004C729B" w:rsidRDefault="004C729B" w:rsidP="004C729B">
      <w:pPr>
        <w:jc w:val="center"/>
        <w:rPr>
          <w:b/>
          <w:sz w:val="22"/>
        </w:rPr>
      </w:pPr>
    </w:p>
    <w:p w:rsidR="004C729B" w:rsidRDefault="004C729B" w:rsidP="004C729B">
      <w:pPr>
        <w:jc w:val="center"/>
        <w:rPr>
          <w:b/>
          <w:sz w:val="22"/>
        </w:rPr>
      </w:pPr>
    </w:p>
    <w:p w:rsidR="004C729B" w:rsidRDefault="004C729B" w:rsidP="004C729B">
      <w:pPr>
        <w:jc w:val="center"/>
        <w:rPr>
          <w:b/>
        </w:rPr>
      </w:pPr>
    </w:p>
    <w:p w:rsidR="004C729B" w:rsidRPr="004C729B" w:rsidRDefault="004C729B" w:rsidP="004C729B">
      <w:pPr>
        <w:jc w:val="center"/>
        <w:rPr>
          <w:b/>
          <w:sz w:val="28"/>
          <w:szCs w:val="28"/>
        </w:rPr>
      </w:pPr>
      <w:r w:rsidRPr="004C729B">
        <w:rPr>
          <w:b/>
          <w:sz w:val="28"/>
          <w:szCs w:val="28"/>
        </w:rPr>
        <w:t>Кафедра телевидения и радиовещания</w:t>
      </w:r>
    </w:p>
    <w:p w:rsidR="004C729B" w:rsidRDefault="004C729B" w:rsidP="004C729B">
      <w:pPr>
        <w:pStyle w:val="a5"/>
      </w:pPr>
    </w:p>
    <w:p w:rsidR="004C729B" w:rsidRDefault="004C729B" w:rsidP="004C729B">
      <w:pPr>
        <w:pStyle w:val="a5"/>
      </w:pPr>
    </w:p>
    <w:p w:rsidR="004C729B" w:rsidRDefault="004C729B" w:rsidP="004C729B">
      <w:pPr>
        <w:pStyle w:val="a5"/>
      </w:pPr>
    </w:p>
    <w:p w:rsidR="004C729B" w:rsidRPr="004C729B" w:rsidRDefault="004C729B" w:rsidP="004C729B">
      <w:pPr>
        <w:pStyle w:val="a5"/>
        <w:rPr>
          <w:b/>
          <w:sz w:val="32"/>
          <w:szCs w:val="32"/>
        </w:rPr>
      </w:pPr>
      <w:r w:rsidRPr="004C729B">
        <w:rPr>
          <w:b/>
          <w:sz w:val="32"/>
          <w:szCs w:val="32"/>
        </w:rPr>
        <w:t>Реферат по Технике СМИ на тему:</w:t>
      </w:r>
    </w:p>
    <w:p w:rsidR="004C729B" w:rsidRPr="004C729B" w:rsidRDefault="004C729B" w:rsidP="004C729B">
      <w:pPr>
        <w:pStyle w:val="a5"/>
        <w:rPr>
          <w:b/>
          <w:sz w:val="32"/>
          <w:szCs w:val="32"/>
        </w:rPr>
      </w:pPr>
      <w:r w:rsidRPr="004C729B">
        <w:rPr>
          <w:b/>
          <w:sz w:val="32"/>
          <w:szCs w:val="32"/>
        </w:rPr>
        <w:t>МОНТАЖ И ЦИФРОВЫЕ ВИДЕОЭФФЕКТЫ</w:t>
      </w:r>
    </w:p>
    <w:p w:rsidR="004C729B" w:rsidRDefault="004C729B" w:rsidP="004C729B">
      <w:pPr>
        <w:pStyle w:val="a5"/>
      </w:pPr>
    </w:p>
    <w:p w:rsidR="004C729B" w:rsidRDefault="004C729B" w:rsidP="004C729B">
      <w:pPr>
        <w:pStyle w:val="a5"/>
      </w:pPr>
    </w:p>
    <w:p w:rsidR="004C729B" w:rsidRDefault="004C729B" w:rsidP="004C729B">
      <w:pPr>
        <w:pStyle w:val="a5"/>
      </w:pPr>
    </w:p>
    <w:p w:rsidR="004C729B" w:rsidRDefault="004C729B" w:rsidP="004C729B">
      <w:pPr>
        <w:pStyle w:val="a5"/>
      </w:pPr>
    </w:p>
    <w:p w:rsidR="004C729B" w:rsidRDefault="004C729B" w:rsidP="004C729B">
      <w:pPr>
        <w:pStyle w:val="a5"/>
        <w:ind w:left="5760" w:firstLine="540"/>
        <w:jc w:val="right"/>
        <w:rPr>
          <w:b/>
          <w:sz w:val="28"/>
          <w:szCs w:val="28"/>
        </w:rPr>
      </w:pPr>
      <w:r w:rsidRPr="004C729B">
        <w:rPr>
          <w:b/>
          <w:sz w:val="28"/>
          <w:szCs w:val="28"/>
        </w:rPr>
        <w:t xml:space="preserve">Выполнила </w:t>
      </w:r>
    </w:p>
    <w:p w:rsidR="004C729B" w:rsidRDefault="004C729B" w:rsidP="004C729B">
      <w:pPr>
        <w:pStyle w:val="a5"/>
        <w:ind w:left="5760" w:firstLine="540"/>
        <w:jc w:val="right"/>
        <w:rPr>
          <w:b/>
          <w:sz w:val="28"/>
          <w:szCs w:val="28"/>
        </w:rPr>
      </w:pPr>
      <w:r w:rsidRPr="004C729B">
        <w:rPr>
          <w:b/>
          <w:sz w:val="28"/>
          <w:szCs w:val="28"/>
        </w:rPr>
        <w:t xml:space="preserve">студентка 1 курса вечернего отделения </w:t>
      </w:r>
    </w:p>
    <w:p w:rsidR="004C729B" w:rsidRPr="004C729B" w:rsidRDefault="004C729B" w:rsidP="004C729B">
      <w:pPr>
        <w:pStyle w:val="a5"/>
        <w:ind w:left="5760" w:firstLine="540"/>
        <w:jc w:val="right"/>
        <w:rPr>
          <w:b/>
          <w:sz w:val="28"/>
          <w:szCs w:val="28"/>
        </w:rPr>
      </w:pPr>
      <w:r w:rsidRPr="004C729B">
        <w:rPr>
          <w:b/>
          <w:sz w:val="28"/>
          <w:szCs w:val="28"/>
        </w:rPr>
        <w:t xml:space="preserve">105 РВ группы </w:t>
      </w:r>
    </w:p>
    <w:p w:rsidR="004C729B" w:rsidRDefault="004C729B" w:rsidP="004C729B">
      <w:pPr>
        <w:pStyle w:val="a5"/>
      </w:pPr>
    </w:p>
    <w:p w:rsidR="004C729B" w:rsidRDefault="004C729B" w:rsidP="004C729B">
      <w:pPr>
        <w:pStyle w:val="a5"/>
      </w:pPr>
    </w:p>
    <w:p w:rsidR="004C729B" w:rsidRDefault="004C729B" w:rsidP="004C729B">
      <w:pPr>
        <w:pStyle w:val="a5"/>
      </w:pPr>
    </w:p>
    <w:p w:rsidR="004C729B" w:rsidRDefault="004C729B" w:rsidP="004C729B">
      <w:pPr>
        <w:pStyle w:val="a5"/>
      </w:pPr>
    </w:p>
    <w:p w:rsidR="004C729B" w:rsidRDefault="004C729B" w:rsidP="004C729B">
      <w:pPr>
        <w:pStyle w:val="a5"/>
      </w:pPr>
    </w:p>
    <w:p w:rsidR="004C729B" w:rsidRPr="004C729B" w:rsidRDefault="004C729B" w:rsidP="004C729B">
      <w:pPr>
        <w:pStyle w:val="a5"/>
        <w:rPr>
          <w:b/>
        </w:rPr>
      </w:pPr>
      <w:r w:rsidRPr="004C729B">
        <w:rPr>
          <w:b/>
        </w:rPr>
        <w:t>Москва-2008</w:t>
      </w:r>
    </w:p>
    <w:p w:rsidR="00CC123C" w:rsidRPr="00997C8A" w:rsidRDefault="00926176" w:rsidP="00997C8A">
      <w:pPr>
        <w:pStyle w:val="6"/>
        <w:jc w:val="center"/>
        <w:rPr>
          <w:sz w:val="36"/>
          <w:szCs w:val="36"/>
        </w:rPr>
      </w:pPr>
      <w:r w:rsidRPr="00997C8A">
        <w:rPr>
          <w:sz w:val="36"/>
          <w:szCs w:val="36"/>
        </w:rPr>
        <w:lastRenderedPageBreak/>
        <w:t>ВВЕДЕНИЕ</w:t>
      </w:r>
    </w:p>
    <w:p w:rsidR="00926176" w:rsidRPr="00E544EC" w:rsidRDefault="00926176" w:rsidP="00E544EC">
      <w:pPr>
        <w:pStyle w:val="6"/>
      </w:pPr>
    </w:p>
    <w:p w:rsidR="00CC123C" w:rsidRPr="00E544EC" w:rsidRDefault="002E1EA1" w:rsidP="00E544EC">
      <w:pPr>
        <w:pStyle w:val="6"/>
        <w:rPr>
          <w:lang w:val="en-US"/>
        </w:rPr>
      </w:pPr>
      <w:r w:rsidRPr="00E544EC">
        <w:t>Одним из основных этапов подготовки телевизионной передачи является монтаж (франц. montage — подъем, установка, сборка). Это одновременно технический и творческий процесс.</w:t>
      </w:r>
      <w:r w:rsidR="004B1D0D" w:rsidRPr="00E544EC">
        <w:t xml:space="preserve"> </w:t>
      </w:r>
      <w:r w:rsidR="00CC123C" w:rsidRPr="00E544EC">
        <w:t xml:space="preserve">Монтаж связан с общей структурой передачи, из монтажных фраз и эпизодов строится композиция журналистского материала. </w:t>
      </w:r>
      <w:r w:rsidR="00CC123C" w:rsidRPr="00BB13CF">
        <w:rPr>
          <w:bCs w:val="0"/>
        </w:rPr>
        <w:t>Редактор</w:t>
      </w:r>
      <w:r w:rsidR="00CC123C" w:rsidRPr="00E544EC">
        <w:t xml:space="preserve"> определяет ориентировочную длительность передачи, планирует время выхода в эфир, поэтому фонограмму необходимо подогнать на заданный хронометраж, но в первую очередь нужно избавиться от лишних шумов, придыханий, слишком длинных пауз, слов-паразитов и т.д. Если позволяет время, фонограмма набирается в текстовом процессоре и редактируется. </w:t>
      </w:r>
    </w:p>
    <w:p w:rsidR="00CC123C" w:rsidRDefault="00CC123C" w:rsidP="00E544EC">
      <w:pPr>
        <w:pStyle w:val="6"/>
      </w:pPr>
      <w:r w:rsidRPr="00E544EC">
        <w:t xml:space="preserve"> В телевидении</w:t>
      </w:r>
      <w:r w:rsidR="002E1EA1" w:rsidRPr="00E544EC">
        <w:t xml:space="preserve"> монтаж</w:t>
      </w:r>
      <w:r w:rsidRPr="00E544EC">
        <w:t xml:space="preserve"> – это особая форма художественного мышления, интерпретация снятого материала путем отбора, сочетания отдельных монтажных кадров в единый ви</w:t>
      </w:r>
      <w:r w:rsidR="00742891" w:rsidRPr="00E544EC">
        <w:t>д</w:t>
      </w:r>
      <w:r w:rsidRPr="00E544EC">
        <w:t>еоряд. Отде</w:t>
      </w:r>
      <w:r w:rsidR="004B1D0D" w:rsidRPr="00E544EC">
        <w:t>0</w:t>
      </w:r>
      <w:r w:rsidRPr="00E544EC">
        <w:t xml:space="preserve"> телепередачи, между монтируемыми кусками ставятся монтажные метки, по которым впоследствии выстраивается сюжет. Монтаж может осущес</w:t>
      </w:r>
      <w:r w:rsidR="00742891" w:rsidRPr="00E544EC">
        <w:t>т</w:t>
      </w:r>
      <w:r w:rsidRPr="00E544EC">
        <w:t>вляться как при использовании видеозаписи, так и во время прямого эфира, в этом случае видеосигналы с нескольких телекамер, поступающие на микшерный пульт, отбираются режиссером и тр</w:t>
      </w:r>
      <w:r w:rsidR="00742891" w:rsidRPr="00E544EC">
        <w:t>а</w:t>
      </w:r>
      <w:r w:rsidRPr="00E544EC">
        <w:t>нслируются в определенной последовательности. Режиссер организует логику повествования, а разноплановые сцены, запечатленные камерами, прида</w:t>
      </w:r>
      <w:r w:rsidR="00742891" w:rsidRPr="00E544EC">
        <w:t>ют событию эмо</w:t>
      </w:r>
      <w:r w:rsidRPr="00E544EC">
        <w:t>циональную выразительность. Звуковое сопровождение видеоряда</w:t>
      </w:r>
      <w:r w:rsidR="00742891" w:rsidRPr="00E544EC">
        <w:t xml:space="preserve"> </w:t>
      </w:r>
      <w:r w:rsidRPr="00E544EC">
        <w:t>подчиняется тем же техническим законам монтажа, что и изо</w:t>
      </w:r>
      <w:r w:rsidR="00742891" w:rsidRPr="00E544EC">
        <w:t>б</w:t>
      </w:r>
      <w:r w:rsidRPr="00E544EC">
        <w:t>ражение.</w:t>
      </w:r>
    </w:p>
    <w:p w:rsidR="00997C8A" w:rsidRPr="00E544EC" w:rsidRDefault="00997C8A" w:rsidP="00E544EC">
      <w:pPr>
        <w:pStyle w:val="6"/>
      </w:pPr>
    </w:p>
    <w:p w:rsidR="00997C8A" w:rsidRPr="00997C8A" w:rsidRDefault="00F85B2A" w:rsidP="00997C8A">
      <w:pPr>
        <w:pStyle w:val="6"/>
        <w:jc w:val="center"/>
        <w:rPr>
          <w:sz w:val="36"/>
          <w:szCs w:val="36"/>
        </w:rPr>
      </w:pPr>
      <w:r w:rsidRPr="00997C8A">
        <w:rPr>
          <w:sz w:val="36"/>
          <w:szCs w:val="36"/>
        </w:rPr>
        <w:t>ВИДЫ МОНТАЖА</w:t>
      </w:r>
    </w:p>
    <w:p w:rsidR="00CC123C" w:rsidRPr="00997C8A" w:rsidRDefault="00CC123C" w:rsidP="00E544EC">
      <w:pPr>
        <w:pStyle w:val="6"/>
      </w:pPr>
      <w:r w:rsidRPr="00997C8A">
        <w:t>Виды монтажа могут быть х</w:t>
      </w:r>
      <w:r w:rsidR="009A1B05">
        <w:t>удожественными и техническими. В данном реферате рассматриваются только технические аспекты. Различают:</w:t>
      </w:r>
    </w:p>
    <w:p w:rsidR="00CC123C" w:rsidRPr="00E544EC" w:rsidRDefault="00CC123C" w:rsidP="00E544EC">
      <w:pPr>
        <w:pStyle w:val="6"/>
      </w:pPr>
      <w:r w:rsidRPr="00997C8A">
        <w:t xml:space="preserve">1. </w:t>
      </w:r>
      <w:r w:rsidRPr="00BB13CF">
        <w:rPr>
          <w:bCs w:val="0"/>
        </w:rPr>
        <w:t>Предварительный монтаж</w:t>
      </w:r>
      <w:r w:rsidRPr="00997C8A">
        <w:br/>
        <w:t xml:space="preserve">2. </w:t>
      </w:r>
      <w:r w:rsidRPr="00BB13CF">
        <w:rPr>
          <w:bCs w:val="0"/>
        </w:rPr>
        <w:t>Линейный монтаж</w:t>
      </w:r>
      <w:r w:rsidRPr="00997C8A">
        <w:br/>
        <w:t xml:space="preserve">3. </w:t>
      </w:r>
      <w:r w:rsidRPr="00BB13CF">
        <w:rPr>
          <w:bCs w:val="0"/>
        </w:rPr>
        <w:t>Нелинейный монтаж</w:t>
      </w:r>
      <w:r w:rsidRPr="00997C8A">
        <w:br/>
        <w:t xml:space="preserve">4. </w:t>
      </w:r>
      <w:r w:rsidRPr="00BB13CF">
        <w:rPr>
          <w:bCs w:val="0"/>
        </w:rPr>
        <w:t>Внутрикадровый монтаж</w:t>
      </w:r>
      <w:r w:rsidRPr="00E544EC">
        <w:t xml:space="preserve"> </w:t>
      </w:r>
    </w:p>
    <w:p w:rsidR="00CC123C" w:rsidRPr="00E544EC" w:rsidRDefault="00CC123C" w:rsidP="00E544EC">
      <w:pPr>
        <w:pStyle w:val="6"/>
      </w:pPr>
    </w:p>
    <w:p w:rsidR="00CC123C" w:rsidRPr="00E544EC" w:rsidRDefault="00CC123C" w:rsidP="00E544EC">
      <w:pPr>
        <w:pStyle w:val="6"/>
      </w:pPr>
      <w:r w:rsidRPr="00997C8A">
        <w:rPr>
          <w:b/>
          <w:i/>
        </w:rPr>
        <w:t>Предварительный монтаж</w:t>
      </w:r>
      <w:r w:rsidRPr="00E544EC">
        <w:t xml:space="preserve"> осуществляется оператором или журналистом на компактном видеомагнитофоне или портативном монтажном компьютере на месте съемки. В результате просмотра отснятого материала в соответствии с журналистским замыслом или сценарием можно увидеть, что желательно доснять (или, в случае необходимости, переснять), каких фрагментов с разными планами или ракурсами не хватает и т.д. Экранное время в сравнении с реальным более насыщено: скомпоновав три-четыре кадра репортажной съемки, журналист может дать зрителю представление о многочасовом событии. Предварительный монтаж существенно повышает качество видеоматериала, сокращает дальнейшее время подготовки программы и снижает стоимость продукции. </w:t>
      </w:r>
    </w:p>
    <w:p w:rsidR="00CC123C" w:rsidRPr="00E544EC" w:rsidRDefault="00BB13CF" w:rsidP="00E544EC">
      <w:pPr>
        <w:pStyle w:val="6"/>
      </w:pPr>
      <w:r>
        <w:rPr>
          <w:b/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Линейный монтаж на телевидении." style="position:absolute;margin-left:-.3pt;margin-top:41.3pt;width:162.3pt;height:64.9pt;z-index:-251658752" wrapcoords="-120 0 -120 21300 21600 21300 21600 0 -120 0">
            <v:imagedata r:id="rId7" o:title="180px-VideoEdit1"/>
            <w10:wrap type="tight"/>
          </v:shape>
        </w:pict>
      </w:r>
      <w:r w:rsidR="00CC123C" w:rsidRPr="00997C8A">
        <w:rPr>
          <w:b/>
          <w:i/>
        </w:rPr>
        <w:t>Линейный монтаж</w:t>
      </w:r>
      <w:r w:rsidR="00CC123C" w:rsidRPr="00E544EC">
        <w:t xml:space="preserve"> — формирование единого аудио- или видеоряда из отдельных фрагментов исходных записей с одного магнитофона на другой с </w:t>
      </w:r>
      <w:r w:rsidR="00826D27" w:rsidRPr="00E544EC">
        <w:t>«</w:t>
      </w:r>
      <w:r w:rsidR="00CC123C" w:rsidRPr="00E544EC">
        <w:t>мастер-кассетой</w:t>
      </w:r>
      <w:r w:rsidR="00826D27" w:rsidRPr="00E544EC">
        <w:t>»</w:t>
      </w:r>
      <w:r w:rsidR="00CC123C" w:rsidRPr="00E544EC">
        <w:t xml:space="preserve">. </w:t>
      </w:r>
    </w:p>
    <w:p w:rsidR="00F85B2A" w:rsidRPr="00E544EC" w:rsidRDefault="00F85B2A" w:rsidP="00E544EC">
      <w:pPr>
        <w:pStyle w:val="6"/>
      </w:pPr>
    </w:p>
    <w:p w:rsidR="00CC123C" w:rsidRPr="00E544EC" w:rsidRDefault="00CC123C" w:rsidP="00E544EC">
      <w:pPr>
        <w:pStyle w:val="6"/>
      </w:pPr>
      <w:r w:rsidRPr="00E544EC">
        <w:t>Линейный монтаж производится на двух видеомагнитофонах в монтажной аппаратной</w:t>
      </w:r>
      <w:r w:rsidR="001F072D" w:rsidRPr="00E544EC">
        <w:t xml:space="preserve">, </w:t>
      </w:r>
      <w:r w:rsidRPr="00E544EC">
        <w:t xml:space="preserve"> </w:t>
      </w:r>
      <w:r w:rsidR="001F072D" w:rsidRPr="00E544EC">
        <w:t xml:space="preserve">где монтажник и репортер работают вместе, </w:t>
      </w:r>
      <w:r w:rsidRPr="00E544EC">
        <w:t>после видеозаписи на ленточный носитель. С магнитной ленты с исходными материалами на первом магнитофоне выбираются фрагменты, которые переписываются на «мастер-кассету» второго магнитофона («сгон»).</w:t>
      </w:r>
      <w:r w:rsidR="00621EDE" w:rsidRPr="00E544EC">
        <w:t xml:space="preserve"> </w:t>
      </w:r>
      <w:r w:rsidRPr="00E544EC">
        <w:t xml:space="preserve"> Это происходит либо в режиме «продолжение» (assemble), т.е. последовательно, либо в режиме «вставка» (insert), когда один фрагмент вставляется внутрь другого.</w:t>
      </w:r>
      <w:r w:rsidR="00621EDE" w:rsidRPr="00E544EC">
        <w:t xml:space="preserve"> Иными словами, при этом виде монтажа обрезается брак, а вначале и конце добавляются заготовленные шаблоны. Использование дополнительных музыкальных фрагментов, фото и анимации ограничено. </w:t>
      </w:r>
      <w:r w:rsidRPr="00E544EC">
        <w:t xml:space="preserve"> При линейном монтаже число циклов перезаписи на аналоговых видеомагнитофонах не должно превышать 3-4 раз. </w:t>
      </w:r>
    </w:p>
    <w:p w:rsidR="003D6E37" w:rsidRPr="00E544EC" w:rsidRDefault="003D6E37" w:rsidP="00E544EC">
      <w:pPr>
        <w:pStyle w:val="6"/>
      </w:pPr>
      <w:r w:rsidRPr="00E544EC">
        <w:t xml:space="preserve">Определить такой монтаж просто. Например, если оператор снимал событие цифровой камерой, и запись на VHS кассету сделана на стереовидеомагнитофоне, то при проигрывании такой записи на стереомагнитофоне Вы не услышите добавленной музыки, которая была записана в режиме «вставки», в то время как на обычном видеомагнитофоне звучание фонограммы будет полным. </w:t>
      </w:r>
    </w:p>
    <w:p w:rsidR="00CC123C" w:rsidRPr="00E544EC" w:rsidRDefault="00CC123C" w:rsidP="00E544EC">
      <w:pPr>
        <w:pStyle w:val="6"/>
      </w:pPr>
      <w:r w:rsidRPr="00E544EC">
        <w:t xml:space="preserve">Эфирные копии применяются для передачи программы в эфир. Технические — используются для вспомогательных нужд. </w:t>
      </w:r>
    </w:p>
    <w:p w:rsidR="00CC123C" w:rsidRPr="00E544EC" w:rsidRDefault="00CC123C" w:rsidP="00E544EC">
      <w:pPr>
        <w:pStyle w:val="6"/>
      </w:pPr>
      <w:r w:rsidRPr="00E544EC">
        <w:t>Достоинства:</w:t>
      </w:r>
      <w:r w:rsidRPr="00E544EC">
        <w:br/>
        <w:t>1) Сегодня в журналистской практике запись в основном производится на ленточные носители, и при большом количестве «исходников» линейный монтаж осуществляется быстрее, так как не надо тратить время на преобразование аналоговой информации в цифровой вид.</w:t>
      </w:r>
      <w:r w:rsidRPr="00E544EC">
        <w:br/>
        <w:t>2) Надежность аппаратуры и «обкатанная» технология.</w:t>
      </w:r>
      <w:r w:rsidRPr="00E544EC">
        <w:br/>
        <w:t xml:space="preserve">3) При покадровой отработке монтажного листа легче уложиться в хронометраж передачи, убрав или вставив нужный фрагмент. </w:t>
      </w:r>
    </w:p>
    <w:p w:rsidR="00CC123C" w:rsidRPr="00E544EC" w:rsidRDefault="00CC123C" w:rsidP="00E544EC">
      <w:pPr>
        <w:pStyle w:val="6"/>
      </w:pPr>
      <w:r w:rsidRPr="00E544EC">
        <w:t>Недостатки:</w:t>
      </w:r>
      <w:r w:rsidRPr="00E544EC">
        <w:br/>
        <w:t>1) «Мастер» по техническим характеристикам всегда хуже «исходника» из-за наложения структурных (на ленте) и контактных (трение о магнитную головку) шумов.</w:t>
      </w:r>
      <w:r w:rsidRPr="00E544EC">
        <w:br/>
        <w:t>2) Если для создания какого-либо эффекта требуется несколько перезаписей, качество «мастера» снижается в геометрической прогрессии.</w:t>
      </w:r>
      <w:r w:rsidRPr="00E544EC">
        <w:br/>
        <w:t>3) Аппаратура очень дорогая и громоздкая.</w:t>
      </w:r>
      <w:r w:rsidRPr="00E544EC">
        <w:br/>
        <w:t>4) Даже незначительная ошибка монтажера при записи «мастера» повлечет перезапись всей информации.</w:t>
      </w:r>
      <w:r w:rsidRPr="00E544EC">
        <w:br/>
        <w:t>5) Не хватает специалистов старой школы, знающих эту операцию.</w:t>
      </w:r>
      <w:r w:rsidRPr="00E544EC">
        <w:br/>
        <w:t>6) Большие временные затраты на поиск начала монтируемого фрагмента, перемотку и репетицию, для уточнения монтажных точек.</w:t>
      </w:r>
    </w:p>
    <w:p w:rsidR="00F85B2A" w:rsidRPr="00E544EC" w:rsidRDefault="00CC123C" w:rsidP="00E544EC">
      <w:pPr>
        <w:pStyle w:val="6"/>
      </w:pPr>
      <w:r w:rsidRPr="00997C8A">
        <w:rPr>
          <w:b/>
          <w:i/>
        </w:rPr>
        <w:t>Нелинейный монтаж</w:t>
      </w:r>
      <w:r w:rsidRPr="00E544EC">
        <w:t xml:space="preserve"> осуществляется с цифровым видеоматериалом на дисковых устройствах, при этом не происходит процесс перезаписи, а изменяется последовательность адресов фрагментов передачи. </w:t>
      </w:r>
    </w:p>
    <w:p w:rsidR="00F85B2A" w:rsidRPr="00E544EC" w:rsidRDefault="00BB13CF" w:rsidP="00E544EC">
      <w:pPr>
        <w:pStyle w:val="6"/>
      </w:pPr>
      <w:r>
        <w:pict>
          <v:shape id="_x0000_i1027" type="#_x0000_t75" style="width:135pt;height:64.5pt">
            <v:imagedata r:id="rId8" o:title=""/>
          </v:shape>
        </w:pict>
      </w:r>
    </w:p>
    <w:p w:rsidR="00B742B3" w:rsidRPr="00E544EC" w:rsidRDefault="00CC123C" w:rsidP="00E544EC">
      <w:pPr>
        <w:pStyle w:val="6"/>
      </w:pPr>
      <w:r w:rsidRPr="00E544EC">
        <w:t>Если исходный журналистский материал записывался на камеру с жестким диском, к нелинейному монтажу можно приступать сразу по окончании съемки. В случае использования видеокамер с ленточными носителями оцифровка занимает значительное время (реальное время записи).</w:t>
      </w:r>
      <w:r w:rsidR="00B742B3" w:rsidRPr="00E544EC">
        <w:t>. К сожалению, техническая простота нелинейного монтажа в настоящее время снизила качество радиоматериалов. Узкий круг специалистов-монтажеров</w:t>
      </w:r>
      <w:r w:rsidR="00B742B3" w:rsidRPr="00AD0DC4">
        <w:t xml:space="preserve">, </w:t>
      </w:r>
      <w:r w:rsidR="00B742B3" w:rsidRPr="00BB13CF">
        <w:rPr>
          <w:bCs w:val="0"/>
        </w:rPr>
        <w:t>режиссеров</w:t>
      </w:r>
      <w:r w:rsidR="00B742B3" w:rsidRPr="00E544EC">
        <w:t xml:space="preserve">, прекрасно знающих помимо технических вопросов теорию монтажа, передает свои обязанности непрофессионалам (подобно тому как в периодической печати работу профессиональных наборщиков стали выполнять журналисты), но это процесс неизбежный, и, следовательно, за профессиональный монтаж (как и за правильность наборных процессов) должны отвечать сотрудники редакций. </w:t>
      </w:r>
    </w:p>
    <w:p w:rsidR="00CC123C" w:rsidRPr="00E544EC" w:rsidRDefault="00B742B3" w:rsidP="00E544EC">
      <w:pPr>
        <w:pStyle w:val="6"/>
      </w:pPr>
      <w:r w:rsidRPr="00E544EC">
        <w:t>Нелинейный монтаж</w:t>
      </w:r>
      <w:r w:rsidR="00CC123C" w:rsidRPr="00E544EC">
        <w:t xml:space="preserve"> может быть осуществлен д</w:t>
      </w:r>
      <w:r w:rsidRPr="00E544EC">
        <w:t xml:space="preserve">аже на рабочем месте журналиста -  достаточно иметь наушники и компьютер со звуковым редактором (типа Sound Forge). </w:t>
      </w:r>
      <w:r w:rsidR="00CC123C" w:rsidRPr="00E544EC">
        <w:t xml:space="preserve"> При цифровой технологии число циклов перезаписей не должно превышать 20 раз. Примерный объем памяти для записи одночасовой передачи эфирного качества составляет 18 Гбайт. </w:t>
      </w:r>
    </w:p>
    <w:p w:rsidR="00CC123C" w:rsidRPr="00E544EC" w:rsidRDefault="00CC123C" w:rsidP="00E544EC">
      <w:pPr>
        <w:pStyle w:val="6"/>
      </w:pPr>
      <w:r w:rsidRPr="00E544EC">
        <w:t>Достоинства:</w:t>
      </w:r>
      <w:r w:rsidRPr="00E544EC">
        <w:br/>
        <w:t>1) Отсутствие контактных и структурных шумов во время «сгона» видеоряда, так как операция перезаписи отсутствует.</w:t>
      </w:r>
      <w:r w:rsidRPr="00E544EC">
        <w:br/>
        <w:t>2) Прямой доступ к любому месту видеосюжета, так как ввиду отсутствия ленты ее не надо перематывать.</w:t>
      </w:r>
      <w:r w:rsidRPr="00E544EC">
        <w:br/>
        <w:t>3) Низкая стоимость аппаратуры.</w:t>
      </w:r>
      <w:r w:rsidRPr="00E544EC">
        <w:br/>
        <w:t>4) Относительная легкость выполнения операции из-за возможности визуального контроля частотного спектра на мониторе.</w:t>
      </w:r>
      <w:r w:rsidRPr="00E544EC">
        <w:br/>
        <w:t xml:space="preserve">5) Возможность многоразового возврата к </w:t>
      </w:r>
      <w:r w:rsidRPr="00BB13CF">
        <w:rPr>
          <w:bCs w:val="0"/>
        </w:rPr>
        <w:t>монтажу</w:t>
      </w:r>
      <w:r w:rsidRPr="00CC5BAF">
        <w:t>.</w:t>
      </w:r>
      <w:r w:rsidRPr="00E544EC">
        <w:t xml:space="preserve"> </w:t>
      </w:r>
    </w:p>
    <w:p w:rsidR="00CC123C" w:rsidRPr="00E544EC" w:rsidRDefault="00CC123C" w:rsidP="00E544EC">
      <w:pPr>
        <w:pStyle w:val="6"/>
      </w:pPr>
      <w:r w:rsidRPr="00E544EC">
        <w:t>Недостатки:</w:t>
      </w:r>
      <w:r w:rsidRPr="00E544EC">
        <w:br/>
        <w:t>1) Большое время оцифровки видеосигнала в случае применения ленточных носителей.</w:t>
      </w:r>
      <w:r w:rsidRPr="00E544EC">
        <w:br/>
        <w:t>2) Временные затраты на обратное преобразования сигнала в аналоговый вид (так как в настоящее время основное телевещание происходит в аналоговом виде).</w:t>
      </w:r>
      <w:r w:rsidRPr="00E544EC">
        <w:br/>
        <w:t xml:space="preserve">3) Трудность работы с большим количеством «исходников» из-за ограниченности дискового пространства видеосервера. </w:t>
      </w:r>
    </w:p>
    <w:p w:rsidR="00CC123C" w:rsidRPr="00E544EC" w:rsidRDefault="00CC123C" w:rsidP="00E544EC">
      <w:pPr>
        <w:pStyle w:val="6"/>
      </w:pPr>
      <w:r w:rsidRPr="00E544EC">
        <w:t xml:space="preserve">В случае необходимости восстановления исходной информации частотный спектр сокращается, так как цифровой сигнал, как правило, подвергается компрессии. </w:t>
      </w:r>
    </w:p>
    <w:p w:rsidR="00CC123C" w:rsidRPr="00E544EC" w:rsidRDefault="00CC123C" w:rsidP="00E544EC">
      <w:pPr>
        <w:pStyle w:val="6"/>
      </w:pPr>
      <w:r w:rsidRPr="00997C8A">
        <w:rPr>
          <w:b/>
          <w:i/>
        </w:rPr>
        <w:t>Внутрикадровый монтаж</w:t>
      </w:r>
      <w:r w:rsidRPr="00E544EC">
        <w:t xml:space="preserve"> — компоновка в одном кадре нескольких изобразительных составляющих. Операция выполняется на цифровых дисковых устройствах и позволяет вводить в видеоинформацию цифровые спецэффекты, текст, рекламные вставки, вплоть до вставки в кадр других объектов, изменения внутри кадра масштаба, цвета, ритма и т.д. В кинопроизводстве вместо термина внутрикадровый монтаж использовался другой — комбинированные съемки. Современные компьютеры значительно расширили возможности данного </w:t>
      </w:r>
      <w:r w:rsidRPr="00BB13CF">
        <w:rPr>
          <w:bCs w:val="0"/>
        </w:rPr>
        <w:t>монтажа</w:t>
      </w:r>
      <w:r w:rsidRPr="00997C8A">
        <w:t xml:space="preserve"> </w:t>
      </w:r>
      <w:r w:rsidRPr="00E544EC">
        <w:t xml:space="preserve">в соответствии с замыслом режиссера или журналиста. В современном кинопроизводстве внутрикадровый монтаж тоже осуществляется на видеосервере, а далее цифровой сигнал перегоняется на обычную кинопленку. Цифровая техника позволяет перевести композицию кадра в новое измерение. </w:t>
      </w:r>
    </w:p>
    <w:p w:rsidR="00CC123C" w:rsidRPr="00E544EC" w:rsidRDefault="00CC123C" w:rsidP="00E544EC">
      <w:pPr>
        <w:pStyle w:val="6"/>
      </w:pPr>
      <w:r w:rsidRPr="00E544EC">
        <w:t xml:space="preserve">Обычно в телецентрах </w:t>
      </w:r>
      <w:r w:rsidRPr="00BB13CF">
        <w:rPr>
          <w:bCs w:val="0"/>
        </w:rPr>
        <w:t>монтаж</w:t>
      </w:r>
      <w:r w:rsidRPr="00997C8A">
        <w:t xml:space="preserve"> выполняет режиссером монтажа, но в современных условиях, например при подготовке новост</w:t>
      </w:r>
      <w:r w:rsidRPr="00E544EC">
        <w:t xml:space="preserve">ных сюжетов, нередко эту операцию производит сам журналист. </w:t>
      </w:r>
    </w:p>
    <w:p w:rsidR="00CC5BAF" w:rsidRDefault="00CC5BAF" w:rsidP="00E544EC">
      <w:pPr>
        <w:pStyle w:val="6"/>
      </w:pPr>
    </w:p>
    <w:p w:rsidR="00CC5BAF" w:rsidRPr="00CC5BAF" w:rsidRDefault="00CC5BAF" w:rsidP="00CC5BAF">
      <w:pPr>
        <w:pStyle w:val="6"/>
        <w:jc w:val="center"/>
        <w:rPr>
          <w:sz w:val="32"/>
          <w:szCs w:val="32"/>
        </w:rPr>
      </w:pPr>
      <w:r w:rsidRPr="00CC5BAF">
        <w:rPr>
          <w:sz w:val="32"/>
          <w:szCs w:val="32"/>
        </w:rPr>
        <w:t>РЕКОМЕНДАЦИИ ПО САМОСТОЯТЕЛЬНОМУ ПРОВЕДЕНИЮ МОНТАЖА</w:t>
      </w:r>
    </w:p>
    <w:p w:rsidR="00CC123C" w:rsidRPr="00E544EC" w:rsidRDefault="00CC5BAF" w:rsidP="00E544EC">
      <w:pPr>
        <w:pStyle w:val="6"/>
      </w:pPr>
      <w:r>
        <w:t xml:space="preserve">- </w:t>
      </w:r>
      <w:r w:rsidR="00CC123C" w:rsidRPr="00E544EC">
        <w:t xml:space="preserve">недопустимо делать внутрикадровую выборку (что технически возможно) таким образом, чтобы, переставляя куски фраз, заставлять человека говорить то, что он не говорил, делать то, что он не делал; </w:t>
      </w:r>
    </w:p>
    <w:p w:rsidR="00CC123C" w:rsidRPr="00E544EC" w:rsidRDefault="00CC5BAF" w:rsidP="00E544EC">
      <w:pPr>
        <w:pStyle w:val="6"/>
      </w:pPr>
      <w:r>
        <w:t xml:space="preserve">- </w:t>
      </w:r>
      <w:r w:rsidR="00CC123C" w:rsidRPr="00E544EC">
        <w:t xml:space="preserve">необходимо помнить, что телевизионный кадр, в отличие от фотографического, не должен иметь информационную законченность, чтобы не пропал интерес зрителя; </w:t>
      </w:r>
    </w:p>
    <w:p w:rsidR="00CC123C" w:rsidRPr="00E544EC" w:rsidRDefault="00CC5BAF" w:rsidP="00E544EC">
      <w:pPr>
        <w:pStyle w:val="6"/>
      </w:pPr>
      <w:r>
        <w:t xml:space="preserve">- </w:t>
      </w:r>
      <w:r w:rsidR="00CC123C" w:rsidRPr="00E544EC">
        <w:t xml:space="preserve">при показе параллельных событий (разновременных) события должны быть соотнесены между собой, поэтому предварительно следует спланировать направление движения в кадре, выбор точек съемок; </w:t>
      </w:r>
    </w:p>
    <w:p w:rsidR="00CC123C" w:rsidRPr="00E544EC" w:rsidRDefault="00CC5BAF" w:rsidP="00E544EC">
      <w:pPr>
        <w:pStyle w:val="6"/>
      </w:pPr>
      <w:r>
        <w:t xml:space="preserve">- </w:t>
      </w:r>
      <w:r w:rsidR="00CC123C" w:rsidRPr="00E544EC">
        <w:t xml:space="preserve">в результате расстановки кадров надо заранее представлять ритм будущего события. Если фрагменты будут сильно различаться (быстрое движение и резкая статика), зрительское восприятие может быть нарушено, хотя в отдельных случаях это может быть использовано для достижения художественной выразительности; </w:t>
      </w:r>
    </w:p>
    <w:p w:rsidR="00CC123C" w:rsidRPr="00E544EC" w:rsidRDefault="00CC5BAF" w:rsidP="00E544EC">
      <w:pPr>
        <w:pStyle w:val="6"/>
      </w:pPr>
      <w:r>
        <w:t xml:space="preserve">- </w:t>
      </w:r>
      <w:r w:rsidR="00CC123C" w:rsidRPr="00E544EC">
        <w:t xml:space="preserve">для привлечения зрительского внимания можно выбрать доминирующий кадр, чтобы остальные подкрепляли его воздействие на зрителя; </w:t>
      </w:r>
    </w:p>
    <w:p w:rsidR="00CC123C" w:rsidRPr="00E544EC" w:rsidRDefault="00CC5BAF" w:rsidP="00E544EC">
      <w:pPr>
        <w:pStyle w:val="6"/>
      </w:pPr>
      <w:r>
        <w:t xml:space="preserve">- </w:t>
      </w:r>
      <w:r w:rsidR="00CC123C" w:rsidRPr="00E544EC">
        <w:t xml:space="preserve">если в результате </w:t>
      </w:r>
      <w:r w:rsidR="00CC123C" w:rsidRPr="00BB13CF">
        <w:rPr>
          <w:bCs w:val="0"/>
        </w:rPr>
        <w:t>монтажа</w:t>
      </w:r>
      <w:r w:rsidR="00CC123C" w:rsidRPr="00E544EC">
        <w:t xml:space="preserve"> сюжет недостаточно выразителен и нет возможности доснять материал, возможно использование ассоциативного монтажа, то есть вставка в событие общеизвестных кадров, которые могут придать особый подтекст. Похожий эффект может быть достигнут при наложении на изображение определенного звукоряда.</w:t>
      </w:r>
    </w:p>
    <w:p w:rsidR="00CC123C" w:rsidRPr="00CC5BAF" w:rsidRDefault="00132506" w:rsidP="00CC5BAF">
      <w:pPr>
        <w:pStyle w:val="6"/>
        <w:jc w:val="center"/>
        <w:rPr>
          <w:sz w:val="36"/>
          <w:szCs w:val="36"/>
        </w:rPr>
      </w:pPr>
      <w:r w:rsidRPr="00CC5BAF">
        <w:rPr>
          <w:sz w:val="36"/>
          <w:szCs w:val="36"/>
        </w:rPr>
        <w:t>ЦИФРОВЫЕ ВИДЕО</w:t>
      </w:r>
      <w:r w:rsidR="002B3440" w:rsidRPr="00CC5BAF">
        <w:rPr>
          <w:sz w:val="36"/>
          <w:szCs w:val="36"/>
        </w:rPr>
        <w:t>Э</w:t>
      </w:r>
      <w:r w:rsidR="00882E7F" w:rsidRPr="00CC5BAF">
        <w:rPr>
          <w:sz w:val="36"/>
          <w:szCs w:val="36"/>
        </w:rPr>
        <w:t>ФФЕКТЫ</w:t>
      </w:r>
    </w:p>
    <w:p w:rsidR="00132506" w:rsidRPr="00E544EC" w:rsidRDefault="00132506" w:rsidP="00E544EC">
      <w:pPr>
        <w:pStyle w:val="6"/>
      </w:pPr>
      <w:r w:rsidRPr="00E544EC">
        <w:t>Видеосигнал, записанный в цифровой форме, позволяет значительно расширить спект</w:t>
      </w:r>
      <w:r w:rsidR="002B3440" w:rsidRPr="00E544EC">
        <w:t>р</w:t>
      </w:r>
      <w:r w:rsidRPr="00E544EC">
        <w:t xml:space="preserve"> видеоэффектов, без которых уже немыслимо современное телевидение. Чередование кадров на основе стыков и переходов лежит в основе монтажных операций. Например, моментальная смена одного кадра другим называется прямым переходом. Такой эффект легко осуществить обычным переключением микшерного пульта с одной камеры на другую, при этом зритель увидит смену планов. Это самая распространенная стыковка кадров при линейном монтаже. При нелинейном – происходит смена «адресов» видеосюжета.</w:t>
      </w:r>
    </w:p>
    <w:p w:rsidR="00132506" w:rsidRPr="00E544EC" w:rsidRDefault="00132506" w:rsidP="00E544EC">
      <w:pPr>
        <w:pStyle w:val="6"/>
      </w:pPr>
      <w:r w:rsidRPr="00E544EC">
        <w:t>Программное обеспечение позволяет менять кадры методом микширования (наплыва), в этом случае первая «картинка» медленно теряет яркость и контраст, в следующий кадр, наоборот, из еле видимого превращается в доминирующий.</w:t>
      </w:r>
    </w:p>
    <w:p w:rsidR="00132506" w:rsidRPr="00E544EC" w:rsidRDefault="00132506" w:rsidP="00E544EC">
      <w:pPr>
        <w:pStyle w:val="6"/>
      </w:pPr>
      <w:r w:rsidRPr="00E544EC">
        <w:t>Для того, чтобы обратить внимание на значительный временный промежуток между кадрами, им</w:t>
      </w:r>
      <w:r w:rsidR="002B3440" w:rsidRPr="00E544EC">
        <w:t xml:space="preserve"> </w:t>
      </w:r>
      <w:r w:rsidRPr="00E544EC">
        <w:t>пользуется переход введение-выведение, где при осл</w:t>
      </w:r>
      <w:r w:rsidR="002B3440" w:rsidRPr="00E544EC">
        <w:t>абевании первого кадра его сменя</w:t>
      </w:r>
      <w:r w:rsidRPr="00E544EC">
        <w:t>ет черный экран, в затем увеличивается яркость и контраст следующего плана.</w:t>
      </w:r>
    </w:p>
    <w:p w:rsidR="00132506" w:rsidRPr="00E544EC" w:rsidRDefault="00132506" w:rsidP="00E544EC">
      <w:pPr>
        <w:pStyle w:val="6"/>
      </w:pPr>
      <w:r w:rsidRPr="00E544EC">
        <w:t>Постепенную смену соседних кадров возможно осуществить как бы приоткрывая второй план из-под первого. При этом яркостные характеристики остаются неизменными, но площадь первого кадра медленно уменьшается, а второго – увеличивается. Данный переход напоминает приоткрывающуюся шторку и называется вытеснением.</w:t>
      </w:r>
    </w:p>
    <w:p w:rsidR="00132506" w:rsidRPr="00E544EC" w:rsidRDefault="00132506" w:rsidP="00E544EC">
      <w:pPr>
        <w:pStyle w:val="6"/>
      </w:pPr>
      <w:r w:rsidRPr="00E544EC">
        <w:t>Для передачи эффекта большого расстояния между событиями нередко применяется расщепленный экран, разбитый на сегменты, в которых одновременно транслируются разные кадры.</w:t>
      </w:r>
    </w:p>
    <w:p w:rsidR="002B3440" w:rsidRPr="00E544EC" w:rsidRDefault="002B3440" w:rsidP="00E544EC">
      <w:pPr>
        <w:pStyle w:val="6"/>
      </w:pPr>
      <w:r w:rsidRPr="00E544EC">
        <w:t>Иногда журналист добивается эффекта живого эфира, снимая собеседника, например, на фоне окна. Зритель и не подозревает, что в студии окно может отсутствовать: оператор заранее производит съемку какого-либо знакомого зрителю фона в различных временных и погодных условиях. Подложив «окно» под первый план (с ведущим и собеседником), журналист создает иллюзию того, что действие происходит в данный момент, так как освещение и погодные условия фона на экране телевизора полностью совпадают с теми, что видит зритель за окном своей квартиры. Данный эффект называется «ри</w:t>
      </w:r>
      <w:r w:rsidR="002C222E" w:rsidRPr="00E544EC">
        <w:t>р</w:t>
      </w:r>
      <w:r w:rsidRPr="00E544EC">
        <w:t xml:space="preserve">проекцией». </w:t>
      </w:r>
    </w:p>
    <w:p w:rsidR="002B3440" w:rsidRPr="00E544EC" w:rsidRDefault="002B3440" w:rsidP="00E544EC">
      <w:pPr>
        <w:pStyle w:val="6"/>
      </w:pPr>
      <w:r w:rsidRPr="00E544EC">
        <w:t xml:space="preserve">Таким сочетанием переходов и стыков между кадрами журналист добивается различного психологического состояния у зрителя.  </w:t>
      </w:r>
    </w:p>
    <w:p w:rsidR="004C729B" w:rsidRDefault="004C729B" w:rsidP="00E544EC">
      <w:pPr>
        <w:pStyle w:val="6"/>
      </w:pPr>
    </w:p>
    <w:p w:rsidR="00CC5BAF" w:rsidRDefault="00CC5BAF" w:rsidP="00E544EC">
      <w:pPr>
        <w:pStyle w:val="6"/>
      </w:pPr>
    </w:p>
    <w:p w:rsidR="00CC5BAF" w:rsidRDefault="00CC5BAF" w:rsidP="00E544EC">
      <w:pPr>
        <w:pStyle w:val="6"/>
      </w:pPr>
    </w:p>
    <w:p w:rsidR="00CC5BAF" w:rsidRDefault="00CC5BAF" w:rsidP="00E544EC">
      <w:pPr>
        <w:pStyle w:val="6"/>
      </w:pPr>
    </w:p>
    <w:p w:rsidR="00CC5BAF" w:rsidRDefault="00CC5BAF" w:rsidP="00E544EC">
      <w:pPr>
        <w:pStyle w:val="6"/>
      </w:pPr>
    </w:p>
    <w:p w:rsidR="00CC5BAF" w:rsidRDefault="00CC5BAF" w:rsidP="00E544EC">
      <w:pPr>
        <w:pStyle w:val="6"/>
      </w:pPr>
    </w:p>
    <w:p w:rsidR="00CC5BAF" w:rsidRDefault="00CC5BAF" w:rsidP="00E544EC">
      <w:pPr>
        <w:pStyle w:val="6"/>
      </w:pPr>
    </w:p>
    <w:p w:rsidR="00CC5BAF" w:rsidRDefault="00CC5BAF" w:rsidP="00E544EC">
      <w:pPr>
        <w:pStyle w:val="6"/>
      </w:pPr>
    </w:p>
    <w:p w:rsidR="00CC5BAF" w:rsidRDefault="00CC5BAF" w:rsidP="00E544EC">
      <w:pPr>
        <w:pStyle w:val="6"/>
      </w:pPr>
    </w:p>
    <w:p w:rsidR="00CC5BAF" w:rsidRDefault="00CC5BAF" w:rsidP="00E544EC">
      <w:pPr>
        <w:pStyle w:val="6"/>
      </w:pPr>
    </w:p>
    <w:p w:rsidR="00CC5BAF" w:rsidRDefault="00CC5BAF" w:rsidP="00E544EC">
      <w:pPr>
        <w:pStyle w:val="6"/>
      </w:pPr>
    </w:p>
    <w:p w:rsidR="00CC5BAF" w:rsidRDefault="00CC5BAF" w:rsidP="00E544EC">
      <w:pPr>
        <w:pStyle w:val="6"/>
      </w:pPr>
    </w:p>
    <w:p w:rsidR="00CC5BAF" w:rsidRDefault="00CC5BAF" w:rsidP="00E544EC">
      <w:pPr>
        <w:pStyle w:val="6"/>
      </w:pPr>
    </w:p>
    <w:p w:rsidR="00CC5BAF" w:rsidRDefault="00CC5BAF" w:rsidP="00E544EC">
      <w:pPr>
        <w:pStyle w:val="6"/>
      </w:pPr>
    </w:p>
    <w:p w:rsidR="00CC5BAF" w:rsidRDefault="00CC5BAF" w:rsidP="00E544EC">
      <w:pPr>
        <w:pStyle w:val="6"/>
      </w:pPr>
    </w:p>
    <w:p w:rsidR="00CC5BAF" w:rsidRDefault="00CC5BAF" w:rsidP="00E544EC">
      <w:pPr>
        <w:pStyle w:val="6"/>
      </w:pPr>
    </w:p>
    <w:p w:rsidR="00CC5BAF" w:rsidRDefault="00CC5BAF" w:rsidP="00E544EC">
      <w:pPr>
        <w:pStyle w:val="6"/>
      </w:pPr>
    </w:p>
    <w:p w:rsidR="00CC5BAF" w:rsidRDefault="00CC5BAF" w:rsidP="00E544EC">
      <w:pPr>
        <w:pStyle w:val="6"/>
      </w:pPr>
    </w:p>
    <w:p w:rsidR="00CC5BAF" w:rsidRDefault="00CC5BAF" w:rsidP="00E544EC">
      <w:pPr>
        <w:pStyle w:val="6"/>
      </w:pPr>
    </w:p>
    <w:p w:rsidR="00CC5BAF" w:rsidRDefault="00CC5BAF" w:rsidP="00E544EC">
      <w:pPr>
        <w:pStyle w:val="6"/>
      </w:pPr>
    </w:p>
    <w:p w:rsidR="00CC5BAF" w:rsidRPr="00E544EC" w:rsidRDefault="00CC5BAF" w:rsidP="00CC5BAF">
      <w:pPr>
        <w:pStyle w:val="6"/>
        <w:jc w:val="center"/>
      </w:pPr>
      <w:r w:rsidRPr="00CC5BAF">
        <w:rPr>
          <w:sz w:val="32"/>
          <w:szCs w:val="32"/>
        </w:rPr>
        <w:t>СПИСОК ЛИТЕРАТУРЫ</w:t>
      </w:r>
      <w:r>
        <w:t>:</w:t>
      </w:r>
    </w:p>
    <w:p w:rsidR="004C729B" w:rsidRPr="00E544EC" w:rsidRDefault="004C729B" w:rsidP="00E544EC">
      <w:pPr>
        <w:pStyle w:val="6"/>
      </w:pPr>
    </w:p>
    <w:p w:rsidR="004C729B" w:rsidRPr="00CC5BAF" w:rsidRDefault="00CC5BAF" w:rsidP="00E544EC">
      <w:pPr>
        <w:pStyle w:val="6"/>
      </w:pPr>
      <w:r w:rsidRPr="00CC5BAF">
        <w:t>В. П. Ситников. Учебник «Техника и Технология СМИ: печать, телевидение, радиовещание». М, 2004, с. 316 - 321</w:t>
      </w:r>
    </w:p>
    <w:p w:rsidR="004C729B" w:rsidRPr="00CC5BAF" w:rsidRDefault="004C729B" w:rsidP="00E544EC">
      <w:pPr>
        <w:pStyle w:val="6"/>
      </w:pPr>
      <w:r w:rsidRPr="00BB13CF">
        <w:rPr>
          <w:bCs w:val="0"/>
        </w:rPr>
        <w:t>Р.И. Салганик. Рекомбинации как творческий прием в искусстве, науке и природе</w:t>
      </w:r>
      <w:r w:rsidRPr="00CC5BAF">
        <w:t xml:space="preserve"> // Монтаж. Литература, Искусство, Театр, Кино. М., 1988, с. 5-14 </w:t>
      </w:r>
    </w:p>
    <w:p w:rsidR="004C729B" w:rsidRPr="00E544EC" w:rsidRDefault="004C729B" w:rsidP="00E544EC">
      <w:pPr>
        <w:pStyle w:val="6"/>
      </w:pPr>
    </w:p>
    <w:p w:rsidR="004C729B" w:rsidRPr="00926176" w:rsidRDefault="004C729B" w:rsidP="00882E7F">
      <w:pPr>
        <w:pStyle w:val="5"/>
      </w:pPr>
      <w:bookmarkStart w:id="0" w:name="_GoBack"/>
      <w:bookmarkEnd w:id="0"/>
    </w:p>
    <w:sectPr w:rsidR="004C729B" w:rsidRPr="00926176" w:rsidSect="009A1B05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919" w:rsidRDefault="00772919">
      <w:r>
        <w:separator/>
      </w:r>
    </w:p>
  </w:endnote>
  <w:endnote w:type="continuationSeparator" w:id="0">
    <w:p w:rsidR="00772919" w:rsidRDefault="0077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B05" w:rsidRDefault="009A1B05" w:rsidP="00D57B6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1B05" w:rsidRDefault="009A1B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B05" w:rsidRDefault="009A1B05" w:rsidP="00D57B6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7023">
      <w:rPr>
        <w:rStyle w:val="a7"/>
        <w:noProof/>
      </w:rPr>
      <w:t>2</w:t>
    </w:r>
    <w:r>
      <w:rPr>
        <w:rStyle w:val="a7"/>
      </w:rPr>
      <w:fldChar w:fldCharType="end"/>
    </w:r>
  </w:p>
  <w:p w:rsidR="009A1B05" w:rsidRDefault="009A1B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919" w:rsidRDefault="00772919">
      <w:r>
        <w:separator/>
      </w:r>
    </w:p>
  </w:footnote>
  <w:footnote w:type="continuationSeparator" w:id="0">
    <w:p w:rsidR="00772919" w:rsidRDefault="00772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B62D3"/>
    <w:multiLevelType w:val="multilevel"/>
    <w:tmpl w:val="0AFA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B2488"/>
    <w:multiLevelType w:val="multilevel"/>
    <w:tmpl w:val="4DAE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23C"/>
    <w:rsid w:val="00132506"/>
    <w:rsid w:val="001F072D"/>
    <w:rsid w:val="002B3440"/>
    <w:rsid w:val="002C222E"/>
    <w:rsid w:val="002E1EA1"/>
    <w:rsid w:val="003D6E37"/>
    <w:rsid w:val="004B1D0D"/>
    <w:rsid w:val="004C729B"/>
    <w:rsid w:val="00621EDE"/>
    <w:rsid w:val="00742891"/>
    <w:rsid w:val="00755CF6"/>
    <w:rsid w:val="00755D2B"/>
    <w:rsid w:val="00772919"/>
    <w:rsid w:val="00826D27"/>
    <w:rsid w:val="00882E7F"/>
    <w:rsid w:val="00926176"/>
    <w:rsid w:val="00935238"/>
    <w:rsid w:val="00997C8A"/>
    <w:rsid w:val="009A1B05"/>
    <w:rsid w:val="00AD0DC4"/>
    <w:rsid w:val="00B742B3"/>
    <w:rsid w:val="00BA7023"/>
    <w:rsid w:val="00BB13CF"/>
    <w:rsid w:val="00CC123C"/>
    <w:rsid w:val="00CC5BAF"/>
    <w:rsid w:val="00D57B6E"/>
    <w:rsid w:val="00E024F6"/>
    <w:rsid w:val="00E544EC"/>
    <w:rsid w:val="00F8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4BF033E-7556-4FD5-A782-AF66D2C4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C729B"/>
    <w:pPr>
      <w:keepNext/>
      <w:spacing w:line="360" w:lineRule="auto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C729B"/>
    <w:pPr>
      <w:keepNext/>
      <w:ind w:left="-567" w:firstLine="567"/>
      <w:jc w:val="center"/>
      <w:outlineLvl w:val="1"/>
    </w:pPr>
    <w:rPr>
      <w:caps/>
      <w:shadow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123C"/>
    <w:rPr>
      <w:color w:val="0000FF"/>
      <w:u w:val="single"/>
    </w:rPr>
  </w:style>
  <w:style w:type="paragraph" w:styleId="a4">
    <w:name w:val="Normal (Web)"/>
    <w:basedOn w:val="a"/>
    <w:rsid w:val="00882E7F"/>
    <w:pPr>
      <w:spacing w:before="100" w:beforeAutospacing="1" w:after="100" w:afterAutospacing="1" w:line="360" w:lineRule="auto"/>
    </w:pPr>
  </w:style>
  <w:style w:type="paragraph" w:styleId="a5">
    <w:name w:val="Title"/>
    <w:basedOn w:val="a"/>
    <w:qFormat/>
    <w:rsid w:val="004C729B"/>
    <w:pPr>
      <w:spacing w:line="360" w:lineRule="auto"/>
      <w:jc w:val="center"/>
    </w:pPr>
    <w:rPr>
      <w:sz w:val="36"/>
    </w:rPr>
  </w:style>
  <w:style w:type="paragraph" w:customStyle="1" w:styleId="10">
    <w:name w:val="Стиль1"/>
    <w:basedOn w:val="a4"/>
    <w:autoRedefine/>
    <w:rsid w:val="00882E7F"/>
    <w:pPr>
      <w:spacing w:before="460" w:after="460" w:line="480" w:lineRule="auto"/>
      <w:jc w:val="center"/>
    </w:pPr>
    <w:rPr>
      <w:sz w:val="36"/>
      <w:szCs w:val="36"/>
    </w:rPr>
  </w:style>
  <w:style w:type="paragraph" w:customStyle="1" w:styleId="20">
    <w:name w:val="Стиль2"/>
    <w:basedOn w:val="a4"/>
    <w:rsid w:val="00882E7F"/>
    <w:rPr>
      <w:bCs/>
    </w:rPr>
  </w:style>
  <w:style w:type="paragraph" w:customStyle="1" w:styleId="3">
    <w:name w:val="Стиль3"/>
    <w:basedOn w:val="a4"/>
    <w:rsid w:val="00882E7F"/>
    <w:pPr>
      <w:spacing w:line="480" w:lineRule="auto"/>
    </w:pPr>
    <w:rPr>
      <w:bCs/>
    </w:rPr>
  </w:style>
  <w:style w:type="paragraph" w:customStyle="1" w:styleId="4">
    <w:name w:val="Стиль4"/>
    <w:basedOn w:val="a"/>
    <w:rsid w:val="00882E7F"/>
    <w:pPr>
      <w:spacing w:line="360" w:lineRule="auto"/>
    </w:pPr>
  </w:style>
  <w:style w:type="paragraph" w:customStyle="1" w:styleId="5">
    <w:name w:val="Стиль5"/>
    <w:basedOn w:val="a"/>
    <w:rsid w:val="00882E7F"/>
    <w:pPr>
      <w:spacing w:line="480" w:lineRule="auto"/>
    </w:pPr>
  </w:style>
  <w:style w:type="paragraph" w:customStyle="1" w:styleId="6">
    <w:name w:val="Стиль6"/>
    <w:basedOn w:val="20"/>
    <w:rsid w:val="00E544EC"/>
  </w:style>
  <w:style w:type="paragraph" w:styleId="a6">
    <w:name w:val="footer"/>
    <w:basedOn w:val="a"/>
    <w:rsid w:val="009A1B0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1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0179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746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5414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5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1916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889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221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того как журналист произвел аудиозапись, необходимо произвести монтаж</vt:lpstr>
    </vt:vector>
  </TitlesOfParts>
  <Company>UTECH</Company>
  <LinksUpToDate>false</LinksUpToDate>
  <CharactersWithSpaces>12267</CharactersWithSpaces>
  <SharedDoc>false</SharedDoc>
  <HLinks>
    <vt:vector size="84" baseType="variant">
      <vt:variant>
        <vt:i4>2752550</vt:i4>
      </vt:variant>
      <vt:variant>
        <vt:i4>36</vt:i4>
      </vt:variant>
      <vt:variant>
        <vt:i4>0</vt:i4>
      </vt:variant>
      <vt:variant>
        <vt:i4>5</vt:i4>
      </vt:variant>
      <vt:variant>
        <vt:lpwstr>http://ec-dejavu.ru/m/Montage.html</vt:lpwstr>
      </vt:variant>
      <vt:variant>
        <vt:lpwstr/>
      </vt:variant>
      <vt:variant>
        <vt:i4>5046345</vt:i4>
      </vt:variant>
      <vt:variant>
        <vt:i4>33</vt:i4>
      </vt:variant>
      <vt:variant>
        <vt:i4>0</vt:i4>
      </vt:variant>
      <vt:variant>
        <vt:i4>5</vt:i4>
      </vt:variant>
      <vt:variant>
        <vt:lpwstr>http://broadcasting.ru/wiki/index.php?title=%D0%9C%D0%BE%D0%BD%D1%82%D0%B0%D0%B6</vt:lpwstr>
      </vt:variant>
      <vt:variant>
        <vt:lpwstr/>
      </vt:variant>
      <vt:variant>
        <vt:i4>5046345</vt:i4>
      </vt:variant>
      <vt:variant>
        <vt:i4>30</vt:i4>
      </vt:variant>
      <vt:variant>
        <vt:i4>0</vt:i4>
      </vt:variant>
      <vt:variant>
        <vt:i4>5</vt:i4>
      </vt:variant>
      <vt:variant>
        <vt:lpwstr>http://broadcasting.ru/wiki/index.php?title=%D0%9C%D0%BE%D0%BD%D1%82%D0%B0%D0%B6</vt:lpwstr>
      </vt:variant>
      <vt:variant>
        <vt:lpwstr/>
      </vt:variant>
      <vt:variant>
        <vt:i4>5046345</vt:i4>
      </vt:variant>
      <vt:variant>
        <vt:i4>27</vt:i4>
      </vt:variant>
      <vt:variant>
        <vt:i4>0</vt:i4>
      </vt:variant>
      <vt:variant>
        <vt:i4>5</vt:i4>
      </vt:variant>
      <vt:variant>
        <vt:lpwstr>http://broadcasting.ru/wiki/index.php?title=%D0%9C%D0%BE%D0%BD%D1%82%D0%B0%D0%B6</vt:lpwstr>
      </vt:variant>
      <vt:variant>
        <vt:lpwstr/>
      </vt:variant>
      <vt:variant>
        <vt:i4>5046345</vt:i4>
      </vt:variant>
      <vt:variant>
        <vt:i4>24</vt:i4>
      </vt:variant>
      <vt:variant>
        <vt:i4>0</vt:i4>
      </vt:variant>
      <vt:variant>
        <vt:i4>5</vt:i4>
      </vt:variant>
      <vt:variant>
        <vt:lpwstr>http://broadcasting.ru/wiki/index.php?title=%D0%9C%D0%BE%D0%BD%D1%82%D0%B0%D0%B6</vt:lpwstr>
      </vt:variant>
      <vt:variant>
        <vt:lpwstr/>
      </vt:variant>
      <vt:variant>
        <vt:i4>1376273</vt:i4>
      </vt:variant>
      <vt:variant>
        <vt:i4>21</vt:i4>
      </vt:variant>
      <vt:variant>
        <vt:i4>0</vt:i4>
      </vt:variant>
      <vt:variant>
        <vt:i4>5</vt:i4>
      </vt:variant>
      <vt:variant>
        <vt:lpwstr>http://broadcasting.ru/wiki/index.php?title=%D0%A0%D0%B5%D0%B6%D0%B8%D1%81%D1%81%D0%B5%D1%80</vt:lpwstr>
      </vt:variant>
      <vt:variant>
        <vt:lpwstr/>
      </vt:variant>
      <vt:variant>
        <vt:i4>7733364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http://ru.wikipedia.org/wiki/%D0%98%D0%B7%D0%BE%D0%B1%D1%80%D0%B0%D0%B6%D0%B5%D0%BD%D0%B8%D0%B5:VideoEdit2.gif</vt:lpwstr>
      </vt:variant>
      <vt:variant>
        <vt:lpwstr/>
      </vt:variant>
      <vt:variant>
        <vt:i4>4587638</vt:i4>
      </vt:variant>
      <vt:variant>
        <vt:i4>12</vt:i4>
      </vt:variant>
      <vt:variant>
        <vt:i4>0</vt:i4>
      </vt:variant>
      <vt:variant>
        <vt:i4>5</vt:i4>
      </vt:variant>
      <vt:variant>
        <vt:lpwstr>http://broadcasting.ru/wiki/index.php?title=%D0%92%D0%BD%D1%83%D1%82%D1%80%D0%B8%D0%BA%D0%B0%D0%B4%D1%80%D0%BE%D0%B2%D1%8B%D0%B9_%D0%BC%D0%BE%D0%BD%D1%82%D0%B0%D0%B6</vt:lpwstr>
      </vt:variant>
      <vt:variant>
        <vt:lpwstr/>
      </vt:variant>
      <vt:variant>
        <vt:i4>1835126</vt:i4>
      </vt:variant>
      <vt:variant>
        <vt:i4>9</vt:i4>
      </vt:variant>
      <vt:variant>
        <vt:i4>0</vt:i4>
      </vt:variant>
      <vt:variant>
        <vt:i4>5</vt:i4>
      </vt:variant>
      <vt:variant>
        <vt:lpwstr>http://broadcasting.ru/wiki/index.php?title=%D0%9D%D0%B5%D0%BB%D0%B8%D0%BD%D0%B5%D0%B9%D0%BD%D1%8B%D0%B9_%D0%BC%D0%BE%D0%BD%D1%82%D0%B0%D0%B6</vt:lpwstr>
      </vt:variant>
      <vt:variant>
        <vt:lpwstr/>
      </vt:variant>
      <vt:variant>
        <vt:i4>5046390</vt:i4>
      </vt:variant>
      <vt:variant>
        <vt:i4>6</vt:i4>
      </vt:variant>
      <vt:variant>
        <vt:i4>0</vt:i4>
      </vt:variant>
      <vt:variant>
        <vt:i4>5</vt:i4>
      </vt:variant>
      <vt:variant>
        <vt:lpwstr>http://broadcasting.ru/wiki/index.php?title=%D0%9B%D0%B8%D0%BD%D0%B5%D0%B9%D0%BD%D1%8B%D0%B9_%D0%BC%D0%BE%D0%BD%D1%82%D0%B0%D0%B6</vt:lpwstr>
      </vt:variant>
      <vt:variant>
        <vt:lpwstr/>
      </vt:variant>
      <vt:variant>
        <vt:i4>6619137</vt:i4>
      </vt:variant>
      <vt:variant>
        <vt:i4>3</vt:i4>
      </vt:variant>
      <vt:variant>
        <vt:i4>0</vt:i4>
      </vt:variant>
      <vt:variant>
        <vt:i4>5</vt:i4>
      </vt:variant>
      <vt:variant>
        <vt:lpwstr>http://broadcasting.ru/wiki/index.php?title=%D0%9F%D1%80%D0%B5%D0%B4%D0%B2%D0%B0%D1%80%D0%B8%D1%82%D0%B5%D0%BB%D1%8C%D0%BD%D1%8B%D0%B9_%D0%BC%D0%BE%D0%BD%D1%82%D0%B0%D0%B6</vt:lpwstr>
      </vt:variant>
      <vt:variant>
        <vt:lpwstr/>
      </vt:variant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http://broadcasting.ru/wiki/index.php?title=%D0%A0%D0%B5%D0%B4%D0%B0%D0%BA%D1%82%D0%BE%D1%80&amp;action=edit</vt:lpwstr>
      </vt:variant>
      <vt:variant>
        <vt:lpwstr/>
      </vt:variant>
      <vt:variant>
        <vt:i4>7667828</vt:i4>
      </vt:variant>
      <vt:variant>
        <vt:i4>-1</vt:i4>
      </vt:variant>
      <vt:variant>
        <vt:i4>1026</vt:i4>
      </vt:variant>
      <vt:variant>
        <vt:i4>4</vt:i4>
      </vt:variant>
      <vt:variant>
        <vt:lpwstr>http://ru.wikipedia.org/wiki/%D0%98%D0%B7%D0%BE%D0%B1%D1%80%D0%B0%D0%B6%D0%B5%D0%BD%D0%B8%D0%B5:VideoEdit1.gif</vt:lpwstr>
      </vt:variant>
      <vt:variant>
        <vt:lpwstr/>
      </vt:variant>
      <vt:variant>
        <vt:i4>5570650</vt:i4>
      </vt:variant>
      <vt:variant>
        <vt:i4>-1</vt:i4>
      </vt:variant>
      <vt:variant>
        <vt:i4>1026</vt:i4>
      </vt:variant>
      <vt:variant>
        <vt:i4>1</vt:i4>
      </vt:variant>
      <vt:variant>
        <vt:lpwstr>http://upload.wikimedia.org/wikipedia/commons/thumb/5/5b/VideoEdit1.gif/180px-VideoEdit1.gif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того как журналист произвел аудиозапись, необходимо произвести монтаж</dc:title>
  <dc:subject/>
  <dc:creator>XP</dc:creator>
  <cp:keywords/>
  <dc:description/>
  <cp:lastModifiedBy>Irina</cp:lastModifiedBy>
  <cp:revision>2</cp:revision>
  <dcterms:created xsi:type="dcterms:W3CDTF">2014-08-13T15:21:00Z</dcterms:created>
  <dcterms:modified xsi:type="dcterms:W3CDTF">2014-08-13T15:21:00Z</dcterms:modified>
</cp:coreProperties>
</file>