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5B" w:rsidRPr="00202502" w:rsidRDefault="0013365B" w:rsidP="00C72579">
      <w:pPr>
        <w:pStyle w:val="af"/>
      </w:pPr>
      <w:r w:rsidRPr="00202502">
        <w:t>ТВОРЧЕСКАЯ РАБОТА</w:t>
      </w:r>
    </w:p>
    <w:p w:rsidR="0013365B" w:rsidRPr="00202502" w:rsidRDefault="0013365B" w:rsidP="00C72579">
      <w:pPr>
        <w:pStyle w:val="af"/>
      </w:pPr>
      <w:r w:rsidRPr="00202502">
        <w:t>По литературе</w:t>
      </w:r>
    </w:p>
    <w:p w:rsidR="00202502" w:rsidRDefault="0013365B" w:rsidP="00C72579">
      <w:pPr>
        <w:pStyle w:val="af"/>
      </w:pPr>
      <w:r w:rsidRPr="00202502">
        <w:t>По теме</w:t>
      </w:r>
      <w:r w:rsidR="00202502" w:rsidRPr="00202502">
        <w:t xml:space="preserve">: </w:t>
      </w:r>
      <w:r w:rsidR="00202502">
        <w:t>"</w:t>
      </w:r>
      <w:r w:rsidRPr="00202502">
        <w:t>Следует ли перевоспитывать Обломова и Штольца</w:t>
      </w:r>
      <w:r w:rsidR="00202502">
        <w:t>"</w:t>
      </w:r>
    </w:p>
    <w:p w:rsidR="00202502" w:rsidRDefault="00202502" w:rsidP="00C72579">
      <w:pPr>
        <w:pStyle w:val="af"/>
      </w:pPr>
    </w:p>
    <w:p w:rsidR="00C72579" w:rsidRDefault="00C72579" w:rsidP="00C72579">
      <w:pPr>
        <w:pStyle w:val="af"/>
      </w:pPr>
    </w:p>
    <w:p w:rsidR="00C72579" w:rsidRDefault="00C72579" w:rsidP="00C72579">
      <w:pPr>
        <w:pStyle w:val="af"/>
      </w:pPr>
    </w:p>
    <w:p w:rsidR="00C72579" w:rsidRDefault="00C72579" w:rsidP="00C72579">
      <w:pPr>
        <w:pStyle w:val="af"/>
      </w:pPr>
    </w:p>
    <w:p w:rsidR="0013365B" w:rsidRPr="00202502" w:rsidRDefault="0013365B" w:rsidP="00C72579">
      <w:pPr>
        <w:pStyle w:val="af"/>
        <w:ind w:left="4480"/>
        <w:jc w:val="left"/>
      </w:pPr>
      <w:r w:rsidRPr="00202502">
        <w:t>Семенов Артемий</w:t>
      </w:r>
    </w:p>
    <w:p w:rsidR="00202502" w:rsidRDefault="0013365B" w:rsidP="00C72579">
      <w:pPr>
        <w:pStyle w:val="af"/>
        <w:ind w:left="4480"/>
        <w:jc w:val="left"/>
      </w:pPr>
      <w:r w:rsidRPr="00202502">
        <w:t>10-А класс</w:t>
      </w:r>
    </w:p>
    <w:p w:rsidR="00C72579" w:rsidRDefault="00C72579" w:rsidP="00202502"/>
    <w:p w:rsidR="0013365B" w:rsidRPr="00202502" w:rsidRDefault="00C72579" w:rsidP="00202502">
      <w:r>
        <w:br w:type="page"/>
      </w:r>
      <w:r w:rsidR="008E2500" w:rsidRPr="00202502">
        <w:t>Обломов – главный герой одноименного романа Гончарова</w:t>
      </w:r>
      <w:r w:rsidR="00202502" w:rsidRPr="00202502">
        <w:t xml:space="preserve">. </w:t>
      </w:r>
      <w:r w:rsidR="008E2500" w:rsidRPr="00202502">
        <w:t xml:space="preserve">Это инертный, ленивый человек, не имеющий ни идеалов, ни целей в жизни, и живущий </w:t>
      </w:r>
      <w:r w:rsidR="00202502">
        <w:t>"</w:t>
      </w:r>
      <w:r w:rsidR="008E2500" w:rsidRPr="00202502">
        <w:t>по инерции</w:t>
      </w:r>
      <w:r w:rsidR="00202502">
        <w:t>"</w:t>
      </w:r>
      <w:r w:rsidR="00202502" w:rsidRPr="00202502">
        <w:t xml:space="preserve">. </w:t>
      </w:r>
      <w:r w:rsidR="008E2500" w:rsidRPr="00202502">
        <w:t>Штольц – друг детства Обломова и при этом – полная его противоположность</w:t>
      </w:r>
      <w:r w:rsidR="00202502" w:rsidRPr="00202502">
        <w:t xml:space="preserve">. </w:t>
      </w:r>
      <w:r w:rsidR="008E2500" w:rsidRPr="00202502">
        <w:t>Штольц гиперактивен, он спешит жить, и сумел расшевелить самого Обломова</w:t>
      </w:r>
      <w:r w:rsidR="00202502" w:rsidRPr="00202502">
        <w:t xml:space="preserve">. </w:t>
      </w:r>
      <w:r w:rsidR="008E2500" w:rsidRPr="00202502">
        <w:t>Автор представляет оба этих образа как две крайности, обе – нежелательные</w:t>
      </w:r>
      <w:r w:rsidR="00202502" w:rsidRPr="00202502">
        <w:t xml:space="preserve">. </w:t>
      </w:r>
      <w:r w:rsidR="008E2500" w:rsidRPr="00202502">
        <w:t>Ни Обломов, ни Штольц не прожили свои жизни сполна</w:t>
      </w:r>
      <w:r w:rsidR="00202502" w:rsidRPr="00202502">
        <w:t xml:space="preserve">: </w:t>
      </w:r>
      <w:r w:rsidR="008E2500" w:rsidRPr="00202502">
        <w:t>первый – из-за лени и нежелания что-то делать ничего не видел и ничем не интересовался</w:t>
      </w:r>
      <w:r w:rsidR="00202502" w:rsidRPr="00202502">
        <w:t xml:space="preserve">; </w:t>
      </w:r>
      <w:r w:rsidR="008E2500" w:rsidRPr="00202502">
        <w:t>второй же – из-за вечной спешки не успевал познать что-либо сполна, получить опору в жизни</w:t>
      </w:r>
      <w:r w:rsidR="00202502" w:rsidRPr="00202502">
        <w:t xml:space="preserve">. </w:t>
      </w:r>
      <w:r w:rsidR="008E2500" w:rsidRPr="00202502">
        <w:t>Плывущий по течению и бегущий по верхам – оба они оторваны от жизни</w:t>
      </w:r>
      <w:r w:rsidR="00202502" w:rsidRPr="00202502">
        <w:t xml:space="preserve">. </w:t>
      </w:r>
    </w:p>
    <w:p w:rsidR="008E2500" w:rsidRPr="00202502" w:rsidRDefault="008E2500" w:rsidP="00202502">
      <w:r w:rsidRPr="00202502">
        <w:t xml:space="preserve">В наше время тоже хватает и </w:t>
      </w:r>
      <w:r w:rsidR="00202502">
        <w:t>"</w:t>
      </w:r>
      <w:r w:rsidRPr="00202502">
        <w:t>Обломовых</w:t>
      </w:r>
      <w:r w:rsidR="00202502">
        <w:t>"</w:t>
      </w:r>
      <w:r w:rsidRPr="00202502">
        <w:t xml:space="preserve">, и </w:t>
      </w:r>
      <w:r w:rsidR="00202502">
        <w:t>"</w:t>
      </w:r>
      <w:r w:rsidRPr="00202502">
        <w:t>Штольцев</w:t>
      </w:r>
      <w:r w:rsidR="00202502">
        <w:t>"</w:t>
      </w:r>
      <w:r w:rsidRPr="00202502">
        <w:t>, хотя, конечно, не в такой степени впавших в свои крайности</w:t>
      </w:r>
      <w:r w:rsidR="00202502" w:rsidRPr="00202502">
        <w:t xml:space="preserve">. </w:t>
      </w:r>
      <w:r w:rsidRPr="00202502">
        <w:t>Главный вопрос, касающийся их – можно ли и нужно ли их перевоспитывать, а если нужно – то как</w:t>
      </w:r>
      <w:r w:rsidR="00202502" w:rsidRPr="00202502">
        <w:t xml:space="preserve">. </w:t>
      </w:r>
    </w:p>
    <w:p w:rsidR="008E2500" w:rsidRPr="00202502" w:rsidRDefault="008E2500" w:rsidP="00202502">
      <w:r w:rsidRPr="00202502">
        <w:t>Заинтересовать Обломова нево</w:t>
      </w:r>
      <w:r w:rsidR="00C72579">
        <w:t>з</w:t>
      </w:r>
      <w:r w:rsidRPr="00202502">
        <w:t>можно</w:t>
      </w:r>
      <w:r w:rsidR="00202502" w:rsidRPr="00202502">
        <w:t xml:space="preserve">: </w:t>
      </w:r>
      <w:r w:rsidRPr="00202502">
        <w:t>перестав получать стимул к движению, он останавливается и опять уходит в дремоту</w:t>
      </w:r>
      <w:r w:rsidR="00202502" w:rsidRPr="00202502">
        <w:t xml:space="preserve">. </w:t>
      </w:r>
      <w:r w:rsidRPr="00202502">
        <w:t>Это нам доказал Гончаров в изучаемом произведении</w:t>
      </w:r>
      <w:r w:rsidR="00202502" w:rsidRPr="00202502">
        <w:t xml:space="preserve">. </w:t>
      </w:r>
    </w:p>
    <w:p w:rsidR="008E2500" w:rsidRPr="00202502" w:rsidRDefault="008E2500" w:rsidP="00202502">
      <w:r w:rsidRPr="00202502">
        <w:t xml:space="preserve">История знает лишь один пример масштабного перевоспитания </w:t>
      </w:r>
      <w:r w:rsidR="00202502">
        <w:t>"</w:t>
      </w:r>
      <w:r w:rsidRPr="00202502">
        <w:t>Обломовых</w:t>
      </w:r>
      <w:r w:rsidR="00202502">
        <w:t>"</w:t>
      </w:r>
      <w:r w:rsidR="00202502" w:rsidRPr="00202502">
        <w:t xml:space="preserve">. </w:t>
      </w:r>
      <w:r w:rsidRPr="00202502">
        <w:t xml:space="preserve">Это – европейцы, </w:t>
      </w:r>
      <w:r w:rsidR="00202502">
        <w:t>"</w:t>
      </w:r>
      <w:r w:rsidRPr="00202502">
        <w:t>перевоспитавшие</w:t>
      </w:r>
      <w:r w:rsidR="00202502">
        <w:t>"</w:t>
      </w:r>
      <w:r w:rsidRPr="00202502">
        <w:t xml:space="preserve"> дикарей с тихоокеанских островов</w:t>
      </w:r>
      <w:r w:rsidR="00202502" w:rsidRPr="00202502">
        <w:t xml:space="preserve">. </w:t>
      </w:r>
      <w:r w:rsidRPr="00202502">
        <w:t>Сама природа давала им тот минимум, необходимый для безбедного существования</w:t>
      </w:r>
      <w:r w:rsidR="00202502" w:rsidRPr="00202502">
        <w:t xml:space="preserve">: </w:t>
      </w:r>
      <w:r w:rsidRPr="00202502">
        <w:t>теплый климат, кокосы с пальмы, плоды хлебного дерева, отсутствие крупных хищников – все это делало жизнь аборигенов более легкой, чем жизнь королей в Европе</w:t>
      </w:r>
      <w:r w:rsidR="00202502" w:rsidRPr="00202502">
        <w:t xml:space="preserve">; </w:t>
      </w:r>
      <w:r w:rsidRPr="00202502">
        <w:t>чем не Обломовы</w:t>
      </w:r>
      <w:r w:rsidR="00202502" w:rsidRPr="00202502">
        <w:t>!</w:t>
      </w:r>
      <w:r w:rsidR="00A8303D">
        <w:t xml:space="preserve"> </w:t>
      </w:r>
      <w:r w:rsidRPr="00202502">
        <w:t xml:space="preserve">Европейские </w:t>
      </w:r>
      <w:r w:rsidR="00202502">
        <w:t>"</w:t>
      </w:r>
      <w:r w:rsidRPr="00202502">
        <w:t>просветители</w:t>
      </w:r>
      <w:r w:rsidR="00202502">
        <w:t>"</w:t>
      </w:r>
      <w:r w:rsidRPr="00202502">
        <w:t xml:space="preserve"> начали </w:t>
      </w:r>
      <w:r w:rsidR="00202502">
        <w:t>"</w:t>
      </w:r>
      <w:r w:rsidRPr="00202502">
        <w:t>спасать</w:t>
      </w:r>
      <w:r w:rsidR="00202502">
        <w:t>"</w:t>
      </w:r>
      <w:r w:rsidRPr="00202502">
        <w:t xml:space="preserve"> их от </w:t>
      </w:r>
      <w:r w:rsidR="00202502">
        <w:t>"</w:t>
      </w:r>
      <w:r w:rsidRPr="00202502">
        <w:t>греха</w:t>
      </w:r>
      <w:r w:rsidR="00202502">
        <w:t>"</w:t>
      </w:r>
      <w:r w:rsidRPr="00202502">
        <w:t xml:space="preserve"> (им ставилось в вину то, что они не работали, и, что самое </w:t>
      </w:r>
      <w:r w:rsidR="00202502">
        <w:t>"</w:t>
      </w:r>
      <w:r w:rsidRPr="00202502">
        <w:t>ужасное</w:t>
      </w:r>
      <w:r w:rsidR="00202502">
        <w:t>"</w:t>
      </w:r>
      <w:r w:rsidRPr="00202502">
        <w:t xml:space="preserve"> им ничего не было нужно</w:t>
      </w:r>
      <w:r w:rsidR="00202502" w:rsidRPr="00202502">
        <w:t xml:space="preserve">). </w:t>
      </w:r>
      <w:r w:rsidRPr="00202502">
        <w:t>Через некоторое время все известные племена были и л перестрое</w:t>
      </w:r>
      <w:r w:rsidR="00C72579">
        <w:t>н</w:t>
      </w:r>
      <w:r w:rsidRPr="00202502">
        <w:t>ными по европейскому образцу колониями, или уничтожены карателями, или вымерли, лишенные пропитания, так как кокосовые пальмы и многие другие деревья беспощадно уничтожались</w:t>
      </w:r>
      <w:r w:rsidR="00202502" w:rsidRPr="00202502">
        <w:t>(</w:t>
      </w:r>
      <w:r w:rsidRPr="00202502">
        <w:t xml:space="preserve">они мешали </w:t>
      </w:r>
      <w:r w:rsidR="00202502">
        <w:t>"</w:t>
      </w:r>
      <w:r w:rsidRPr="00202502">
        <w:t>работать за хлеб свой</w:t>
      </w:r>
      <w:r w:rsidR="00202502">
        <w:t>"</w:t>
      </w:r>
      <w:r w:rsidR="00202502" w:rsidRPr="00202502">
        <w:t xml:space="preserve">). </w:t>
      </w:r>
      <w:r w:rsidRPr="00202502">
        <w:t xml:space="preserve">Жизнь и счастье </w:t>
      </w:r>
      <w:r w:rsidR="00202502">
        <w:t>"</w:t>
      </w:r>
      <w:r w:rsidRPr="00202502">
        <w:t>тихоокеанских Обломовых</w:t>
      </w:r>
      <w:r w:rsidR="00202502">
        <w:t>"</w:t>
      </w:r>
      <w:r w:rsidRPr="00202502">
        <w:t xml:space="preserve"> были разрушены окончательно и бесповоротно</w:t>
      </w:r>
      <w:r w:rsidR="00202502" w:rsidRPr="00202502">
        <w:t xml:space="preserve">. </w:t>
      </w:r>
    </w:p>
    <w:p w:rsidR="008E2500" w:rsidRPr="00202502" w:rsidRDefault="008E2500" w:rsidP="00202502">
      <w:r w:rsidRPr="00202502">
        <w:t>Поэтому я считаю, что перевоспитывать Обломовых – бесполезно и жестоко</w:t>
      </w:r>
      <w:r w:rsidR="00202502" w:rsidRPr="00202502">
        <w:t xml:space="preserve">: </w:t>
      </w:r>
      <w:r w:rsidRPr="00202502">
        <w:t xml:space="preserve">они нежизнеспособны, и, лишенные своего </w:t>
      </w:r>
      <w:r w:rsidR="00202502">
        <w:t>"</w:t>
      </w:r>
      <w:r w:rsidRPr="00202502">
        <w:t>дивана</w:t>
      </w:r>
      <w:r w:rsidR="00202502">
        <w:t>"</w:t>
      </w:r>
      <w:r w:rsidRPr="00202502">
        <w:t xml:space="preserve"> похожи на котят в реке</w:t>
      </w:r>
      <w:r w:rsidR="00202502" w:rsidRPr="00202502">
        <w:t xml:space="preserve">. </w:t>
      </w:r>
    </w:p>
    <w:p w:rsidR="008E2500" w:rsidRPr="00202502" w:rsidRDefault="008E2500" w:rsidP="00202502">
      <w:r w:rsidRPr="00202502">
        <w:t>Совсем иное дело – Штольц</w:t>
      </w:r>
      <w:r w:rsidR="00202502" w:rsidRPr="00202502">
        <w:t xml:space="preserve">. </w:t>
      </w:r>
      <w:r w:rsidRPr="00202502">
        <w:t>Он стремится вперед, беря от жизни все, и нигде не останавливается, чтобы присмотреться и задуматься</w:t>
      </w:r>
      <w:r w:rsidR="00202502" w:rsidRPr="00202502">
        <w:t xml:space="preserve">. </w:t>
      </w:r>
      <w:r w:rsidRPr="00202502">
        <w:t>Штол</w:t>
      </w:r>
      <w:r w:rsidR="00707EEB" w:rsidRPr="00202502">
        <w:t>ьцах</w:t>
      </w:r>
      <w:r w:rsidRPr="00202502">
        <w:t xml:space="preserve"> часто сами останавливаются</w:t>
      </w:r>
      <w:r w:rsidR="00202502" w:rsidRPr="00202502">
        <w:t xml:space="preserve">: </w:t>
      </w:r>
      <w:r w:rsidRPr="00202502">
        <w:t xml:space="preserve">женятся, начинают задумываться о жизни, просто стареют, и теряют часть своей чрезмерной живости… Но некоторых не останавливает и это, и они продолжают </w:t>
      </w:r>
      <w:r w:rsidR="00202502">
        <w:t>"</w:t>
      </w:r>
      <w:r w:rsidRPr="00202502">
        <w:t>спешить жить</w:t>
      </w:r>
      <w:r w:rsidR="00202502">
        <w:t>"</w:t>
      </w:r>
      <w:r w:rsidRPr="00202502">
        <w:t>, пока смерть их не остановит навеки</w:t>
      </w:r>
      <w:r w:rsidR="00202502" w:rsidRPr="00202502">
        <w:t xml:space="preserve">. </w:t>
      </w:r>
    </w:p>
    <w:p w:rsidR="00202502" w:rsidRDefault="008E2500" w:rsidP="00202502">
      <w:r w:rsidRPr="00202502">
        <w:t>Стоит ли менять что-то в Обломовых и Штольцах извне</w:t>
      </w:r>
      <w:r w:rsidR="00202502" w:rsidRPr="00202502">
        <w:t xml:space="preserve">? </w:t>
      </w:r>
      <w:r w:rsidR="00E57B53" w:rsidRPr="00202502">
        <w:t>Я считаю, что образ жизни человека – его сугубо личное дело</w:t>
      </w:r>
      <w:r w:rsidR="00202502" w:rsidRPr="00202502">
        <w:t xml:space="preserve">. </w:t>
      </w:r>
      <w:r w:rsidR="00E57B53" w:rsidRPr="00202502">
        <w:t>Нельзя</w:t>
      </w:r>
      <w:r w:rsidR="00707EEB" w:rsidRPr="00202502">
        <w:t xml:space="preserve"> </w:t>
      </w:r>
      <w:r w:rsidR="00E57B53" w:rsidRPr="00202502">
        <w:t>считать общепринятый образ жизни идеальным и подходящим для всех</w:t>
      </w:r>
      <w:r w:rsidR="00202502" w:rsidRPr="00202502">
        <w:t xml:space="preserve">. </w:t>
      </w:r>
      <w:r w:rsidR="00707EEB" w:rsidRPr="00202502">
        <w:t>Образ жизни обычного человека так же чужд Обломову, как нам – его</w:t>
      </w:r>
      <w:r w:rsidR="00202502" w:rsidRPr="00202502">
        <w:t xml:space="preserve">. </w:t>
      </w:r>
      <w:r w:rsidR="00707EEB" w:rsidRPr="00202502">
        <w:t>Поэтому я считаю, что перевоспитывать Обломова и Штольц</w:t>
      </w:r>
      <w:r w:rsidR="005445CA" w:rsidRPr="00202502">
        <w:t>а не только бесполезно, но и не</w:t>
      </w:r>
      <w:r w:rsidR="00707EEB" w:rsidRPr="00202502">
        <w:t>гуманно</w:t>
      </w:r>
      <w:r w:rsidR="00202502" w:rsidRPr="00202502">
        <w:t xml:space="preserve">. </w:t>
      </w:r>
    </w:p>
    <w:p w:rsidR="008E2500" w:rsidRPr="00202502" w:rsidRDefault="008E2500" w:rsidP="00202502">
      <w:bookmarkStart w:id="0" w:name="_GoBack"/>
      <w:bookmarkEnd w:id="0"/>
    </w:p>
    <w:sectPr w:rsidR="008E2500" w:rsidRPr="00202502" w:rsidSect="002025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7A" w:rsidRDefault="00C27D7A">
      <w:r>
        <w:separator/>
      </w:r>
    </w:p>
  </w:endnote>
  <w:endnote w:type="continuationSeparator" w:id="0">
    <w:p w:rsidR="00C27D7A" w:rsidRDefault="00C2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02" w:rsidRDefault="0020250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02" w:rsidRDefault="0020250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7A" w:rsidRDefault="00C27D7A">
      <w:r>
        <w:separator/>
      </w:r>
    </w:p>
  </w:footnote>
  <w:footnote w:type="continuationSeparator" w:id="0">
    <w:p w:rsidR="00C27D7A" w:rsidRDefault="00C2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02" w:rsidRDefault="0070439E" w:rsidP="00B46935">
    <w:pPr>
      <w:pStyle w:val="a5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202502" w:rsidRDefault="00202502" w:rsidP="0020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02" w:rsidRDefault="002025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65B"/>
    <w:rsid w:val="0013365B"/>
    <w:rsid w:val="001B2438"/>
    <w:rsid w:val="00202502"/>
    <w:rsid w:val="00473E3A"/>
    <w:rsid w:val="005445CA"/>
    <w:rsid w:val="005B3DDB"/>
    <w:rsid w:val="0070439E"/>
    <w:rsid w:val="00707EEB"/>
    <w:rsid w:val="008A5243"/>
    <w:rsid w:val="008E2500"/>
    <w:rsid w:val="00A50F73"/>
    <w:rsid w:val="00A8303D"/>
    <w:rsid w:val="00B46935"/>
    <w:rsid w:val="00C27D7A"/>
    <w:rsid w:val="00C72579"/>
    <w:rsid w:val="00E5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7E15A8-38EF-468A-8A5F-24164A5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0250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20250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202502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202502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20250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202502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20250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202502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20250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202502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7">
    <w:name w:val="Верхній колонтитул Знак"/>
    <w:link w:val="a5"/>
    <w:uiPriority w:val="99"/>
    <w:rsid w:val="00202502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  <w:rsid w:val="00202502"/>
  </w:style>
  <w:style w:type="character" w:customStyle="1" w:styleId="a8">
    <w:name w:val="Основний текст Знак"/>
    <w:link w:val="a6"/>
    <w:uiPriority w:val="99"/>
    <w:semiHidden/>
    <w:rPr>
      <w:sz w:val="28"/>
      <w:szCs w:val="28"/>
    </w:rPr>
  </w:style>
  <w:style w:type="paragraph" w:customStyle="1" w:styleId="a9">
    <w:name w:val="выделение"/>
    <w:uiPriority w:val="99"/>
    <w:rsid w:val="0020250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semiHidden/>
    <w:rsid w:val="00202502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202502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202502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202502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202502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202502"/>
    <w:pPr>
      <w:ind w:left="958"/>
    </w:pPr>
  </w:style>
  <w:style w:type="paragraph" w:customStyle="1" w:styleId="a">
    <w:name w:val="список ненумерованный"/>
    <w:autoRedefine/>
    <w:uiPriority w:val="99"/>
    <w:rsid w:val="00202502"/>
    <w:pPr>
      <w:numPr>
        <w:numId w:val="1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202502"/>
    <w:pPr>
      <w:numPr>
        <w:numId w:val="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202502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202502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202502"/>
    <w:pPr>
      <w:ind w:left="709" w:firstLine="0"/>
    </w:pPr>
  </w:style>
  <w:style w:type="paragraph" w:customStyle="1" w:styleId="ab">
    <w:name w:val="схема"/>
    <w:uiPriority w:val="99"/>
    <w:rsid w:val="00202502"/>
    <w:pPr>
      <w:jc w:val="center"/>
    </w:pPr>
    <w:rPr>
      <w:noProof/>
      <w:sz w:val="24"/>
      <w:szCs w:val="24"/>
    </w:rPr>
  </w:style>
  <w:style w:type="paragraph" w:customStyle="1" w:styleId="ac">
    <w:name w:val="ТАБЛИЦА"/>
    <w:uiPriority w:val="99"/>
    <w:rsid w:val="00202502"/>
    <w:pPr>
      <w:jc w:val="center"/>
    </w:pPr>
  </w:style>
  <w:style w:type="paragraph" w:styleId="ad">
    <w:name w:val="footnote text"/>
    <w:basedOn w:val="a1"/>
    <w:link w:val="ae"/>
    <w:uiPriority w:val="99"/>
    <w:semiHidden/>
    <w:rsid w:val="00202502"/>
  </w:style>
  <w:style w:type="character" w:customStyle="1" w:styleId="ae">
    <w:name w:val="Текст виноски Знак"/>
    <w:link w:val="ad"/>
    <w:uiPriority w:val="99"/>
    <w:semiHidden/>
    <w:rPr>
      <w:sz w:val="20"/>
      <w:szCs w:val="20"/>
    </w:rPr>
  </w:style>
  <w:style w:type="paragraph" w:customStyle="1" w:styleId="af">
    <w:name w:val="титут"/>
    <w:uiPriority w:val="99"/>
    <w:rsid w:val="00202502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er"/>
    <w:basedOn w:val="a1"/>
    <w:link w:val="af1"/>
    <w:uiPriority w:val="99"/>
    <w:rsid w:val="0020250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Pr>
      <w:sz w:val="28"/>
      <w:szCs w:val="28"/>
    </w:rPr>
  </w:style>
  <w:style w:type="character" w:styleId="af2">
    <w:name w:val="page number"/>
    <w:uiPriority w:val="99"/>
    <w:rsid w:val="0020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ТВОРЧЕСКАЯ РАБОТА</vt:lpstr>
    </vt:vector>
  </TitlesOfParts>
  <Company>HOME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ТВОРЧЕСКАЯ РАБОТА</dc:title>
  <dc:subject/>
  <dc:creator>SAI</dc:creator>
  <cp:keywords/>
  <dc:description/>
  <cp:lastModifiedBy>Irina</cp:lastModifiedBy>
  <cp:revision>2</cp:revision>
  <dcterms:created xsi:type="dcterms:W3CDTF">2014-08-10T06:47:00Z</dcterms:created>
  <dcterms:modified xsi:type="dcterms:W3CDTF">2014-08-10T06:47:00Z</dcterms:modified>
</cp:coreProperties>
</file>