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83" w:rsidRDefault="007E42B0" w:rsidP="007E42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учреждение  </w:t>
      </w:r>
    </w:p>
    <w:p w:rsidR="007E42B0" w:rsidRDefault="007E42B0" w:rsidP="007E42B0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№21</w:t>
      </w:r>
    </w:p>
    <w:p w:rsidR="007E42B0" w:rsidRDefault="007E42B0" w:rsidP="007E42B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Сызрани Самарской области</w:t>
      </w: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56"/>
          <w:szCs w:val="56"/>
        </w:rPr>
      </w:pPr>
      <w:r>
        <w:rPr>
          <w:sz w:val="56"/>
          <w:szCs w:val="56"/>
        </w:rPr>
        <w:t>ПРОЕКТ</w:t>
      </w:r>
    </w:p>
    <w:p w:rsidR="007E42B0" w:rsidRDefault="007E42B0" w:rsidP="007E42B0">
      <w:pPr>
        <w:jc w:val="center"/>
        <w:rPr>
          <w:sz w:val="52"/>
          <w:szCs w:val="52"/>
        </w:rPr>
      </w:pPr>
      <w:r>
        <w:rPr>
          <w:sz w:val="52"/>
          <w:szCs w:val="52"/>
        </w:rPr>
        <w:t>Основание СНПЗ, люди завода</w:t>
      </w:r>
    </w:p>
    <w:p w:rsidR="007E42B0" w:rsidRDefault="007E42B0" w:rsidP="007E42B0">
      <w:pPr>
        <w:jc w:val="center"/>
        <w:rPr>
          <w:sz w:val="52"/>
          <w:szCs w:val="52"/>
        </w:rPr>
      </w:pPr>
      <w:r>
        <w:rPr>
          <w:sz w:val="52"/>
          <w:szCs w:val="52"/>
        </w:rPr>
        <w:t>40е - 50е годы</w:t>
      </w:r>
    </w:p>
    <w:p w:rsidR="007E42B0" w:rsidRDefault="007E42B0" w:rsidP="007E42B0">
      <w:pPr>
        <w:jc w:val="center"/>
        <w:rPr>
          <w:sz w:val="52"/>
          <w:szCs w:val="52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8"/>
          <w:szCs w:val="28"/>
        </w:rPr>
      </w:pPr>
    </w:p>
    <w:p w:rsidR="007E42B0" w:rsidRDefault="007E42B0" w:rsidP="007E42B0">
      <w:pPr>
        <w:rPr>
          <w:sz w:val="24"/>
          <w:szCs w:val="24"/>
        </w:rPr>
      </w:pPr>
    </w:p>
    <w:p w:rsidR="007E42B0" w:rsidRDefault="007E42B0" w:rsidP="007E42B0">
      <w:pPr>
        <w:rPr>
          <w:sz w:val="24"/>
          <w:szCs w:val="24"/>
        </w:rPr>
      </w:pPr>
    </w:p>
    <w:p w:rsidR="007E42B0" w:rsidRDefault="007E42B0" w:rsidP="007E42B0">
      <w:pPr>
        <w:rPr>
          <w:sz w:val="24"/>
          <w:szCs w:val="24"/>
        </w:rPr>
      </w:pPr>
      <w:r>
        <w:rPr>
          <w:sz w:val="24"/>
          <w:szCs w:val="24"/>
        </w:rPr>
        <w:t>Выполнила: ученица 10 А класса Каминская Алёна</w:t>
      </w:r>
    </w:p>
    <w:p w:rsidR="007E42B0" w:rsidRDefault="007E42B0" w:rsidP="007E42B0">
      <w:pPr>
        <w:rPr>
          <w:sz w:val="24"/>
          <w:szCs w:val="24"/>
        </w:rPr>
      </w:pPr>
      <w:r>
        <w:rPr>
          <w:sz w:val="24"/>
          <w:szCs w:val="24"/>
        </w:rPr>
        <w:t>Руководитель проекта: Григорян Мария Павловна</w:t>
      </w:r>
    </w:p>
    <w:p w:rsidR="007E42B0" w:rsidRDefault="007E42B0" w:rsidP="007E42B0">
      <w:pPr>
        <w:rPr>
          <w:sz w:val="24"/>
          <w:szCs w:val="24"/>
        </w:rPr>
      </w:pPr>
      <w:r>
        <w:rPr>
          <w:sz w:val="24"/>
          <w:szCs w:val="24"/>
        </w:rPr>
        <w:t>Консультант: Шиянова Лидия Николаевна</w:t>
      </w:r>
    </w:p>
    <w:p w:rsidR="007E42B0" w:rsidRDefault="007E42B0" w:rsidP="007E42B0">
      <w:pPr>
        <w:rPr>
          <w:sz w:val="24"/>
          <w:szCs w:val="24"/>
        </w:rPr>
      </w:pPr>
    </w:p>
    <w:p w:rsidR="007E42B0" w:rsidRDefault="007E42B0" w:rsidP="007E42B0">
      <w:pPr>
        <w:rPr>
          <w:sz w:val="24"/>
          <w:szCs w:val="24"/>
        </w:rPr>
      </w:pPr>
    </w:p>
    <w:p w:rsidR="007E42B0" w:rsidRDefault="007E42B0" w:rsidP="007E42B0">
      <w:pPr>
        <w:jc w:val="center"/>
        <w:rPr>
          <w:sz w:val="24"/>
          <w:szCs w:val="24"/>
        </w:rPr>
      </w:pPr>
      <w:r>
        <w:rPr>
          <w:sz w:val="24"/>
          <w:szCs w:val="24"/>
        </w:rPr>
        <w:t>г. Сызрань 2002г.</w:t>
      </w:r>
    </w:p>
    <w:p w:rsidR="007E42B0" w:rsidRDefault="007E42B0" w:rsidP="007E42B0">
      <w:pPr>
        <w:jc w:val="center"/>
        <w:rPr>
          <w:sz w:val="24"/>
          <w:szCs w:val="24"/>
        </w:rPr>
      </w:pPr>
    </w:p>
    <w:p w:rsidR="007E42B0" w:rsidRDefault="007E42B0" w:rsidP="007E42B0">
      <w:pPr>
        <w:rPr>
          <w:sz w:val="28"/>
          <w:szCs w:val="28"/>
        </w:rPr>
      </w:pPr>
      <w:r>
        <w:rPr>
          <w:sz w:val="28"/>
          <w:szCs w:val="28"/>
        </w:rPr>
        <w:t>Характер проекта: междисциплинарный</w:t>
      </w:r>
    </w:p>
    <w:p w:rsidR="00896E0B" w:rsidRDefault="00896E0B" w:rsidP="007E42B0">
      <w:pPr>
        <w:rPr>
          <w:sz w:val="28"/>
          <w:szCs w:val="28"/>
        </w:rPr>
      </w:pPr>
    </w:p>
    <w:p w:rsidR="007E42B0" w:rsidRDefault="007E42B0" w:rsidP="007E42B0">
      <w:pPr>
        <w:rPr>
          <w:sz w:val="28"/>
          <w:szCs w:val="28"/>
        </w:rPr>
      </w:pPr>
      <w:r>
        <w:rPr>
          <w:sz w:val="28"/>
          <w:szCs w:val="28"/>
        </w:rPr>
        <w:t>Раздел науки: химия, история, экономика, экология.</w:t>
      </w:r>
    </w:p>
    <w:p w:rsidR="00896E0B" w:rsidRDefault="00896E0B" w:rsidP="007E42B0">
      <w:pPr>
        <w:rPr>
          <w:sz w:val="28"/>
          <w:szCs w:val="28"/>
        </w:rPr>
      </w:pPr>
    </w:p>
    <w:p w:rsidR="007E42B0" w:rsidRDefault="007E42B0" w:rsidP="007E42B0">
      <w:pPr>
        <w:rPr>
          <w:sz w:val="28"/>
          <w:szCs w:val="28"/>
        </w:rPr>
      </w:pPr>
      <w:r>
        <w:rPr>
          <w:sz w:val="28"/>
          <w:szCs w:val="28"/>
        </w:rPr>
        <w:t>Тип проекта: информационный, неисследовательский, поисковый, групповой, долгосрочный.</w:t>
      </w:r>
    </w:p>
    <w:p w:rsidR="00896E0B" w:rsidRDefault="00896E0B" w:rsidP="007E42B0">
      <w:pPr>
        <w:rPr>
          <w:sz w:val="28"/>
          <w:szCs w:val="28"/>
        </w:rPr>
      </w:pPr>
    </w:p>
    <w:p w:rsidR="007E42B0" w:rsidRDefault="00896E0B" w:rsidP="007E42B0">
      <w:pPr>
        <w:rPr>
          <w:sz w:val="28"/>
          <w:szCs w:val="28"/>
        </w:rPr>
      </w:pPr>
      <w:r>
        <w:rPr>
          <w:sz w:val="28"/>
          <w:szCs w:val="28"/>
        </w:rPr>
        <w:t>Цель проекта: научиться работать с литературой, СМИ; определить практическую значимость полезных продуктов их историю</w:t>
      </w:r>
    </w:p>
    <w:p w:rsidR="00896E0B" w:rsidRDefault="00896E0B" w:rsidP="007E42B0">
      <w:pPr>
        <w:rPr>
          <w:sz w:val="28"/>
          <w:szCs w:val="28"/>
        </w:rPr>
      </w:pPr>
    </w:p>
    <w:p w:rsidR="00896E0B" w:rsidRDefault="00896E0B" w:rsidP="007E42B0">
      <w:pPr>
        <w:rPr>
          <w:sz w:val="28"/>
          <w:szCs w:val="28"/>
        </w:rPr>
      </w:pPr>
      <w:r>
        <w:rPr>
          <w:sz w:val="28"/>
          <w:szCs w:val="28"/>
        </w:rPr>
        <w:t>Задачи проекта: научиться сбору информации, актуальности определения данных источников информации; научиться анализировать, сравнивать, обобщать, делать выводы.</w:t>
      </w:r>
    </w:p>
    <w:p w:rsidR="00896E0B" w:rsidRDefault="00896E0B" w:rsidP="007E42B0">
      <w:pPr>
        <w:rPr>
          <w:sz w:val="28"/>
          <w:szCs w:val="28"/>
        </w:rPr>
      </w:pPr>
    </w:p>
    <w:p w:rsidR="00896E0B" w:rsidRDefault="00896E0B" w:rsidP="007E42B0">
      <w:pPr>
        <w:rPr>
          <w:sz w:val="28"/>
          <w:szCs w:val="28"/>
        </w:rPr>
      </w:pPr>
      <w:r>
        <w:rPr>
          <w:sz w:val="28"/>
          <w:szCs w:val="28"/>
        </w:rPr>
        <w:t>Предположительная оценка: балловая, рейтинговая.</w:t>
      </w:r>
    </w:p>
    <w:p w:rsidR="007E42B0" w:rsidRPr="007E42B0" w:rsidRDefault="007E42B0" w:rsidP="007E42B0">
      <w:pPr>
        <w:rPr>
          <w:sz w:val="28"/>
          <w:szCs w:val="28"/>
        </w:rPr>
      </w:pPr>
    </w:p>
    <w:p w:rsidR="007E42B0" w:rsidRDefault="007E42B0" w:rsidP="007E42B0">
      <w:pPr>
        <w:jc w:val="center"/>
        <w:rPr>
          <w:sz w:val="24"/>
          <w:szCs w:val="24"/>
        </w:rPr>
      </w:pPr>
    </w:p>
    <w:p w:rsidR="007E42B0" w:rsidRDefault="007E42B0" w:rsidP="007E42B0">
      <w:pPr>
        <w:jc w:val="center"/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7E42B0">
      <w:pPr>
        <w:rPr>
          <w:sz w:val="24"/>
          <w:szCs w:val="24"/>
        </w:rPr>
      </w:pPr>
    </w:p>
    <w:p w:rsidR="00896E0B" w:rsidRDefault="00896E0B" w:rsidP="00896E0B">
      <w:pPr>
        <w:jc w:val="right"/>
        <w:rPr>
          <w:sz w:val="24"/>
          <w:szCs w:val="24"/>
        </w:rPr>
      </w:pPr>
      <w:r>
        <w:rPr>
          <w:sz w:val="24"/>
          <w:szCs w:val="24"/>
        </w:rPr>
        <w:t>И было тем, кто строил здесь,</w:t>
      </w:r>
    </w:p>
    <w:p w:rsidR="00896E0B" w:rsidRDefault="00896E0B" w:rsidP="00896E0B">
      <w:pPr>
        <w:jc w:val="right"/>
        <w:rPr>
          <w:sz w:val="24"/>
          <w:szCs w:val="24"/>
        </w:rPr>
      </w:pPr>
      <w:r>
        <w:rPr>
          <w:sz w:val="24"/>
          <w:szCs w:val="24"/>
        </w:rPr>
        <w:t>Ничуть не легче, чем на фронте…</w:t>
      </w:r>
    </w:p>
    <w:p w:rsidR="00896E0B" w:rsidRDefault="00896E0B" w:rsidP="00896E0B">
      <w:pPr>
        <w:jc w:val="right"/>
        <w:rPr>
          <w:sz w:val="24"/>
          <w:szCs w:val="24"/>
        </w:rPr>
      </w:pPr>
    </w:p>
    <w:p w:rsidR="007E42B0" w:rsidRDefault="00896E0B" w:rsidP="00896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План:</w:t>
      </w:r>
    </w:p>
    <w:p w:rsidR="00896E0B" w:rsidRDefault="00896E0B" w:rsidP="00896E0B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896E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Обоснование выбора темы.</w:t>
      </w:r>
    </w:p>
    <w:p w:rsidR="00896E0B" w:rsidRDefault="00896E0B" w:rsidP="00896E0B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 </w:t>
      </w:r>
      <w:r>
        <w:rPr>
          <w:b/>
          <w:sz w:val="28"/>
          <w:szCs w:val="28"/>
        </w:rPr>
        <w:t>40е годы</w:t>
      </w:r>
    </w:p>
    <w:p w:rsidR="00896E0B" w:rsidRDefault="00896E0B" w:rsidP="00896E0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Международное положение</w:t>
      </w:r>
    </w:p>
    <w:p w:rsidR="00896E0B" w:rsidRDefault="00896E0B" w:rsidP="00896E0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Нефтяная промышленность 30х годов в СССР</w:t>
      </w:r>
    </w:p>
    <w:p w:rsidR="00896E0B" w:rsidRDefault="00896E0B" w:rsidP="00896E0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«Второе Баку» - нефтяная база между Волгой и Уралом.</w:t>
      </w:r>
    </w:p>
    <w:p w:rsidR="00896E0B" w:rsidRDefault="00896E0B" w:rsidP="00896E0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Закладка НПЗ в Сызрани</w:t>
      </w:r>
      <w:r w:rsidR="004859FE">
        <w:rPr>
          <w:sz w:val="28"/>
          <w:szCs w:val="28"/>
        </w:rPr>
        <w:t>:</w:t>
      </w:r>
    </w:p>
    <w:p w:rsidR="004859FE" w:rsidRDefault="004859FE" w:rsidP="004859FE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Первые установки – первые результаты</w:t>
      </w:r>
    </w:p>
    <w:p w:rsidR="004859FE" w:rsidRDefault="004859FE" w:rsidP="004859FE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Первая структура сервисных подразделений – «аварийные дома»</w:t>
      </w:r>
    </w:p>
    <w:p w:rsidR="004859FE" w:rsidRDefault="004859FE" w:rsidP="004859F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 </w:t>
      </w:r>
      <w:r>
        <w:rPr>
          <w:b/>
          <w:sz w:val="28"/>
          <w:szCs w:val="28"/>
        </w:rPr>
        <w:t>Военное лихолетье</w:t>
      </w:r>
    </w:p>
    <w:p w:rsidR="004859FE" w:rsidRDefault="004859FE" w:rsidP="004859F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Война. Начало эвакуации (август – сентябрь '41)</w:t>
      </w:r>
    </w:p>
    <w:p w:rsidR="004859FE" w:rsidRDefault="004859FE" w:rsidP="004859FE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а) Прибытие оборудования с Одесского и Херсонского заводов</w:t>
      </w:r>
    </w:p>
    <w:p w:rsidR="004859FE" w:rsidRDefault="004859FE" w:rsidP="004859FE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б) Прибытие оборудования с Туапсинского завода.</w:t>
      </w:r>
    </w:p>
    <w:p w:rsidR="004859FE" w:rsidRDefault="004859FE" w:rsidP="004859FE">
      <w:pPr>
        <w:ind w:left="360"/>
        <w:rPr>
          <w:sz w:val="28"/>
          <w:szCs w:val="28"/>
        </w:rPr>
      </w:pPr>
      <w:r>
        <w:rPr>
          <w:sz w:val="28"/>
          <w:szCs w:val="28"/>
        </w:rPr>
        <w:t>2.  «Всё для фронта – всё для победы»</w:t>
      </w:r>
    </w:p>
    <w:p w:rsidR="004859FE" w:rsidRDefault="004859FE" w:rsidP="004859FE">
      <w:pPr>
        <w:ind w:left="360"/>
        <w:rPr>
          <w:sz w:val="28"/>
          <w:szCs w:val="28"/>
        </w:rPr>
      </w:pPr>
      <w:r>
        <w:rPr>
          <w:sz w:val="28"/>
          <w:szCs w:val="28"/>
        </w:rPr>
        <w:t>3.  Новое производство:</w:t>
      </w:r>
    </w:p>
    <w:p w:rsidR="004859FE" w:rsidRDefault="004859FE" w:rsidP="00FE3F34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а) Шестикубовая батарея – установка первичной переработки нефти;</w:t>
      </w:r>
    </w:p>
    <w:p w:rsidR="004859FE" w:rsidRDefault="004859FE" w:rsidP="00FE3F34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б)</w:t>
      </w:r>
      <w:r w:rsidR="00FE3F34">
        <w:rPr>
          <w:sz w:val="28"/>
          <w:szCs w:val="28"/>
        </w:rPr>
        <w:t>Топочный мазут для оборонных заводов.</w:t>
      </w:r>
    </w:p>
    <w:p w:rsidR="00FE3F34" w:rsidRDefault="00FE3F34" w:rsidP="004859FE">
      <w:pPr>
        <w:ind w:left="360"/>
        <w:rPr>
          <w:sz w:val="28"/>
          <w:szCs w:val="28"/>
        </w:rPr>
      </w:pPr>
      <w:r>
        <w:rPr>
          <w:sz w:val="28"/>
          <w:szCs w:val="28"/>
        </w:rPr>
        <w:t>4.  Коллектив руководства завода:</w:t>
      </w:r>
    </w:p>
    <w:p w:rsidR="00FE3F34" w:rsidRDefault="00FE3F34" w:rsidP="00FE3F34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а) Первый директор СНПЗ – К.И. Леонов</w:t>
      </w:r>
    </w:p>
    <w:p w:rsidR="00FE3F34" w:rsidRDefault="00FE3F34" w:rsidP="004859FE">
      <w:pPr>
        <w:ind w:left="360"/>
        <w:rPr>
          <w:sz w:val="28"/>
          <w:szCs w:val="28"/>
        </w:rPr>
      </w:pPr>
      <w:r>
        <w:rPr>
          <w:sz w:val="28"/>
          <w:szCs w:val="28"/>
        </w:rPr>
        <w:t>5.  Зима 1941 – 1942 новый заказ фронта.</w:t>
      </w:r>
    </w:p>
    <w:p w:rsidR="00FE3F34" w:rsidRDefault="00FE3F34" w:rsidP="00FE3F34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а) ТК – 1.</w:t>
      </w:r>
    </w:p>
    <w:p w:rsidR="00FE3F34" w:rsidRDefault="00FE3F34" w:rsidP="00FE3F34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б) Парокотельный цех</w:t>
      </w:r>
    </w:p>
    <w:p w:rsidR="00FE3F34" w:rsidRDefault="00FE3F34" w:rsidP="00FE3F34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в) Насосные станции</w:t>
      </w:r>
    </w:p>
    <w:p w:rsidR="00FE3F34" w:rsidRDefault="00FE3F34" w:rsidP="00FE3F34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г) Контрольная лаборатория</w:t>
      </w:r>
    </w:p>
    <w:p w:rsidR="00FE3F34" w:rsidRDefault="00FE3F34" w:rsidP="00FE3F34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д) Трубопроводы, резервуары.</w:t>
      </w:r>
    </w:p>
    <w:p w:rsidR="00FE3F34" w:rsidRDefault="00FE3F34" w:rsidP="004859FE">
      <w:pPr>
        <w:ind w:left="360"/>
        <w:rPr>
          <w:sz w:val="28"/>
          <w:szCs w:val="28"/>
        </w:rPr>
      </w:pPr>
      <w:r>
        <w:rPr>
          <w:sz w:val="28"/>
          <w:szCs w:val="28"/>
        </w:rPr>
        <w:t>6.  Сталинградская битва – прелом в ходе войны</w:t>
      </w:r>
    </w:p>
    <w:p w:rsidR="00FE3F34" w:rsidRDefault="00FE3F34" w:rsidP="00FE3F34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а) Ввод в эксплуатацию сызранского НПЗ</w:t>
      </w:r>
    </w:p>
    <w:p w:rsidR="00FE3F34" w:rsidRDefault="00FE3F34" w:rsidP="00FE3F34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б) Люди завода</w:t>
      </w:r>
    </w:p>
    <w:p w:rsidR="00FE3F34" w:rsidRDefault="00FE3F34" w:rsidP="004859FE">
      <w:pPr>
        <w:ind w:left="360"/>
        <w:rPr>
          <w:sz w:val="28"/>
          <w:szCs w:val="28"/>
        </w:rPr>
      </w:pPr>
      <w:r>
        <w:rPr>
          <w:sz w:val="28"/>
          <w:szCs w:val="28"/>
        </w:rPr>
        <w:t>7.  Добыча сызранской нефти</w:t>
      </w:r>
    </w:p>
    <w:p w:rsidR="00FE3F34" w:rsidRDefault="00FE3F34" w:rsidP="004859FE">
      <w:pPr>
        <w:ind w:left="360"/>
        <w:rPr>
          <w:sz w:val="28"/>
          <w:szCs w:val="28"/>
        </w:rPr>
      </w:pPr>
      <w:r>
        <w:rPr>
          <w:sz w:val="28"/>
          <w:szCs w:val="28"/>
        </w:rPr>
        <w:t>8.  Первый эшелон бензина Сталинграду</w:t>
      </w:r>
    </w:p>
    <w:p w:rsidR="00FE3F34" w:rsidRDefault="00FE3F34" w:rsidP="004859FE">
      <w:pPr>
        <w:ind w:left="360"/>
        <w:rPr>
          <w:sz w:val="28"/>
          <w:szCs w:val="28"/>
        </w:rPr>
      </w:pPr>
      <w:r>
        <w:rPr>
          <w:sz w:val="28"/>
          <w:szCs w:val="28"/>
        </w:rPr>
        <w:t>9.  Молодая смена – будущее завода:</w:t>
      </w:r>
    </w:p>
    <w:p w:rsidR="00FE3F34" w:rsidRDefault="00FE3F34" w:rsidP="00FE3F34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а) Специалисты – рационализаторы;</w:t>
      </w:r>
    </w:p>
    <w:p w:rsidR="00FE3F34" w:rsidRDefault="00FE3F34" w:rsidP="00FE3F34">
      <w:pPr>
        <w:ind w:left="360" w:firstLine="774"/>
        <w:rPr>
          <w:sz w:val="28"/>
          <w:szCs w:val="28"/>
        </w:rPr>
      </w:pPr>
      <w:r>
        <w:rPr>
          <w:sz w:val="28"/>
          <w:szCs w:val="28"/>
        </w:rPr>
        <w:t>б) «Бригада Нинок»</w:t>
      </w:r>
    </w:p>
    <w:p w:rsidR="00FE3F34" w:rsidRDefault="00FE3F34" w:rsidP="004859FE">
      <w:pPr>
        <w:ind w:left="360"/>
        <w:rPr>
          <w:sz w:val="28"/>
          <w:szCs w:val="28"/>
        </w:rPr>
      </w:pPr>
      <w:r>
        <w:rPr>
          <w:sz w:val="28"/>
          <w:szCs w:val="28"/>
        </w:rPr>
        <w:t>10.  Победа на фронте – заслуга тыла, награда Родины.</w:t>
      </w:r>
    </w:p>
    <w:p w:rsidR="006A4F2F" w:rsidRDefault="006A4F2F" w:rsidP="006A4F2F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6A4F2F">
        <w:rPr>
          <w:b/>
          <w:sz w:val="28"/>
          <w:szCs w:val="28"/>
        </w:rPr>
        <w:t xml:space="preserve"> 50</w:t>
      </w:r>
      <w:r>
        <w:rPr>
          <w:b/>
          <w:sz w:val="28"/>
          <w:szCs w:val="28"/>
        </w:rPr>
        <w:t>е годы. Отчёт мирного времени:</w:t>
      </w:r>
    </w:p>
    <w:p w:rsidR="006A4F2F" w:rsidRDefault="006A4F2F" w:rsidP="006A4F2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Восстановление народного хозяйства. Четвёртый пятилетний план – задача «Добывать и перерабатывать 35 млн. тонн нефти в год».</w:t>
      </w:r>
    </w:p>
    <w:p w:rsidR="006A4F2F" w:rsidRDefault="006A4F2F" w:rsidP="006A4F2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Реконструкция и расширение СНПЗ. 1946г. Начало сооружения комплекса ЭВТ – 1, пуск в эксплуатацию в 1949г.</w:t>
      </w:r>
    </w:p>
    <w:p w:rsidR="006A4F2F" w:rsidRDefault="006A4F2F" w:rsidP="006A4F2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50е годы. Со страною завод развивался и рос.</w:t>
      </w:r>
    </w:p>
    <w:p w:rsidR="00FE3F34" w:rsidRDefault="006A4F2F" w:rsidP="006A4F2F">
      <w:pPr>
        <w:ind w:left="360" w:firstLine="916"/>
        <w:rPr>
          <w:sz w:val="28"/>
          <w:szCs w:val="28"/>
        </w:rPr>
      </w:pPr>
      <w:r>
        <w:rPr>
          <w:sz w:val="28"/>
          <w:szCs w:val="28"/>
        </w:rPr>
        <w:t>а) 1950 г. – первая продукция битумной установки</w:t>
      </w:r>
      <w:r w:rsidR="00FE3F34">
        <w:rPr>
          <w:sz w:val="28"/>
          <w:szCs w:val="28"/>
        </w:rPr>
        <w:t xml:space="preserve"> </w:t>
      </w:r>
    </w:p>
    <w:p w:rsidR="006A4F2F" w:rsidRDefault="006A4F2F" w:rsidP="006A4F2F">
      <w:pPr>
        <w:ind w:left="360" w:firstLine="916"/>
        <w:rPr>
          <w:sz w:val="28"/>
          <w:szCs w:val="28"/>
        </w:rPr>
      </w:pPr>
      <w:r>
        <w:rPr>
          <w:sz w:val="28"/>
          <w:szCs w:val="28"/>
        </w:rPr>
        <w:t>б) 1951 г. – 1952 г. – термокрекинг №2 и ЭЛОУ-3</w:t>
      </w:r>
    </w:p>
    <w:p w:rsidR="006A4F2F" w:rsidRDefault="006A4F2F" w:rsidP="006A4F2F">
      <w:pPr>
        <w:ind w:left="360" w:firstLine="916"/>
        <w:rPr>
          <w:sz w:val="28"/>
          <w:szCs w:val="28"/>
        </w:rPr>
      </w:pPr>
      <w:r>
        <w:rPr>
          <w:sz w:val="28"/>
          <w:szCs w:val="28"/>
        </w:rPr>
        <w:t>в) 1953 г. АВТ-2</w:t>
      </w:r>
    </w:p>
    <w:p w:rsidR="006A4F2F" w:rsidRDefault="006A4F2F" w:rsidP="006A4F2F">
      <w:pPr>
        <w:ind w:left="360" w:firstLine="916"/>
        <w:rPr>
          <w:sz w:val="28"/>
          <w:szCs w:val="28"/>
        </w:rPr>
      </w:pPr>
      <w:r>
        <w:rPr>
          <w:sz w:val="28"/>
          <w:szCs w:val="28"/>
        </w:rPr>
        <w:t>г) 1957 г. Программа реконструкции и расширения СНПЗ. 30 новых установок и объекты соцкульбыта.</w:t>
      </w:r>
    </w:p>
    <w:p w:rsidR="0058775D" w:rsidRPr="0058775D" w:rsidRDefault="0058775D" w:rsidP="006A4F2F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587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военного лихолетья 40х к «золотым годам» 60ых</w:t>
      </w:r>
    </w:p>
    <w:p w:rsidR="006A4F2F" w:rsidRDefault="00780B96" w:rsidP="006A4F2F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58775D">
        <w:rPr>
          <w:b/>
          <w:sz w:val="28"/>
          <w:szCs w:val="28"/>
          <w:lang w:val="en-US"/>
        </w:rPr>
        <w:t>I</w:t>
      </w:r>
      <w:r w:rsidR="006A4F2F" w:rsidRPr="00780B96">
        <w:rPr>
          <w:b/>
          <w:sz w:val="28"/>
          <w:szCs w:val="28"/>
        </w:rPr>
        <w:t xml:space="preserve"> </w:t>
      </w:r>
      <w:r w:rsidR="006A4F2F">
        <w:rPr>
          <w:b/>
          <w:sz w:val="28"/>
          <w:szCs w:val="28"/>
        </w:rPr>
        <w:t>Экология</w:t>
      </w:r>
    </w:p>
    <w:p w:rsidR="006A4F2F" w:rsidRDefault="00780B96" w:rsidP="006A4F2F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58775D">
        <w:rPr>
          <w:b/>
          <w:sz w:val="28"/>
          <w:szCs w:val="28"/>
          <w:lang w:val="en-US"/>
        </w:rPr>
        <w:t>I</w:t>
      </w:r>
      <w:r w:rsidR="00AE554A" w:rsidRPr="00780B96">
        <w:rPr>
          <w:b/>
          <w:sz w:val="28"/>
          <w:szCs w:val="28"/>
        </w:rPr>
        <w:t xml:space="preserve"> </w:t>
      </w:r>
      <w:r w:rsidR="00AE554A">
        <w:rPr>
          <w:b/>
          <w:sz w:val="28"/>
          <w:szCs w:val="28"/>
        </w:rPr>
        <w:t>Литература</w:t>
      </w:r>
    </w:p>
    <w:p w:rsidR="00AE554A" w:rsidRDefault="00AE554A" w:rsidP="006A4F2F">
      <w:pPr>
        <w:rPr>
          <w:b/>
          <w:sz w:val="28"/>
          <w:szCs w:val="28"/>
        </w:rPr>
      </w:pPr>
    </w:p>
    <w:p w:rsidR="00AE554A" w:rsidRDefault="00AE554A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433455" w:rsidRDefault="00433455" w:rsidP="006A4F2F">
      <w:pPr>
        <w:rPr>
          <w:b/>
          <w:sz w:val="28"/>
          <w:szCs w:val="28"/>
        </w:rPr>
      </w:pPr>
    </w:p>
    <w:p w:rsidR="00780B96" w:rsidRDefault="00780B96" w:rsidP="00F45686">
      <w:pPr>
        <w:ind w:firstLine="426"/>
        <w:jc w:val="center"/>
        <w:rPr>
          <w:b/>
          <w:sz w:val="24"/>
          <w:szCs w:val="24"/>
        </w:rPr>
      </w:pPr>
    </w:p>
    <w:p w:rsidR="00433455" w:rsidRPr="00780B96" w:rsidRDefault="00433455" w:rsidP="00F45686">
      <w:pPr>
        <w:ind w:firstLine="426"/>
        <w:jc w:val="center"/>
        <w:rPr>
          <w:sz w:val="24"/>
          <w:szCs w:val="24"/>
        </w:rPr>
      </w:pPr>
      <w:r w:rsidRPr="00780B96">
        <w:rPr>
          <w:b/>
          <w:sz w:val="24"/>
          <w:szCs w:val="24"/>
        </w:rPr>
        <w:t>Обоснование выбора темы.</w:t>
      </w:r>
    </w:p>
    <w:p w:rsidR="00433455" w:rsidRPr="00780B96" w:rsidRDefault="00433455" w:rsidP="00F45686">
      <w:pPr>
        <w:ind w:firstLine="426"/>
        <w:rPr>
          <w:sz w:val="24"/>
          <w:szCs w:val="24"/>
        </w:rPr>
      </w:pPr>
      <w:r w:rsidRPr="00780B96">
        <w:rPr>
          <w:sz w:val="24"/>
          <w:szCs w:val="24"/>
        </w:rPr>
        <w:t>СНПЗ с момента основания и до настоящих дней играет большую роль в жизни нашего города. Завод является одним из основных предприятий Сызрани. СНПЗ – это команда профессионалов, сочетающих опыт старшего поколения с активностью молодых.</w:t>
      </w:r>
      <w:r w:rsidR="002A6F20" w:rsidRPr="00780B96">
        <w:rPr>
          <w:sz w:val="24"/>
          <w:szCs w:val="24"/>
        </w:rPr>
        <w:t xml:space="preserve"> Каждый, кто работает на заводе, имеет возможность использовать свои знания и способности на благо предприятия, получая при этом удовлетворение от своей работы. Интеллектуальный потенциал и опыт сотрудников завода является главным источником его развития и благополучия.</w:t>
      </w:r>
    </w:p>
    <w:p w:rsidR="002A6F20" w:rsidRPr="00780B96" w:rsidRDefault="002A6F20" w:rsidP="00F45686">
      <w:pPr>
        <w:ind w:firstLine="426"/>
        <w:rPr>
          <w:sz w:val="24"/>
          <w:szCs w:val="24"/>
        </w:rPr>
      </w:pPr>
      <w:r w:rsidRPr="00780B96">
        <w:rPr>
          <w:sz w:val="24"/>
          <w:szCs w:val="24"/>
        </w:rPr>
        <w:t>В области управления персоналом СНПЗ решает следующие задачи:</w:t>
      </w:r>
    </w:p>
    <w:p w:rsidR="002A6F20" w:rsidRPr="00780B96" w:rsidRDefault="002A6F20" w:rsidP="00F45686">
      <w:pPr>
        <w:numPr>
          <w:ilvl w:val="0"/>
          <w:numId w:val="4"/>
        </w:numPr>
        <w:ind w:firstLine="426"/>
        <w:rPr>
          <w:sz w:val="24"/>
          <w:szCs w:val="24"/>
        </w:rPr>
      </w:pPr>
      <w:r w:rsidRPr="00780B96">
        <w:rPr>
          <w:sz w:val="24"/>
          <w:szCs w:val="24"/>
        </w:rPr>
        <w:t>создание рабочей обстановки, основанной на открытости и взаимном уважении, способствующей раскрытию способностей каждого сотрудника.</w:t>
      </w:r>
    </w:p>
    <w:p w:rsidR="002A6F20" w:rsidRPr="00780B96" w:rsidRDefault="002A6F20" w:rsidP="00F45686">
      <w:pPr>
        <w:numPr>
          <w:ilvl w:val="0"/>
          <w:numId w:val="4"/>
        </w:numPr>
        <w:ind w:firstLine="426"/>
        <w:rPr>
          <w:sz w:val="24"/>
          <w:szCs w:val="24"/>
        </w:rPr>
      </w:pPr>
      <w:r w:rsidRPr="00780B96">
        <w:rPr>
          <w:sz w:val="24"/>
          <w:szCs w:val="24"/>
        </w:rPr>
        <w:t>Развита система мотивации персонала, позволяющая каждому рассчитывать на карьерный рост и вознаграждение, соответствующее его профессиональному уровню и личному вкладу в дело предприятия</w:t>
      </w:r>
    </w:p>
    <w:p w:rsidR="002A6F20" w:rsidRPr="00780B96" w:rsidRDefault="002A6F20" w:rsidP="00F45686">
      <w:pPr>
        <w:numPr>
          <w:ilvl w:val="0"/>
          <w:numId w:val="4"/>
        </w:numPr>
        <w:ind w:firstLine="426"/>
        <w:rPr>
          <w:sz w:val="24"/>
          <w:szCs w:val="24"/>
        </w:rPr>
      </w:pPr>
      <w:r w:rsidRPr="00780B96">
        <w:rPr>
          <w:sz w:val="24"/>
          <w:szCs w:val="24"/>
        </w:rPr>
        <w:t>Социальная защита сотрудников</w:t>
      </w:r>
    </w:p>
    <w:p w:rsidR="002A6F20" w:rsidRPr="00780B96" w:rsidRDefault="002A6F20" w:rsidP="00F45686">
      <w:pPr>
        <w:numPr>
          <w:ilvl w:val="0"/>
          <w:numId w:val="4"/>
        </w:numPr>
        <w:ind w:firstLine="426"/>
        <w:rPr>
          <w:sz w:val="24"/>
          <w:szCs w:val="24"/>
        </w:rPr>
      </w:pPr>
      <w:r w:rsidRPr="00780B96">
        <w:rPr>
          <w:sz w:val="24"/>
          <w:szCs w:val="24"/>
        </w:rPr>
        <w:t>Предоставление сотрудникам возможности обучения и повышение квалификации; СНПЗ помогает организовывать своим работникам летний отдых. Завод имеет свою туристическую базу, профилакторий, детский оздоровительный лагерь. Руководство СНПЗ готовит себе «смену». В 2001г. В нашем городе был открыт «юкос»-класс на базе школы №3. где на конкурсной основе продолжают обучение</w:t>
      </w:r>
      <w:r w:rsidR="007A452E" w:rsidRPr="00780B96">
        <w:rPr>
          <w:sz w:val="24"/>
          <w:szCs w:val="24"/>
        </w:rPr>
        <w:t xml:space="preserve"> будущие специалисты нефтяной промышленности, готовятся к поступлению в химико-технологические институты, для того, чтобы затем прийти на СНПЗ.</w:t>
      </w:r>
    </w:p>
    <w:p w:rsidR="007A452E" w:rsidRPr="00780B96" w:rsidRDefault="007A452E" w:rsidP="00F45686">
      <w:pPr>
        <w:ind w:firstLine="426"/>
        <w:rPr>
          <w:sz w:val="24"/>
          <w:szCs w:val="24"/>
        </w:rPr>
      </w:pPr>
      <w:r w:rsidRPr="00780B96">
        <w:rPr>
          <w:sz w:val="24"/>
          <w:szCs w:val="24"/>
        </w:rPr>
        <w:t xml:space="preserve">Каждый человек должен знать историю своего родного края. Мой родной город Сызрань. Я выбрала тему проекта о СНПЗ, так как завод – будущее Сызрани, неразрывно связан и с моим будущим.     </w:t>
      </w:r>
    </w:p>
    <w:p w:rsidR="007A452E" w:rsidRPr="00780B96" w:rsidRDefault="007A452E" w:rsidP="00F45686">
      <w:pPr>
        <w:ind w:firstLine="426"/>
        <w:rPr>
          <w:sz w:val="24"/>
          <w:szCs w:val="24"/>
        </w:rPr>
      </w:pPr>
    </w:p>
    <w:p w:rsidR="007A452E" w:rsidRPr="00780B96" w:rsidRDefault="007A452E" w:rsidP="00F45686">
      <w:pPr>
        <w:ind w:firstLine="426"/>
        <w:rPr>
          <w:sz w:val="24"/>
          <w:szCs w:val="24"/>
        </w:rPr>
      </w:pPr>
    </w:p>
    <w:p w:rsidR="00780B96" w:rsidRPr="00780B96" w:rsidRDefault="00780B96" w:rsidP="00780B96">
      <w:pPr>
        <w:autoSpaceDE w:val="0"/>
        <w:autoSpaceDN w:val="0"/>
        <w:adjustRightInd w:val="0"/>
        <w:jc w:val="center"/>
        <w:rPr>
          <w:rFonts w:ascii="System" w:hAnsi="System" w:cs="System"/>
          <w:b/>
          <w:sz w:val="24"/>
          <w:szCs w:val="24"/>
        </w:rPr>
      </w:pPr>
      <w:r w:rsidRPr="00506F06">
        <w:rPr>
          <w:rFonts w:cs="System"/>
          <w:b/>
          <w:sz w:val="24"/>
          <w:szCs w:val="24"/>
        </w:rPr>
        <w:t>40е годы.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В истории не бывает случайностей. Были и объективные предпосылки к тому,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чтобы именно в Сызрани, небольшом волжском городке, выросли корпуса нефтеперегонного завода. Завода, который с самого начала, в дни страшных испытаний, сыграл очень важную роль для страны, а с наступлением мирного времени дал толчок к развитию новой для региона отрасли экономики  нефтеперерабатывающей. Давайте перенесемся в прошлое». В 1933 году в Германии к власти пришли фашисты. Канцлером стал Гитлер, открыто провозгласивший план завоевания мирового господства. На востоке, в Японии, у власти оказались оголтелые милитаристы, развязавшие войну против Китая и Кореи. Италия во главе с Муссолини также проводила захватническую политику. Вследствие агрессивной политики Германии, Японии и Италии в мире началась интенсивная гонка вооружений. В странах Европы развернулось активное переоснащение армий. Устаревшее вооружение обновлялось, причем упор делался на оснащение вооруженных сил авиацией, бронетанковой техникой и механизированными соединениями. Кавалерийские дивизии заменялись танковыми, пехота становилась моторизованной. Не зря тогда специалисты в один голос утверждали, что грядущая война будет войной моторов, а для</w:t>
      </w:r>
      <w:r w:rsidRPr="00506F06">
        <w:rPr>
          <w:bCs/>
          <w:sz w:val="24"/>
          <w:szCs w:val="24"/>
        </w:rPr>
        <w:t xml:space="preserve"> них</w:t>
      </w:r>
      <w:r w:rsidRPr="00506F06">
        <w:rPr>
          <w:sz w:val="24"/>
          <w:szCs w:val="24"/>
        </w:rPr>
        <w:t xml:space="preserve"> потребуется огромное количество горючего - бензина, керосина, дизельного топлива, для военной промышленности энергоносители (мазут, газ и др.).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Мир медленно, но верно скатывался ко второй мировой войне. И в то время, когда горючее приобрело такое решающее значение, положение СССР казалось очень сложным: у нас был только один район, где добывалась и перерабатывалась нефть Кавказ. Добывалось примерно 10 миллионов тонн нефти в год. Этого количества явно не хватало для растущих потребностей страны.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С учетом сложившейся ситуации руководство СССР в 1936 году приняло решение о создании второй нефтяной базы в районе, расположенном между Волгой и Уралом. Его потом назвали «вторым Баку». Ускоренно начали разрабатываться нефтяные месторождения Башкирии, усиленно велись разведочные работы и бурение нефтяных скважин в Самарской области, для чего создали трест «Сызрань-нефть», комбинат «Куйбывшевнефть». Развернулось строительство заводов в Уфе, Саратове и Сызрани.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Закладка нефтеперерабатывающего завода в Сызрани состоялась в 1938 году.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Директором предприятия назначили Баранова, главным инженером Альтшулера. Проектирование вела московская контора «Нефтезаводпроект». Генеральным подрядчиком по строительству являлся трест «Востокнефтестрой». В соответствии с проектом завод предназначался для крекирования Бакинского мазута с последующим переходом на переработку нефти местных месторождений. Бакинский мазут транспортировался танкерами по Каспийскому морю, а затем - по Волге.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В связи с дефицитом металла для развертывания сырьевых резервуаров мазут хранили в земляных амбарах общей емкостью 300 тысяч кубометров, вырытых вручную заключенными расположенного рядом лагеря. Соорудили сырьевую насосную для перекачки мазута на завод.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К началу Великой Отечественной войны на заводе построили установку вторичной перегонки бензина, заложили фундаменты установки термического крекинга и смонтировали несколько небольших металлических резервуаров для хранения сырья и готовой продукции. Были построены здания заводоуправления, пожарного депо, проходной, первый этаж заводской лаборатории и два жилых дома для вахтовых рабочих и ремонтников. Эти дома находились близко от завода и назывались «аварийными», так как в основном предназначались для проживания персонала, в обязанности которого вменялось в случае аварии немедленно прибыть на предприятие для срочного проведения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ремонтных работ.</w:t>
      </w:r>
    </w:p>
    <w:p w:rsidR="00780B96" w:rsidRPr="00506F06" w:rsidRDefault="00780B96" w:rsidP="00780B9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06F06">
        <w:rPr>
          <w:b/>
          <w:sz w:val="24"/>
          <w:szCs w:val="24"/>
        </w:rPr>
        <w:t>Военное лихолетье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...На рассвете 22 июня 1941 года фашистская Германия, вероломно нарушив договор о ненападении, подписанный в сентябре 1939 года, развязала войну против СССР.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В конце лета 1941 года, когда под угрозой оккупации оказались нефтеперерабатывающие заводы в Одессе и Херсоне, правительство приняло решение об их эвакуации в Сызрань и ускоренном строительстве нефтеперерабатывающего завода. В августе в город пришел первый эшелон с эвакуированным оборудованием и людьми, последний прибыл в сентябре.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Среди эвакуированных были люди. которых до сих пор помнят на заводе. Это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Штейнбак, Колосов, Брекалов, Сопельняк, Козюра, Евтушенко, Бернштейн, Франгулян, Конен, Сусский, Спиридонов, Андропов, Кудрев, Толстоногов, Тимофеев, Степурский, Зверева, Балла и многие другие. Приехавшие  специалисты образовали ядро, вокруг которого формировался трудовой коллектив СНПЗ.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До войны в Туапсе  действовала установка по первичной переработке нефти - двенадцатикубовая батарея. Когда угроза оккупации нависла над Кавказом, эту установку разделили на две части - шесть кубов, часть аппаратуры и насосов эвакуировали в Сызрань, а шесть кубов и остальное оборудование отправили в Бугуруслан. В Сызрани на базе эвакуированного из Туапсе оборудования построили установку по первичной переработке нефти - шестикубовую батарею. В Бугуруслане оборудование так и не удалось использовать, и наши заводчане туда часто наведывались, чтобы «разжиться» запасными частями для ремонта и, в частности, жаровыми трубами для кубов. Вследствие наличия в нефти значительного количества солей и сернистых соединений жаровые трубы часто прогорали, и дефектные участки приходилось заменять. Все ремонты производились на ходу. Дефектный куб отключали, ремонтники, не дожидаясь, пока куб остынет, приступали к работам. Иногда из-за высокой температуры на них загоралась одежда.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Фронт крайне</w:t>
      </w:r>
      <w:r w:rsidRPr="00506F06">
        <w:rPr>
          <w:bCs/>
          <w:sz w:val="24"/>
          <w:szCs w:val="24"/>
        </w:rPr>
        <w:t xml:space="preserve"> нуждался в</w:t>
      </w:r>
      <w:r w:rsidRPr="00506F06">
        <w:rPr>
          <w:sz w:val="24"/>
          <w:szCs w:val="24"/>
        </w:rPr>
        <w:t xml:space="preserve"> бензине, а оборонные заводы - в топочном мазуте, и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трудовой коллектив завода делал все, что в его силах, а часто и</w:t>
      </w:r>
      <w:r w:rsidRPr="00506F06">
        <w:rPr>
          <w:bCs/>
          <w:sz w:val="24"/>
          <w:szCs w:val="24"/>
        </w:rPr>
        <w:t xml:space="preserve"> сверх</w:t>
      </w:r>
      <w:r w:rsidRPr="00506F06">
        <w:rPr>
          <w:sz w:val="24"/>
          <w:szCs w:val="24"/>
        </w:rPr>
        <w:t xml:space="preserve"> сил, для того, чтобы наладить выпуск необходимой продукции.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 xml:space="preserve">Сразу же после начала войны наркомат нефтяной промышленности СССР принял  ряд энергичных мер для ускоренного строительства и пуска нефтеперерабатывающего завода в Сызрани. В октябре 1941 года директора завода </w:t>
      </w:r>
      <w:r w:rsidRPr="00506F06">
        <w:rPr>
          <w:bCs/>
          <w:sz w:val="24"/>
          <w:szCs w:val="24"/>
        </w:rPr>
        <w:t>Баранова</w:t>
      </w:r>
      <w:r w:rsidRPr="00506F06">
        <w:rPr>
          <w:sz w:val="24"/>
          <w:szCs w:val="24"/>
        </w:rPr>
        <w:t xml:space="preserve"> освободили от занимаемой должности как не обеспечившего руководство, </w:t>
      </w:r>
      <w:r w:rsidRPr="00506F06">
        <w:rPr>
          <w:bCs/>
          <w:sz w:val="24"/>
          <w:szCs w:val="24"/>
        </w:rPr>
        <w:t>Директором предприятия назначили особо уполномоченного наркома нефтяной</w:t>
      </w:r>
      <w:r w:rsidRPr="00506F06">
        <w:rPr>
          <w:sz w:val="24"/>
          <w:szCs w:val="24"/>
        </w:rPr>
        <w:t xml:space="preserve"> промышленности СССР Константина Ильича Леонова. Он обладал огромными правами. Кроме заводского коллектива, ему подчинялись все подрядные строительные и монтажные организации, так как все они входили в состав наркомата нефтяной промышленности СССР. Он мог давать и отсрочку от призыва в армию. Это тогда называлось «бронированием». Наиболее нужные для завода специалисты призывного возраста были забронированы. Из московской конторы «Нефтезаводпроект» в город командировали большую группу проектировщиков, и у нас организовали сызранскую бригаду «Нефтезаводпроекта». Руководителем назначили Севастьянова, а главным инженером - Евстафьева. Бригада размещалась в бараках на Монгоре. Проектирование велось в сжатые сроки, исходя из наличия оборудования и материалов. Подрядные организации непрерывно ощущали недостаток рабочих и ИТР, поэтому принимались действенные меры для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увеличения</w:t>
      </w:r>
      <w:r w:rsidRPr="00506F06">
        <w:rPr>
          <w:bCs/>
          <w:sz w:val="24"/>
          <w:szCs w:val="24"/>
        </w:rPr>
        <w:t xml:space="preserve"> их</w:t>
      </w:r>
      <w:r w:rsidRPr="00506F06">
        <w:rPr>
          <w:sz w:val="24"/>
          <w:szCs w:val="24"/>
        </w:rPr>
        <w:t xml:space="preserve"> количества. Часть рабочих и руководящих работников, эвакуированных из Херсона и Одессы, передали в состав подрядных  организаций, а другую часть направили на действующие нефтезаводы в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Саратов и Уфу, где в связи с призывом в армию ощущалась острая нехватка квалифицированных кадров. В трест «Востокнефтестрой» из Закавказского военного округа направили рабочую колонну № 119 в составе 800 человек,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укомплектованную в основном жителями Кавказа, В условиях суровой зимы 1941-1942 гг. выявилась их полная непригодность для работы в наших климатических условиях, и в январе 1942 года их перебросили на строительство нефтеперерабатывающего завода в Красноводск. В январе в Сызрань прибыл строительный батальон № 1684, укомплектованный жителями России, и обстановка с рабочей силой немного улучшилась.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Был разработан пусковой минимум объектов, необходимых для обеспечения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нормальной работы установки ТК-1 по упрощенной схеме. В пусковой комплекс входили: установка термокрекинга № 1 (2-печной крекинг системы «Нефтезаводпроект»), первая очередь парокотельного цеха (из трех котлов «Шухова-Берлина»), две насосные станции на Волге для подачи воды на завод, наливная эстакада полевого типа и насосная для налива в цистерны бензина и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топочного мазута, контрольная лаборатория, резервуары для сырья и готовой продукции. трубопроводы.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Основное внимание уделялось выполнению строительно-монтажных работ по самой установке термокрекинга. Строительные работы проводились под руководством прорабов Кашлинского и Зверева, монтаж аппаратуры и трубопроводов – прораба Згурского. Это был очень опытный монтажник крепкого телосложения. Когда какой-либо бригаде становилось особенно трудно, он спешил на помощь и своей богатырской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силой, личным примером вдохновлял остальных.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 xml:space="preserve">Особенно запомнился первый подъем ректификационной колонны. Никаких механизмов не было. Подъем проводился при помощи двух стрел (трубы диаметром 350 мм) и двух 15-тонных ручных лебедок. Подъем осуществлялся с утра до позднего вечера. И когда колонну, наконец, установили на фундамент и затянули анкерные болты, все ликовали и кричали «ура». Подъемом руководил начальник участка Бурский. Работали по 12-14 часов, без выходных. Часто рабочие и ИТР двое-трое суток не уходили со строительной площадки, отдыхая по </w:t>
      </w:r>
      <w:r w:rsidRPr="00506F06">
        <w:rPr>
          <w:iCs/>
          <w:sz w:val="24"/>
          <w:szCs w:val="24"/>
        </w:rPr>
        <w:t xml:space="preserve">2-3 </w:t>
      </w:r>
      <w:r w:rsidRPr="00506F06">
        <w:rPr>
          <w:sz w:val="24"/>
          <w:szCs w:val="24"/>
        </w:rPr>
        <w:t>часа в какой-нибудь отапливаемой будке. А следует отметить, что зима 1941-1942 годов выдалась очень холодной. Даже местные старожилы не помнят такой суровой погоды - температура порой понижалась до минус сорока, а плохо одетые и полуголодные люди в буквальном смысле проявляли трудовой героизм. Все руководствовались лозунгом: «Все - для фронта, все - для победы!».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Кончилась зима, наступили весна и лето 1942 года. Обстановка на фронтах оставалась тяжелой. Фашисты рвались к предгорьям Кавказа и Волге, нацелив свой удар на Сталинград. Транспортировка горючего с Кавказа очень осложнилась - надо было из Баку танкерами через Каспийское море везти горючее в Красноводск. а затем окружным путем по железной дороге на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 xml:space="preserve">фронт. 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В таких условиях быстрейший ввод в эксплуатацию Сызранского НПЗ стал жизненно важной задачей. И в невиданно короткие сроки - в течение 10 месяцев - его построили и ввели в действие. В мирное время на это потребовалось бы два-три года. Здесь огромная заслуга коллективов подрядных организаций и самих заводчан. Трудно переоценить роль, которую сыграл в этом деле особо уполномоченный наркомата нефтяной промышленности. Директор СНПЗ К. И. Леонов, очень волевой человек, с неиссякаемой энергией, грамотный специалист. В сложнейших условиях нехватки рабочей силы, оборудования и материалов ему приходилось принимать ответственные, порой очень жесткие решения.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И вот в конце мюля 1942 года после короткого периода пусконаладочных работ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приступили к пуску установки термокрекинга. Персонал - квалифицированный,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опытный; старшие операторы Колосов, Евтушенко, Елисеев, операторы Козюра, Сопельняк, Степурский, насосчики Лаптинов, Абрамов, Макуха. Первым начальником установки ТК-1 был Т. М. Чернов. Все эти люди прошли выучку на заводах в Херсоне и Одессе, и потому пуск установки прошел довольно гладко.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Основные трудности возникали из-за недоделок, особенно на объектах общезаводского хозяйства. Так, в парокотельном цехе не закончили химводочистку. Котлы питались неочищенной водой, и часто случались прогары кипятильных труб. Не успели сделать внутризаводские автодороги,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аппаратный двор установки не забетонировали. Объекты со</w:t>
      </w:r>
      <w:r w:rsidRPr="00506F06">
        <w:rPr>
          <w:bCs/>
          <w:sz w:val="24"/>
          <w:szCs w:val="24"/>
        </w:rPr>
        <w:t xml:space="preserve"> всех</w:t>
      </w:r>
      <w:r w:rsidRPr="00506F06">
        <w:rPr>
          <w:sz w:val="24"/>
          <w:szCs w:val="24"/>
        </w:rPr>
        <w:t xml:space="preserve"> сторон были окружены грунтом, вынутым из котлованов под фундаменты и лотки. Никаких строительных механизмов не было. Землю копали вручную и вывозили потом на тачках.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До конца 1942 года перерабатывали бакинский мазут. Когда фашистские войска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дошли до Сталинграда, транспортировка мазута по Волге прекратилась, но к этому времени в промышленных масштабах начали добывать нефть на Сызранском промысле, В срочном порядке проложили нефтепровод и приступили к переработке местного сырья. Главная трудность - на одной установке требовалось совместить первичную перегонку нефти с процессом термического крекинга. Заводские технологи быстро справились с задачей перехода на местную нефть. Тут необходимо отметить большую заслугу начальника технического отдела завода Артёма Михайловича Франгуляна и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его жены Лидии Матвеевны Конен - заведующей заводской лабораторией.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Кстати, Конен много лет жила в США и прекрасно знала английский язык. Она организовала курсы английского, на которых занимались после работы специалисты управления.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...Необходимо более подробно остановиться на ежемесячных текущих ремонтах установки. Обычно работы длились пять-шесть дней. На время ремонта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объявлялось казарменное положение. Запрещалось отлучаться с завода. Питание из столовой привозили на установку, и в насосной люди наскоро утоляли голод. Зимой 1944 года произошел групповой несчастный случай. Ремонтники вечером ужинали в насосной, а в это время сжатым воздухом проводилась опрессовка бензиновых конденсаторов. Сжатый воздух выдавил из бензиновой системы газ, в котором содержалось много сероводорода. Газ заполнил насосную, и люди стали терять сознание, падать на пол. Работавшие вне помещения выбили двери насосной и начали вытаскивать пострадавших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на свежий воздух, где им немедленно оказывали первую помощь. Погибло шесть человек. Нескольких руководящих работников, в том числе начальника установки Т. М. Чернова отдали под суд, и они получили различные сроки исправительно-трудовых работ. Вместо Чернова начальником установки назначили И.С. Колесова, работавшего до этого старшим оператором.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bCs/>
          <w:sz w:val="24"/>
          <w:szCs w:val="24"/>
        </w:rPr>
        <w:t>В помощь ремонтникам</w:t>
      </w:r>
      <w:r w:rsidRPr="00506F06">
        <w:rPr>
          <w:sz w:val="24"/>
          <w:szCs w:val="24"/>
        </w:rPr>
        <w:t xml:space="preserve"> привлекались </w:t>
      </w:r>
      <w:r w:rsidRPr="00506F06">
        <w:rPr>
          <w:bCs/>
          <w:sz w:val="24"/>
          <w:szCs w:val="24"/>
        </w:rPr>
        <w:t>люди</w:t>
      </w:r>
      <w:r w:rsidRPr="00506F06">
        <w:rPr>
          <w:sz w:val="24"/>
          <w:szCs w:val="24"/>
        </w:rPr>
        <w:t xml:space="preserve"> из</w:t>
      </w:r>
      <w:r w:rsidRPr="00506F06">
        <w:rPr>
          <w:bCs/>
          <w:sz w:val="24"/>
          <w:szCs w:val="24"/>
        </w:rPr>
        <w:t xml:space="preserve"> других цехов и отделов завода. Так, начальник 1-го</w:t>
      </w:r>
      <w:r w:rsidRPr="00506F06">
        <w:rPr>
          <w:sz w:val="24"/>
          <w:szCs w:val="24"/>
        </w:rPr>
        <w:t xml:space="preserve"> отдела П. И. Кочин </w:t>
      </w:r>
      <w:r w:rsidRPr="00506F06">
        <w:rPr>
          <w:bCs/>
          <w:sz w:val="24"/>
          <w:szCs w:val="24"/>
        </w:rPr>
        <w:t>назначался бригадиром по очистке труб</w:t>
      </w:r>
      <w:r w:rsidRPr="00506F06">
        <w:rPr>
          <w:sz w:val="24"/>
          <w:szCs w:val="24"/>
        </w:rPr>
        <w:t xml:space="preserve"> от </w:t>
      </w:r>
      <w:r w:rsidRPr="00506F06">
        <w:rPr>
          <w:bCs/>
          <w:sz w:val="24"/>
          <w:szCs w:val="24"/>
        </w:rPr>
        <w:t>кокса, начальник транспортного цеха</w:t>
      </w:r>
      <w:r w:rsidRPr="00506F06">
        <w:rPr>
          <w:sz w:val="24"/>
          <w:szCs w:val="24"/>
        </w:rPr>
        <w:t xml:space="preserve"> Мосальчук становится бригадиром по ремонту бензиновых конденсаторов. С его легкой руки змеевик конденсатора стали именовать «гадючник» (на украинском языке змея называется гадюкой).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Летом 1942 года от. Сызрани до Сталинграда проложили железнодорожную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линию и эшелоны с бензином прямо с завода отправлялись на фронт. После блистательной победы наших войск под Сталинградом на завод поступила телеграмма от командования с благодарностью за хорошее снабжение фронта бензином. Нетрудно представить радость и гордость коллектива завода, ведь Сталинградская битва - переломный момент в Великой Отечественной войне, после которого наши войска уже больше не отступали.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...Вырабатывали на заводе бензин с концом кипения 250 градусов по Цельсию. Это значит, что он в значительной части состоял из керосиновых фракций,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 xml:space="preserve">на нем тяжело было заводить двигатели, </w:t>
      </w:r>
      <w:r w:rsidRPr="00506F06">
        <w:rPr>
          <w:bCs/>
          <w:sz w:val="24"/>
          <w:szCs w:val="24"/>
        </w:rPr>
        <w:t>но</w:t>
      </w:r>
      <w:r w:rsidRPr="00506F06">
        <w:rPr>
          <w:sz w:val="24"/>
          <w:szCs w:val="24"/>
        </w:rPr>
        <w:t xml:space="preserve"> он ценился</w:t>
      </w:r>
      <w:r w:rsidRPr="00506F06">
        <w:rPr>
          <w:bCs/>
          <w:sz w:val="24"/>
          <w:szCs w:val="24"/>
        </w:rPr>
        <w:t xml:space="preserve"> на</w:t>
      </w:r>
      <w:r w:rsidRPr="00506F06">
        <w:rPr>
          <w:sz w:val="24"/>
          <w:szCs w:val="24"/>
        </w:rPr>
        <w:t xml:space="preserve"> вес золота. 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Весь заводской коллектив насчитывал всего 360 человек, в том числе 14 дипломированных инженеров. По нынешним масштабам это очень небольшое предприятие, но в свое время оно сыграло очень большую роль, так как снабжало бензином Сталинградский фронт.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В связи с мобилизацией взрослых мужчин на завод пришло много несовершеннолетних пареньков и девушек. Очень многие стремились попасть на работу для того, чтобы быстрее получить хлебную карточку (во время войны все продукты продавались только по карточкам), и для этого прибавляли себе возраст, а на работу брали с 14 лет.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Николай Фролов, Миша Филиппов, Алексей Гололобов, Коля Пименов, Миша Непомнящий, Мария Шевчук, Никита Крылов, Федя Кангин, Мария Самарина, Валя Новикова, Миша Рыбакин, Саша Столяров, Миша Сазонов, Настя Кузина и многие другие... На хрупкие плечи 14-15-летних пареньков и девушек легли взрослые з</w:t>
      </w:r>
      <w:r>
        <w:rPr>
          <w:sz w:val="24"/>
          <w:szCs w:val="24"/>
        </w:rPr>
        <w:t xml:space="preserve">аботы- </w:t>
      </w:r>
      <w:r w:rsidRPr="00506F06">
        <w:rPr>
          <w:sz w:val="24"/>
          <w:szCs w:val="24"/>
        </w:rPr>
        <w:t>они заменили ушедших на фронт братьев и отцов. Учились непосредственно на рабочем месте и быстро овладевали профессией. Многие становились командирами производства. Так, слесарь Николай Фролов вырос до заместителя начальника ремонтного цеха. Мишу Филиппова и Алексея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Гололобова поставили мастерами токарного участка. Никита Крылов, дипломированный газосварщик, стал главным сварщиком завода. В скором времени эти еще совсем молодые рабочие сами начали обучать вновь принятую на работу молодежь. Военное время никому поблажек не давало. Все очень быстро взрослели.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Бригада ремонтного цеха, например, состояла из одних девушек. Их ласково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называли «бригадой Нинок», так как всех звали Нинами. Это бригадир Кочергина и слесари Щавина, Казанцева и Карсунцева. Девушки выполняли ответственные работы по ремонту пробоотборочных кранов на ректификационных колоннах, печных форсунок и арматуры трубопроводов.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За хорошую работу большую группу заводских работников в 1944 году наградили орденами и медалями. Несколько раз заводу присуждали переходящее Красное знамя Государственного Комитета обороны. Сейчас это знамя как боевая реликвия хранится в краеведческом музее города.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Большой вклад в выполнение напряженных планов вносили рационализаторы. Когда приступили к переработке местной нефти, группа пытливых  во главе с началь ником технического отдела А. М. Франгуляном предложила схему, не требующую каких-либо серьезных переделок   и монтажа дополнительного оборудования.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До войны при чистке печных труб кокс из ретурбентов выжигался газовыми горелками, и при этом расходовалось много кислорода. Старший</w:t>
      </w:r>
      <w:r w:rsidRPr="00506F06">
        <w:rPr>
          <w:bCs/>
          <w:sz w:val="24"/>
          <w:szCs w:val="24"/>
        </w:rPr>
        <w:t xml:space="preserve"> оператор</w:t>
      </w:r>
      <w:r w:rsidRPr="00506F06">
        <w:rPr>
          <w:sz w:val="24"/>
          <w:szCs w:val="24"/>
        </w:rPr>
        <w:t xml:space="preserve"> Козюра изготовил для выжигания кокса специальную горелку, работавшую на керосине и сжатом воздухе. В течение всей войны испытывался дефицит запчастей, различных материалов и оборудования. Заводские рационализаторы - Колосов, Шумский, Сусский, Трейгер, Бернштейн, Зубов и многие другие своей смекалкой помогали найти выход из любого затруднительного положения, что было особенно ценно во время ремонтов, когда счет шел буквально на часы.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Мы оказывали помощь и другим предприятиям и организациям - подшефным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госпиталю, колхозу и детдому. Бригады работников СНПЗ участвовали в посевных и уборочных, мы делились с колхозом нашим единственным трактором. Когда началось строительство Куйбышевского нефтеперерабатывающего завода, туда выехала группа наших специалистов, в том числе Л. Кнур, М. Мельник, В.Докучаев, А. Соловьева и другие.</w:t>
      </w:r>
    </w:p>
    <w:p w:rsidR="00780B96" w:rsidRPr="00506F06" w:rsidRDefault="00780B96" w:rsidP="00780B96">
      <w:pPr>
        <w:rPr>
          <w:sz w:val="24"/>
          <w:szCs w:val="24"/>
        </w:rPr>
      </w:pPr>
    </w:p>
    <w:p w:rsidR="00780B96" w:rsidRPr="00506F06" w:rsidRDefault="00780B96" w:rsidP="00780B9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06F06">
        <w:rPr>
          <w:b/>
          <w:sz w:val="24"/>
          <w:szCs w:val="24"/>
        </w:rPr>
        <w:t>50е годы. Отчёт мирового время.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 xml:space="preserve">После окончания Великой Отечественной войны был принят четвертый пятилетний план </w:t>
      </w:r>
      <w:r w:rsidRPr="00506F06">
        <w:rPr>
          <w:iCs/>
          <w:sz w:val="24"/>
          <w:szCs w:val="24"/>
        </w:rPr>
        <w:t>вос</w:t>
      </w:r>
      <w:r w:rsidRPr="00506F06">
        <w:rPr>
          <w:sz w:val="24"/>
          <w:szCs w:val="24"/>
        </w:rPr>
        <w:t>становления и развития народного хозяйства СССР. Перед нашей отраслью поставили задачу добывать и перерабатывать 35 миллионов тонн нефти в год. Промышленность ускоренными темпами переводилась на выпуск мирной продукции. Поэтому на восстановление разрушенного хозяйства приходилось направлять огромные материальные и людские ресурсы.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В этих условиях Сызранский нефтеперерабатывающий завод, в продукции которого очень нуждалось народное хозяйство, играл весьма важную роль. Следует учесть и выгодное месторасположение нашего города, в черте которого находился завод. Важное значение имели автомобильный, речной и особенно железнодорожный транспорт, ведь Сызрань - крупный транспортный узел шести направлений.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Все эти факторы способствовали ускоренному расширению и реконструкции СНПЗ.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После перехода на переработку местной нефти с большим содержанием хлоридов мы испытывали большие трудности, часто возникали аварийные ситуации. На завод немедленно вызывали специалистов-технологов, ремонтников для устранения аварий. Помнится, демонстрация фильмов в клубе на поселке Заводской нередко прерывалась, и раздавался голос дежурного по заводу: «Лаптинова, Шумского, Зубова - на выход»...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Еще во время войны на завод приехал Михаил Семёнович Шемелевский, бывший директор Грозненского нефтеперерабатывающего завода. Его назначили главным технологом предприятия. М. С. Шемелевский запомнился как деятельный и грамотный специалист. По его инициативе разработали и внедрили метод термохимического обессоливания нефти: сырье нагревали в теплообменниках и в специальных смесителях промывали водой. Количество хлоридов, в сырье значительно сокращалось, что уменьшало коррозию оборудования.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…Добыча нефти в Куйбышевской области стремительно нарастала. Кроме Сызранского промысла, нефть начали добывать в Отрадном, Ставрополе-на-Волге, Зольном и в других районах. Поэтому в 1946 году министерство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нефтяной промышленности СССР приняло решение о сооружении на заводе комплекса установки АВТ-1 производительностью 600 тысяч тонн в год. А Проектирование по-прежнему вела московская контора «Нефтезаводпроект»,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главным инженером проекта назначили Галицкого. АВТ-1 была включена в список особо важных объектов, сооружаемых в СССР. Такой список ежегодно утверждался Советом Министров. Особо важные объекты в первоочередном порядке обеспечивались оборудованием, материалами и другими ресурсами.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Ход строительства контролировался министерством, обкомом и горкомом КПСС. Строительство АВТ-1 велось ускоренными темпами, и в конце 1949 года ее удалось ввести в эксплуатацию.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Фактически с 1949 года начались планомерное расширение и реконструкция заводских мощностей.</w:t>
      </w:r>
      <w:r w:rsidRPr="00506F06">
        <w:rPr>
          <w:bCs/>
          <w:sz w:val="24"/>
          <w:szCs w:val="24"/>
        </w:rPr>
        <w:t xml:space="preserve"> 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Летом 1950 года дала первую продукцию битумная установка. В 1951 году на СНПЗ приступили к строительству термического крекинга № 2, включающего блок первичной переработки нефти. ТК-2 введен в декабре 1952 года, вместе с ним сооружена и пущена в эксплуатацию установка ЭЛОУ-3. Для увеличения мощностей СНПЗ по первичной переработке нефти в 1953,году ввели в действие установку АВТ-2. В 1957 году министерство нефтяной промышленности СССР утвердило самую крупномасштабную за всю заводскую историю программу реконструкции и расширения Сызранского НПЗ. Ее реализация предусматривала довести мощности по переработке нефти на предприятии до 12 млн. тонн в год.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Программа включала строительство около 30 новых установок, а также объекты соцкультбыта. Следует сказать, что к 1985 году все намеченное в основном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было выполнено. Но достижению такого весомого рубежа предшествовали годы большой напряженной работы заводчан.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Следует отдельно остановиться на вопросе кадров. Во время войны значительная часть коллектива завода состояла из женщин и несовершеннолетних ребят и девушек. После Победы на завод начали возвращаться демобилизованные воины. Это сразу улучшило обеспечение кадра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заводские объекты. Особенно запомнился приход группы молодых людей, энергичных, грамотных, - Михаила Уткина, Цыганова, Василия Козинцева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Николая Пискунова, Александра Седова, Николая Алтухова и других. Имея среднее образование они сразу попали на третий курс Сызранского нефтяного техникума и вскоре получили диплом техников-технологов. Большинство из них поступили на заочную учебу в Московский нефтяной институт имени Губкина, после его окончания стали инженерами-технологами.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 xml:space="preserve">Вот как в дальнейшем сложилась их судьба. Михаила Уткина назначили начальником цеха </w:t>
      </w:r>
      <w:r w:rsidRPr="00506F06">
        <w:rPr>
          <w:iCs/>
          <w:sz w:val="24"/>
          <w:szCs w:val="24"/>
        </w:rPr>
        <w:t xml:space="preserve">№ 1, </w:t>
      </w:r>
      <w:r w:rsidRPr="00506F06">
        <w:rPr>
          <w:sz w:val="24"/>
          <w:szCs w:val="24"/>
        </w:rPr>
        <w:t>куда вошли термические крекинги и вспомогательные объекты.  Когда в 1962 году построили сажевое производство при Сызранском  НПЗ, Уткин возглавил новое подразделение. Вскоре после пуска сажевое производство было преобразовано в самостоятельный завод - технического углерода. М. И. Уткина утвердили директором СЗТУ. В этой должности он  проработал до ухода на пенсию.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Николай Цыганов в 1970 году занял должность главного инженера завода. Василий Козинцов вырос до начальника технического отдела предприятия. Николай Пискунов работал старшим инженером цеха № 2, а затем стал заместителем главного инженера завода. Александр Седов трудится начальником битумной установки, Николай Алтухов, сначала здесь же - старшим инженером, потом - заместителем главного инженера предприятия.</w:t>
      </w:r>
    </w:p>
    <w:p w:rsidR="00780B96" w:rsidRPr="00506F06" w:rsidRDefault="00780B96" w:rsidP="00780B96">
      <w:pPr>
        <w:autoSpaceDE w:val="0"/>
        <w:autoSpaceDN w:val="0"/>
        <w:adjustRightInd w:val="0"/>
        <w:rPr>
          <w:sz w:val="24"/>
          <w:szCs w:val="24"/>
        </w:rPr>
      </w:pPr>
      <w:r w:rsidRPr="00506F06">
        <w:rPr>
          <w:sz w:val="24"/>
          <w:szCs w:val="24"/>
        </w:rPr>
        <w:t>Развивался и рос завод, одновременно росли и заводские руководители...</w:t>
      </w:r>
    </w:p>
    <w:p w:rsidR="007A452E" w:rsidRPr="00780B96" w:rsidRDefault="007A452E" w:rsidP="00F45686">
      <w:pPr>
        <w:ind w:firstLine="426"/>
        <w:rPr>
          <w:sz w:val="24"/>
          <w:szCs w:val="24"/>
        </w:rPr>
      </w:pPr>
    </w:p>
    <w:p w:rsidR="00780B96" w:rsidRDefault="0058775D" w:rsidP="00F45686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военного лихолетья 40х к «золотым годам» 60ых.</w:t>
      </w:r>
    </w:p>
    <w:p w:rsidR="0058775D" w:rsidRPr="0058775D" w:rsidRDefault="0058775D" w:rsidP="0058775D">
      <w:pPr>
        <w:ind w:firstLine="426"/>
        <w:rPr>
          <w:sz w:val="24"/>
          <w:szCs w:val="24"/>
        </w:rPr>
      </w:pPr>
      <w:r>
        <w:rPr>
          <w:sz w:val="24"/>
          <w:szCs w:val="24"/>
        </w:rPr>
        <w:t>Несмотря на военные трудности, завод СНПЗ выпускал военную продукцию. После реконструкции перешёл на выпуск нефтепродуктов для мирного существования и в 60-е годы начинается расцвет предприятия, так называемые «золотые годы».</w:t>
      </w:r>
    </w:p>
    <w:p w:rsidR="00780B96" w:rsidRDefault="00780B96" w:rsidP="00F45686">
      <w:pPr>
        <w:ind w:firstLine="426"/>
        <w:jc w:val="center"/>
        <w:rPr>
          <w:b/>
          <w:sz w:val="24"/>
          <w:szCs w:val="24"/>
        </w:rPr>
      </w:pPr>
    </w:p>
    <w:p w:rsidR="007A452E" w:rsidRPr="00780B96" w:rsidRDefault="007A452E" w:rsidP="00F45686">
      <w:pPr>
        <w:ind w:firstLine="426"/>
        <w:jc w:val="center"/>
        <w:rPr>
          <w:b/>
          <w:sz w:val="24"/>
          <w:szCs w:val="24"/>
        </w:rPr>
      </w:pPr>
      <w:r w:rsidRPr="00780B96">
        <w:rPr>
          <w:b/>
          <w:sz w:val="24"/>
          <w:szCs w:val="24"/>
        </w:rPr>
        <w:t>Экология.</w:t>
      </w:r>
    </w:p>
    <w:p w:rsidR="007A452E" w:rsidRPr="00780B96" w:rsidRDefault="007A452E" w:rsidP="00F45686">
      <w:pPr>
        <w:ind w:firstLine="426"/>
        <w:rPr>
          <w:sz w:val="24"/>
          <w:szCs w:val="24"/>
        </w:rPr>
      </w:pPr>
      <w:r w:rsidRPr="00780B96">
        <w:rPr>
          <w:sz w:val="24"/>
          <w:szCs w:val="24"/>
        </w:rPr>
        <w:t>Вот уже не менее 3 десятков лет мировая общественность бьёт в колокола о наступлении биоцида, т.е. смерти всего живого в результате активного технического творчества человека.</w:t>
      </w:r>
    </w:p>
    <w:p w:rsidR="007A452E" w:rsidRPr="00780B96" w:rsidRDefault="007A452E" w:rsidP="00F45686">
      <w:pPr>
        <w:ind w:firstLine="426"/>
        <w:rPr>
          <w:sz w:val="24"/>
          <w:szCs w:val="24"/>
        </w:rPr>
      </w:pPr>
      <w:r w:rsidRPr="00780B96">
        <w:rPr>
          <w:sz w:val="24"/>
          <w:szCs w:val="24"/>
        </w:rPr>
        <w:t>Задымлена атмосфера Сызранского района, от этого страдают жители города и прилежащих посёлков.</w:t>
      </w:r>
    </w:p>
    <w:p w:rsidR="007A452E" w:rsidRPr="00780B96" w:rsidRDefault="007A452E" w:rsidP="00F45686">
      <w:pPr>
        <w:ind w:firstLine="426"/>
        <w:rPr>
          <w:sz w:val="24"/>
          <w:szCs w:val="24"/>
        </w:rPr>
      </w:pPr>
      <w:r w:rsidRPr="00780B96">
        <w:rPr>
          <w:sz w:val="24"/>
          <w:szCs w:val="24"/>
        </w:rPr>
        <w:t>Многие нефтепродукты попадают в атмосферу ежегодно, ещё больше в реки, моря, озёра, на землю и в землю</w:t>
      </w:r>
      <w:r w:rsidR="008536E0" w:rsidRPr="00780B96">
        <w:rPr>
          <w:sz w:val="24"/>
          <w:szCs w:val="24"/>
        </w:rPr>
        <w:t xml:space="preserve"> - </w:t>
      </w:r>
      <w:r w:rsidRPr="00780B96">
        <w:rPr>
          <w:sz w:val="24"/>
          <w:szCs w:val="24"/>
        </w:rPr>
        <w:t xml:space="preserve">таков </w:t>
      </w:r>
      <w:r w:rsidR="008536E0" w:rsidRPr="00780B96">
        <w:rPr>
          <w:sz w:val="24"/>
          <w:szCs w:val="24"/>
        </w:rPr>
        <w:t>«</w:t>
      </w:r>
      <w:r w:rsidRPr="00780B96">
        <w:rPr>
          <w:sz w:val="24"/>
          <w:szCs w:val="24"/>
        </w:rPr>
        <w:t>вклад</w:t>
      </w:r>
      <w:r w:rsidR="008536E0" w:rsidRPr="00780B96">
        <w:rPr>
          <w:sz w:val="24"/>
          <w:szCs w:val="24"/>
        </w:rPr>
        <w:t>» в природу современного мирового нефтеперерабатывающего производства. В этом деле «чёрное золото» и его производные не имеют себе равных. Так, отходы с СНПЗ сбрасываются в Кубру, а затем и в Волгу.</w:t>
      </w:r>
    </w:p>
    <w:p w:rsidR="008536E0" w:rsidRPr="00780B96" w:rsidRDefault="008536E0" w:rsidP="00F45686">
      <w:pPr>
        <w:ind w:firstLine="426"/>
        <w:rPr>
          <w:sz w:val="24"/>
          <w:szCs w:val="24"/>
        </w:rPr>
      </w:pPr>
      <w:r w:rsidRPr="00780B96">
        <w:rPr>
          <w:sz w:val="24"/>
          <w:szCs w:val="24"/>
        </w:rPr>
        <w:t>Участие нефти в крестовом походе против здоровья человека, против биосферы, даже против высокой атмосферы несомненно. И счёт мы должны предъявлять тем, в чьих руках</w:t>
      </w:r>
      <w:r w:rsidR="0012591F" w:rsidRPr="00780B96">
        <w:rPr>
          <w:sz w:val="24"/>
          <w:szCs w:val="24"/>
        </w:rPr>
        <w:t xml:space="preserve"> «чёрное золото» превращается из блага в угрозу, кто в погоне за сиюминутной выгодой грабит будущее.</w:t>
      </w:r>
    </w:p>
    <w:p w:rsidR="0012591F" w:rsidRPr="00780B96" w:rsidRDefault="0012591F" w:rsidP="00F45686">
      <w:pPr>
        <w:ind w:firstLine="426"/>
        <w:rPr>
          <w:sz w:val="24"/>
          <w:szCs w:val="24"/>
        </w:rPr>
      </w:pPr>
      <w:r w:rsidRPr="00780B96">
        <w:rPr>
          <w:sz w:val="24"/>
          <w:szCs w:val="24"/>
        </w:rPr>
        <w:t xml:space="preserve">Краеугольным камнем технической политики </w:t>
      </w:r>
      <w:r w:rsidR="00850C00" w:rsidRPr="00780B96">
        <w:rPr>
          <w:sz w:val="24"/>
          <w:szCs w:val="24"/>
        </w:rPr>
        <w:t>любого</w:t>
      </w:r>
      <w:r w:rsidRPr="00780B96">
        <w:rPr>
          <w:sz w:val="24"/>
          <w:szCs w:val="24"/>
        </w:rPr>
        <w:t xml:space="preserve"> государства было и остаётся освоение природных богатств с </w:t>
      </w:r>
      <w:r w:rsidR="00850C00" w:rsidRPr="00780B96">
        <w:rPr>
          <w:sz w:val="24"/>
          <w:szCs w:val="24"/>
        </w:rPr>
        <w:t>максимальной отдачей, с наивысшей экологической выгодой. Но изготовление определённых видов продукции без полной утилизации отходов производства. Создание промышленных комплексов, гидростанций очень тесно приводят к тому, что выгода получается от производства, заслоняет ущерб, наносимый природе, а также другим отраслям хозяйства. Подчас при сопоставлении выгод и ущерба чаша весов, на которой лежал ущерб, перетягивала.</w:t>
      </w:r>
    </w:p>
    <w:p w:rsidR="00850C00" w:rsidRPr="00780B96" w:rsidRDefault="00850C00" w:rsidP="00F45686">
      <w:pPr>
        <w:ind w:firstLine="426"/>
        <w:rPr>
          <w:sz w:val="24"/>
          <w:szCs w:val="24"/>
        </w:rPr>
      </w:pPr>
      <w:r w:rsidRPr="00780B96">
        <w:rPr>
          <w:sz w:val="24"/>
          <w:szCs w:val="24"/>
        </w:rPr>
        <w:t>Развитие нефтяной промышленности – это не только экономическое развитие, но и возникновение экологических проблем. Руководство СНПЗ заботится о сохранении чистой окружающей среды, вводя в эксплуатацию экологически новые технологии производства.</w:t>
      </w:r>
    </w:p>
    <w:p w:rsidR="00F916AD" w:rsidRPr="00780B96" w:rsidRDefault="00F916AD" w:rsidP="007A452E">
      <w:pPr>
        <w:rPr>
          <w:sz w:val="24"/>
          <w:szCs w:val="24"/>
        </w:rPr>
      </w:pPr>
    </w:p>
    <w:p w:rsidR="00F916AD" w:rsidRPr="00780B96" w:rsidRDefault="007878D0" w:rsidP="00F916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</w:t>
      </w:r>
      <w:r w:rsidR="00F916AD" w:rsidRPr="00780B96">
        <w:rPr>
          <w:b/>
          <w:sz w:val="24"/>
          <w:szCs w:val="24"/>
        </w:rPr>
        <w:t>итература.</w:t>
      </w:r>
    </w:p>
    <w:p w:rsidR="00F916AD" w:rsidRPr="00780B96" w:rsidRDefault="00F916AD" w:rsidP="00F916AD">
      <w:pPr>
        <w:numPr>
          <w:ilvl w:val="0"/>
          <w:numId w:val="5"/>
        </w:numPr>
        <w:rPr>
          <w:sz w:val="24"/>
          <w:szCs w:val="24"/>
        </w:rPr>
      </w:pPr>
      <w:r w:rsidRPr="00780B96">
        <w:rPr>
          <w:sz w:val="24"/>
          <w:szCs w:val="24"/>
        </w:rPr>
        <w:t>Газета «Волжские вести» г. Сызрань. Журналист М.Трейгер – ветеран завода</w:t>
      </w:r>
    </w:p>
    <w:p w:rsidR="00F916AD" w:rsidRPr="00780B96" w:rsidRDefault="00F916AD" w:rsidP="00F45686">
      <w:pPr>
        <w:ind w:left="360" w:firstLine="491"/>
        <w:rPr>
          <w:sz w:val="24"/>
          <w:szCs w:val="24"/>
        </w:rPr>
      </w:pPr>
      <w:r w:rsidRPr="00780B96">
        <w:rPr>
          <w:sz w:val="24"/>
          <w:szCs w:val="24"/>
        </w:rPr>
        <w:t>а) №68 2002 г.</w:t>
      </w:r>
    </w:p>
    <w:p w:rsidR="00F916AD" w:rsidRPr="00780B96" w:rsidRDefault="00F916AD" w:rsidP="00F45686">
      <w:pPr>
        <w:ind w:left="360" w:firstLine="491"/>
        <w:rPr>
          <w:sz w:val="24"/>
          <w:szCs w:val="24"/>
        </w:rPr>
      </w:pPr>
      <w:r w:rsidRPr="00780B96">
        <w:rPr>
          <w:sz w:val="24"/>
          <w:szCs w:val="24"/>
        </w:rPr>
        <w:t>б) №69 2002 г.</w:t>
      </w:r>
    </w:p>
    <w:p w:rsidR="00F916AD" w:rsidRPr="00780B96" w:rsidRDefault="00F916AD" w:rsidP="00F45686">
      <w:pPr>
        <w:ind w:left="360" w:firstLine="491"/>
        <w:rPr>
          <w:sz w:val="24"/>
          <w:szCs w:val="24"/>
        </w:rPr>
      </w:pPr>
      <w:r w:rsidRPr="00780B96">
        <w:rPr>
          <w:sz w:val="24"/>
          <w:szCs w:val="24"/>
        </w:rPr>
        <w:t>в)</w:t>
      </w:r>
      <w:r w:rsidR="00F45686" w:rsidRPr="00780B96">
        <w:rPr>
          <w:sz w:val="24"/>
          <w:szCs w:val="24"/>
        </w:rPr>
        <w:t xml:space="preserve"> №71 2002 г.</w:t>
      </w:r>
    </w:p>
    <w:p w:rsidR="00F45686" w:rsidRPr="00780B96" w:rsidRDefault="00F45686" w:rsidP="00F45686">
      <w:pPr>
        <w:ind w:left="360" w:firstLine="491"/>
        <w:rPr>
          <w:sz w:val="24"/>
          <w:szCs w:val="24"/>
        </w:rPr>
      </w:pPr>
      <w:r w:rsidRPr="00780B96">
        <w:rPr>
          <w:sz w:val="24"/>
          <w:szCs w:val="24"/>
        </w:rPr>
        <w:t>г) №73 2002 г.</w:t>
      </w:r>
    </w:p>
    <w:p w:rsidR="00F45686" w:rsidRPr="00780B96" w:rsidRDefault="00F45686" w:rsidP="00F45686">
      <w:pPr>
        <w:numPr>
          <w:ilvl w:val="0"/>
          <w:numId w:val="5"/>
        </w:numPr>
        <w:rPr>
          <w:sz w:val="24"/>
          <w:szCs w:val="24"/>
        </w:rPr>
      </w:pPr>
      <w:r w:rsidRPr="00780B96">
        <w:rPr>
          <w:sz w:val="24"/>
          <w:szCs w:val="24"/>
        </w:rPr>
        <w:t>«Сызрань – годы и люди» Куйбышевское книжное издательство 1983 г. Составители В.С. Морозенно; О.А. Портягин.</w:t>
      </w:r>
    </w:p>
    <w:p w:rsidR="00F45686" w:rsidRPr="00780B96" w:rsidRDefault="00F45686" w:rsidP="00F45686">
      <w:pPr>
        <w:numPr>
          <w:ilvl w:val="0"/>
          <w:numId w:val="5"/>
        </w:numPr>
        <w:rPr>
          <w:sz w:val="24"/>
          <w:szCs w:val="24"/>
        </w:rPr>
      </w:pPr>
      <w:r w:rsidRPr="00780B96">
        <w:rPr>
          <w:sz w:val="24"/>
          <w:szCs w:val="24"/>
        </w:rPr>
        <w:t>«Нефть вчера и сегодня» издательство «Недра» Ленинград 1977 г. Б.Г. Хотимский; В.Б. Топорский; О.А. Махомин.</w:t>
      </w:r>
    </w:p>
    <w:p w:rsidR="00F45686" w:rsidRPr="00780B96" w:rsidRDefault="00F45686" w:rsidP="00F45686">
      <w:pPr>
        <w:numPr>
          <w:ilvl w:val="0"/>
          <w:numId w:val="5"/>
        </w:numPr>
        <w:rPr>
          <w:sz w:val="24"/>
          <w:szCs w:val="24"/>
        </w:rPr>
      </w:pPr>
      <w:r w:rsidRPr="00780B96">
        <w:rPr>
          <w:sz w:val="24"/>
          <w:szCs w:val="24"/>
        </w:rPr>
        <w:t>«Сызранскому нефтеперерабатывающему заводу – 55 лет» г. Сызрань, 1997 г. Сызранское полиграфическое объединение.      В.Г. Денисова</w:t>
      </w:r>
    </w:p>
    <w:p w:rsidR="00F45686" w:rsidRPr="00780B96" w:rsidRDefault="00F45686" w:rsidP="00F45686">
      <w:pPr>
        <w:numPr>
          <w:ilvl w:val="0"/>
          <w:numId w:val="5"/>
        </w:numPr>
        <w:rPr>
          <w:sz w:val="24"/>
          <w:szCs w:val="24"/>
        </w:rPr>
      </w:pPr>
      <w:r w:rsidRPr="00780B96">
        <w:rPr>
          <w:sz w:val="24"/>
          <w:szCs w:val="24"/>
        </w:rPr>
        <w:t>«Вода и нефть» Москва «Недра» 1977 г. А.А. Карцев; С.Б. Вагин</w:t>
      </w:r>
    </w:p>
    <w:p w:rsidR="00F45686" w:rsidRPr="00780B96" w:rsidRDefault="00F45686" w:rsidP="00F45686">
      <w:pPr>
        <w:numPr>
          <w:ilvl w:val="0"/>
          <w:numId w:val="5"/>
        </w:numPr>
        <w:rPr>
          <w:sz w:val="24"/>
          <w:szCs w:val="24"/>
        </w:rPr>
      </w:pPr>
      <w:r w:rsidRPr="00780B96">
        <w:rPr>
          <w:sz w:val="24"/>
          <w:szCs w:val="24"/>
        </w:rPr>
        <w:t xml:space="preserve">«Химия  </w:t>
      </w:r>
      <w:r w:rsidR="00936B81" w:rsidRPr="00780B96">
        <w:rPr>
          <w:sz w:val="24"/>
          <w:szCs w:val="24"/>
        </w:rPr>
        <w:t>защищает</w:t>
      </w:r>
      <w:r w:rsidRPr="00780B96">
        <w:rPr>
          <w:sz w:val="24"/>
          <w:szCs w:val="24"/>
        </w:rPr>
        <w:t xml:space="preserve"> природу» Москва «Просвещение» 1984 г. </w:t>
      </w:r>
      <w:r w:rsidR="00936B81" w:rsidRPr="00780B96">
        <w:rPr>
          <w:sz w:val="24"/>
          <w:szCs w:val="24"/>
        </w:rPr>
        <w:t xml:space="preserve">     </w:t>
      </w:r>
      <w:r w:rsidRPr="00780B96">
        <w:rPr>
          <w:sz w:val="24"/>
          <w:szCs w:val="24"/>
        </w:rPr>
        <w:t>А.В. Очкин; Г.Н. Фадеев</w:t>
      </w:r>
    </w:p>
    <w:p w:rsidR="00F45686" w:rsidRPr="00780B96" w:rsidRDefault="00F45686" w:rsidP="00F45686">
      <w:pPr>
        <w:numPr>
          <w:ilvl w:val="0"/>
          <w:numId w:val="5"/>
        </w:numPr>
        <w:rPr>
          <w:sz w:val="24"/>
          <w:szCs w:val="24"/>
        </w:rPr>
      </w:pPr>
      <w:r w:rsidRPr="00780B96">
        <w:rPr>
          <w:sz w:val="24"/>
          <w:szCs w:val="24"/>
        </w:rPr>
        <w:t>«СНПЗ 60 лет» типография ДИС ОАО «АВТОВАЗ» В.Г. Денисова,   М.Л. Трейгер.</w:t>
      </w:r>
    </w:p>
    <w:p w:rsidR="00F45686" w:rsidRPr="00780B96" w:rsidRDefault="00F45686" w:rsidP="00F45686">
      <w:pPr>
        <w:rPr>
          <w:sz w:val="24"/>
          <w:szCs w:val="24"/>
        </w:rPr>
      </w:pPr>
    </w:p>
    <w:p w:rsidR="002A6F20" w:rsidRPr="00780B96" w:rsidRDefault="002A6F20" w:rsidP="002A6F20">
      <w:pPr>
        <w:ind w:left="360"/>
        <w:rPr>
          <w:sz w:val="24"/>
          <w:szCs w:val="24"/>
        </w:rPr>
      </w:pPr>
    </w:p>
    <w:p w:rsidR="00433455" w:rsidRPr="00780B96" w:rsidRDefault="00433455" w:rsidP="006A4F2F">
      <w:pPr>
        <w:rPr>
          <w:b/>
          <w:sz w:val="24"/>
          <w:szCs w:val="24"/>
        </w:rPr>
      </w:pPr>
    </w:p>
    <w:p w:rsidR="00433455" w:rsidRPr="00780B96" w:rsidRDefault="00433455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AE554A">
      <w:pPr>
        <w:jc w:val="center"/>
        <w:rPr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AE554A" w:rsidRPr="00780B96" w:rsidRDefault="00AE554A" w:rsidP="006A4F2F">
      <w:pPr>
        <w:rPr>
          <w:b/>
          <w:sz w:val="24"/>
          <w:szCs w:val="24"/>
        </w:rPr>
      </w:pPr>
    </w:p>
    <w:p w:rsidR="006A4F2F" w:rsidRPr="00780B96" w:rsidRDefault="006A4F2F" w:rsidP="006A4F2F">
      <w:pPr>
        <w:ind w:left="360"/>
        <w:rPr>
          <w:sz w:val="24"/>
          <w:szCs w:val="24"/>
        </w:rPr>
      </w:pPr>
      <w:bookmarkStart w:id="0" w:name="_GoBack"/>
      <w:bookmarkEnd w:id="0"/>
    </w:p>
    <w:sectPr w:rsidR="006A4F2F" w:rsidRPr="00780B96" w:rsidSect="007E42B0">
      <w:pgSz w:w="11906" w:h="16838"/>
      <w:pgMar w:top="1440" w:right="1416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40196"/>
    <w:multiLevelType w:val="hybridMultilevel"/>
    <w:tmpl w:val="0062F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0549E1"/>
    <w:multiLevelType w:val="hybridMultilevel"/>
    <w:tmpl w:val="0B5E5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3F3EEF"/>
    <w:multiLevelType w:val="multilevel"/>
    <w:tmpl w:val="6B7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77B3F"/>
    <w:multiLevelType w:val="hybridMultilevel"/>
    <w:tmpl w:val="FB885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845C76"/>
    <w:multiLevelType w:val="hybridMultilevel"/>
    <w:tmpl w:val="6B7AA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AB316D"/>
    <w:multiLevelType w:val="hybridMultilevel"/>
    <w:tmpl w:val="5A3E7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C4B"/>
    <w:rsid w:val="0012591F"/>
    <w:rsid w:val="002A6F20"/>
    <w:rsid w:val="00433455"/>
    <w:rsid w:val="004859FE"/>
    <w:rsid w:val="00486F2B"/>
    <w:rsid w:val="004A14C7"/>
    <w:rsid w:val="0058775D"/>
    <w:rsid w:val="005959CA"/>
    <w:rsid w:val="006A4F2F"/>
    <w:rsid w:val="00780B96"/>
    <w:rsid w:val="007878D0"/>
    <w:rsid w:val="007A452E"/>
    <w:rsid w:val="007E42B0"/>
    <w:rsid w:val="00850C00"/>
    <w:rsid w:val="008536E0"/>
    <w:rsid w:val="00896E0B"/>
    <w:rsid w:val="00936B81"/>
    <w:rsid w:val="00AE554A"/>
    <w:rsid w:val="00DC53E8"/>
    <w:rsid w:val="00E62149"/>
    <w:rsid w:val="00EB07F9"/>
    <w:rsid w:val="00EF488F"/>
    <w:rsid w:val="00F43C4B"/>
    <w:rsid w:val="00F45686"/>
    <w:rsid w:val="00F75383"/>
    <w:rsid w:val="00F916AD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6DA4A-1447-43BE-AFEA-618258D6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4501</Words>
  <Characters>25660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 </vt:lpstr>
    </vt:vector>
  </TitlesOfParts>
  <Company>Домлаб</Company>
  <LinksUpToDate>false</LinksUpToDate>
  <CharactersWithSpaces>30101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 </dc:title>
  <dc:subject/>
  <dc:creator>Безроднов Алексей</dc:creator>
  <cp:keywords/>
  <dc:description/>
  <cp:lastModifiedBy>admin</cp:lastModifiedBy>
  <cp:revision>2</cp:revision>
  <dcterms:created xsi:type="dcterms:W3CDTF">2014-02-11T17:43:00Z</dcterms:created>
  <dcterms:modified xsi:type="dcterms:W3CDTF">2014-02-11T17:43:00Z</dcterms:modified>
</cp:coreProperties>
</file>