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401" w:rsidRPr="002150AF" w:rsidRDefault="00357401" w:rsidP="002150AF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 w:rsidRPr="002150AF">
        <w:rPr>
          <w:b/>
          <w:bCs/>
          <w:kern w:val="0"/>
          <w:sz w:val="28"/>
          <w:szCs w:val="28"/>
          <w:lang w:val="ru-RU"/>
        </w:rPr>
        <w:t>УГЛЕВОДЫ</w:t>
      </w:r>
    </w:p>
    <w:p w:rsidR="00357401" w:rsidRPr="002150AF" w:rsidRDefault="00357401" w:rsidP="002150AF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357401" w:rsidRDefault="00357401" w:rsidP="002150AF">
      <w:pPr>
        <w:pStyle w:val="af3"/>
        <w:spacing w:line="360" w:lineRule="auto"/>
        <w:ind w:firstLine="709"/>
      </w:pPr>
      <w:r w:rsidRPr="002150AF">
        <w:t>Оглавление</w:t>
      </w:r>
    </w:p>
    <w:p w:rsidR="002150AF" w:rsidRDefault="002150AF" w:rsidP="002150AF">
      <w:pPr>
        <w:pStyle w:val="af3"/>
        <w:spacing w:line="360" w:lineRule="auto"/>
        <w:ind w:firstLine="709"/>
      </w:pP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Введение</w:t>
      </w:r>
      <w:r w:rsidR="002150AF">
        <w:rPr>
          <w:kern w:val="0"/>
          <w:sz w:val="28"/>
          <w:szCs w:val="28"/>
          <w:lang w:val="ru-RU"/>
        </w:rPr>
        <w:t xml:space="preserve"> </w:t>
      </w:r>
    </w:p>
    <w:p w:rsidR="002150AF" w:rsidRPr="001E785C" w:rsidRDefault="002150AF" w:rsidP="001E785C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E785C">
        <w:rPr>
          <w:kern w:val="0"/>
          <w:sz w:val="28"/>
          <w:szCs w:val="28"/>
          <w:lang w:val="ru-RU"/>
        </w:rPr>
        <w:t>1. Образование гликозидов</w:t>
      </w:r>
    </w:p>
    <w:p w:rsidR="00357401" w:rsidRPr="001E785C" w:rsidRDefault="001E785C" w:rsidP="001E785C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E785C">
        <w:rPr>
          <w:kern w:val="0"/>
          <w:sz w:val="28"/>
          <w:szCs w:val="28"/>
          <w:lang w:val="ru-RU"/>
        </w:rPr>
        <w:t xml:space="preserve">2. </w:t>
      </w:r>
      <w:r w:rsidR="00357401" w:rsidRPr="001E785C">
        <w:rPr>
          <w:kern w:val="0"/>
          <w:sz w:val="28"/>
          <w:szCs w:val="28"/>
          <w:lang w:val="ru-RU"/>
        </w:rPr>
        <w:t>Дисахариды</w:t>
      </w:r>
      <w:r w:rsidR="002150AF" w:rsidRPr="001E785C">
        <w:rPr>
          <w:kern w:val="0"/>
          <w:sz w:val="28"/>
          <w:szCs w:val="28"/>
          <w:lang w:val="ru-RU"/>
        </w:rPr>
        <w:t xml:space="preserve"> </w:t>
      </w:r>
    </w:p>
    <w:p w:rsidR="00357401" w:rsidRPr="001E785C" w:rsidRDefault="001E785C" w:rsidP="001E785C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1E785C">
        <w:rPr>
          <w:kern w:val="0"/>
          <w:sz w:val="28"/>
          <w:szCs w:val="28"/>
          <w:lang w:val="ru-RU"/>
        </w:rPr>
        <w:t xml:space="preserve">3. </w:t>
      </w:r>
      <w:r w:rsidR="00357401" w:rsidRPr="001E785C">
        <w:rPr>
          <w:kern w:val="0"/>
          <w:sz w:val="28"/>
          <w:szCs w:val="28"/>
          <w:lang w:val="ru-RU"/>
        </w:rPr>
        <w:t>Полисахариды</w:t>
      </w:r>
      <w:r w:rsidR="002150AF" w:rsidRPr="001E785C">
        <w:rPr>
          <w:kern w:val="0"/>
          <w:sz w:val="28"/>
          <w:szCs w:val="28"/>
          <w:lang w:val="ru-RU"/>
        </w:rPr>
        <w:t xml:space="preserve"> 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Крахмал</w:t>
      </w:r>
      <w:r w:rsidR="002150AF">
        <w:rPr>
          <w:kern w:val="0"/>
          <w:sz w:val="28"/>
          <w:szCs w:val="28"/>
          <w:lang w:val="ru-RU"/>
        </w:rPr>
        <w:t xml:space="preserve"> 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Целлюлоза</w:t>
      </w:r>
      <w:r w:rsidR="002150AF">
        <w:rPr>
          <w:kern w:val="0"/>
          <w:sz w:val="28"/>
          <w:szCs w:val="28"/>
          <w:lang w:val="ru-RU"/>
        </w:rPr>
        <w:t xml:space="preserve"> </w:t>
      </w:r>
    </w:p>
    <w:p w:rsidR="00357401" w:rsidRPr="002150AF" w:rsidRDefault="002150AF" w:rsidP="002150AF">
      <w:pPr>
        <w:pStyle w:val="30"/>
        <w:spacing w:line="360" w:lineRule="auto"/>
        <w:ind w:firstLine="709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br w:type="page"/>
      </w:r>
      <w:r w:rsidR="00357401" w:rsidRPr="002150AF">
        <w:rPr>
          <w:sz w:val="28"/>
          <w:szCs w:val="28"/>
        </w:rPr>
        <w:t>Введение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В живой природе широко распространены вещества, многим из которых соответствует формула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С</w:t>
      </w:r>
      <w:r w:rsidRPr="002150AF">
        <w:rPr>
          <w:kern w:val="0"/>
          <w:sz w:val="28"/>
          <w:szCs w:val="28"/>
          <w:vertAlign w:val="subscript"/>
          <w:lang w:val="ru-RU"/>
        </w:rPr>
        <w:t>х</w:t>
      </w:r>
      <w:r w:rsidRPr="002150AF">
        <w:rPr>
          <w:kern w:val="0"/>
          <w:sz w:val="28"/>
          <w:szCs w:val="28"/>
          <w:lang w:val="ru-RU"/>
        </w:rPr>
        <w:t>(Н</w:t>
      </w:r>
      <w:r w:rsidRPr="002150AF">
        <w:rPr>
          <w:kern w:val="0"/>
          <w:sz w:val="28"/>
          <w:szCs w:val="28"/>
          <w:vertAlign w:val="subscript"/>
          <w:lang w:val="ru-RU"/>
        </w:rPr>
        <w:t>2</w:t>
      </w:r>
      <w:r w:rsidRPr="002150AF">
        <w:rPr>
          <w:kern w:val="0"/>
          <w:sz w:val="28"/>
          <w:szCs w:val="28"/>
          <w:lang w:val="ru-RU"/>
        </w:rPr>
        <w:t>О)</w:t>
      </w:r>
      <w:r w:rsidRPr="002150AF">
        <w:rPr>
          <w:kern w:val="0"/>
          <w:sz w:val="28"/>
          <w:szCs w:val="28"/>
          <w:vertAlign w:val="subscript"/>
          <w:lang w:val="ru-RU"/>
        </w:rPr>
        <w:t>у</w:t>
      </w:r>
      <w:r w:rsidRPr="002150AF">
        <w:rPr>
          <w:kern w:val="0"/>
          <w:sz w:val="28"/>
          <w:szCs w:val="28"/>
          <w:lang w:val="ru-RU"/>
        </w:rPr>
        <w:t xml:space="preserve">. Они представляют собой, таким образом, как бы гидраты углерода, что и обусловило их название – </w:t>
      </w:r>
      <w:r w:rsidRPr="002150AF">
        <w:rPr>
          <w:i/>
          <w:iCs/>
          <w:kern w:val="0"/>
          <w:sz w:val="28"/>
          <w:szCs w:val="28"/>
          <w:lang w:val="ru-RU"/>
        </w:rPr>
        <w:t>углеводы</w:t>
      </w:r>
      <w:r w:rsidRPr="002150AF">
        <w:rPr>
          <w:kern w:val="0"/>
          <w:sz w:val="28"/>
          <w:szCs w:val="28"/>
          <w:lang w:val="ru-RU"/>
        </w:rPr>
        <w:t>. К углеводам относится обычный сахар – сахароза, виноградный сахар – глюкоза, фруктовый сахар – фруктоза и молочный сахар – мальтоза. Этим объясняется еще одно их общепринятое название сахара. Растения синтезируют углеводы из двуокиси углерода и воды в процессе фотосинтеза. При этом солнечная энергия переходит в химическую: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хСО2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+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уH2О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+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солнечная энергия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sym w:font="Symbol" w:char="F0BE"/>
      </w:r>
      <w:r w:rsidRPr="002150AF">
        <w:rPr>
          <w:kern w:val="0"/>
          <w:sz w:val="28"/>
          <w:szCs w:val="28"/>
          <w:lang w:val="ru-RU"/>
        </w:rPr>
        <w:sym w:font="Symbol" w:char="F0AE"/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Сх(Н2О)у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+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хО2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При окислении углеводов в организме энергия высвобождается и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используется для жизнедеятельности: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Сх(Н2О)у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+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хО2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sym w:font="Symbol" w:char="F0BE"/>
      </w:r>
      <w:r w:rsidRPr="002150AF">
        <w:rPr>
          <w:kern w:val="0"/>
          <w:sz w:val="28"/>
          <w:szCs w:val="28"/>
          <w:lang w:val="ru-RU"/>
        </w:rPr>
        <w:sym w:font="Symbol" w:char="F0AE"/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хСО</w:t>
      </w:r>
      <w:r w:rsidRPr="002150AF">
        <w:rPr>
          <w:kern w:val="0"/>
          <w:sz w:val="28"/>
          <w:szCs w:val="28"/>
          <w:vertAlign w:val="subscript"/>
          <w:lang w:val="ru-RU"/>
        </w:rPr>
        <w:t>2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+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уH</w:t>
      </w:r>
      <w:r w:rsidRPr="002150AF">
        <w:rPr>
          <w:kern w:val="0"/>
          <w:sz w:val="28"/>
          <w:szCs w:val="28"/>
          <w:vertAlign w:val="subscript"/>
          <w:lang w:val="ru-RU"/>
        </w:rPr>
        <w:t>2</w:t>
      </w:r>
      <w:r w:rsidRPr="002150AF">
        <w:rPr>
          <w:kern w:val="0"/>
          <w:sz w:val="28"/>
          <w:szCs w:val="28"/>
          <w:lang w:val="ru-RU"/>
        </w:rPr>
        <w:t>О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+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энергия</w:t>
      </w:r>
    </w:p>
    <w:p w:rsidR="00357401" w:rsidRPr="002150AF" w:rsidRDefault="002150AF" w:rsidP="002150AF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br w:type="page"/>
      </w:r>
      <w:r w:rsidR="00357401" w:rsidRPr="002150AF">
        <w:rPr>
          <w:b/>
          <w:bCs/>
          <w:kern w:val="0"/>
          <w:sz w:val="28"/>
          <w:szCs w:val="28"/>
          <w:lang w:val="ru-RU"/>
        </w:rPr>
        <w:t>1. Образование гликозидов</w:t>
      </w:r>
    </w:p>
    <w:p w:rsidR="00357401" w:rsidRPr="002150AF" w:rsidRDefault="00357401" w:rsidP="002150AF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При пропускании небольшого количества хлороводорода в раствор D-глюкозы в метаноле происходит реакция, в результате которой образуется смесь аномеров метилацеталя. Ацетали углеводов называют гликозидами. Ацетали глюкозы называют глюкозидами, маннозы – маннозидами, фруктозы – фруктозидами и т.д.</w:t>
      </w:r>
    </w:p>
    <w:p w:rsidR="00357401" w:rsidRPr="002150AF" w:rsidRDefault="00E261F7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60pt">
            <v:imagedata r:id="rId7" o:title=""/>
          </v:shape>
        </w:pic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D-глюкпираноза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Метил-</w:t>
      </w:r>
      <w:r w:rsidRPr="002150AF">
        <w:rPr>
          <w:kern w:val="0"/>
          <w:sz w:val="28"/>
          <w:szCs w:val="28"/>
          <w:lang w:val="ru-RU"/>
        </w:rPr>
        <w:sym w:font="Symbol" w:char="F062"/>
      </w:r>
      <w:r w:rsidRPr="002150AF">
        <w:rPr>
          <w:kern w:val="0"/>
          <w:sz w:val="28"/>
          <w:szCs w:val="28"/>
          <w:lang w:val="ru-RU"/>
        </w:rPr>
        <w:t>-D-глюкопиранозид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Метил-</w:t>
      </w:r>
      <w:r w:rsidRPr="002150AF">
        <w:rPr>
          <w:kern w:val="0"/>
          <w:sz w:val="28"/>
          <w:szCs w:val="28"/>
          <w:lang w:val="ru-RU"/>
        </w:rPr>
        <w:sym w:font="Symbol" w:char="F061"/>
      </w:r>
      <w:r w:rsidRPr="002150AF">
        <w:rPr>
          <w:kern w:val="0"/>
          <w:sz w:val="28"/>
          <w:szCs w:val="28"/>
          <w:lang w:val="ru-RU"/>
        </w:rPr>
        <w:t>-D-глюкопиранозид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Реакция проходит по следующему механизму:</w:t>
      </w:r>
    </w:p>
    <w:p w:rsidR="00357401" w:rsidRPr="002150AF" w:rsidRDefault="00E261F7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6" type="#_x0000_t75" style="width:404.25pt;height:75pt">
            <v:imagedata r:id="rId8" o:title=""/>
          </v:shape>
        </w:pict>
      </w:r>
    </w:p>
    <w:p w:rsidR="00357401" w:rsidRPr="002150AF" w:rsidRDefault="00E261F7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7" type="#_x0000_t75" style="width:388.5pt;height:85.5pt">
            <v:imagedata r:id="rId9" o:title=""/>
          </v:shape>
        </w:pict>
      </w:r>
    </w:p>
    <w:p w:rsidR="00357401" w:rsidRPr="002150AF" w:rsidRDefault="002150AF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E261F7">
        <w:rPr>
          <w:kern w:val="0"/>
          <w:sz w:val="28"/>
          <w:szCs w:val="28"/>
          <w:lang w:val="ru-RU"/>
        </w:rPr>
        <w:pict>
          <v:shape id="_x0000_i1028" type="#_x0000_t75" style="width:161.25pt;height:70.5pt">
            <v:imagedata r:id="rId10" o:title=""/>
          </v:shape>
        </w:pic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Гликозиды широко распространены в природе. В коре ивы, например, содержится салицин, обладающий болеутоляющими свойствами.</w:t>
      </w:r>
    </w:p>
    <w:p w:rsidR="00357401" w:rsidRPr="002150AF" w:rsidRDefault="00E261F7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9" type="#_x0000_t75" style="width:198.75pt;height:99.75pt">
            <v:imagedata r:id="rId11" o:title=""/>
          </v:shape>
        </w:pict>
      </w:r>
      <w:r w:rsidR="002150AF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30" type="#_x0000_t75" style="width:219.75pt;height:105.75pt">
            <v:imagedata r:id="rId12" o:title=""/>
          </v:shape>
        </w:pict>
      </w:r>
      <w:r w:rsidR="002150AF">
        <w:rPr>
          <w:kern w:val="0"/>
          <w:sz w:val="28"/>
          <w:szCs w:val="28"/>
          <w:lang w:val="ru-RU"/>
        </w:rPr>
        <w:t xml:space="preserve"> </w:t>
      </w:r>
    </w:p>
    <w:p w:rsidR="00357401" w:rsidRPr="002150AF" w:rsidRDefault="002150AF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357401" w:rsidRPr="002150AF">
        <w:rPr>
          <w:kern w:val="0"/>
          <w:sz w:val="28"/>
          <w:szCs w:val="28"/>
          <w:lang w:val="ru-RU"/>
        </w:rPr>
        <w:t>салицин</w:t>
      </w:r>
      <w:r>
        <w:rPr>
          <w:kern w:val="0"/>
          <w:sz w:val="28"/>
          <w:szCs w:val="28"/>
          <w:lang w:val="ru-RU"/>
        </w:rPr>
        <w:t xml:space="preserve"> </w:t>
      </w:r>
      <w:r w:rsidR="00357401" w:rsidRPr="002150AF">
        <w:rPr>
          <w:kern w:val="0"/>
          <w:sz w:val="28"/>
          <w:szCs w:val="28"/>
          <w:lang w:val="ru-RU"/>
        </w:rPr>
        <w:t>ванилил-</w:t>
      </w:r>
      <w:r w:rsidR="00357401" w:rsidRPr="002150AF">
        <w:rPr>
          <w:kern w:val="0"/>
          <w:sz w:val="28"/>
          <w:szCs w:val="28"/>
          <w:lang w:val="ru-RU"/>
        </w:rPr>
        <w:sym w:font="Symbol" w:char="F062"/>
      </w:r>
      <w:r w:rsidR="00357401" w:rsidRPr="002150AF">
        <w:rPr>
          <w:kern w:val="0"/>
          <w:sz w:val="28"/>
          <w:szCs w:val="28"/>
          <w:lang w:val="ru-RU"/>
        </w:rPr>
        <w:t>-D-глюкопранозид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Поскольку гликозиды являются ацеталями или кеталями, они вполне устойчивы в щелочной среде, но легко гидролизуются в кислой, превращаясь в углевод и спирт (агликон). Например, при подкислении водного раствора метил-D-глюкопиранозида образуется D-глюкоза в виде смеси двух аномеров и небольшого количества открытой формы:</w:t>
      </w:r>
    </w:p>
    <w:p w:rsidR="00357401" w:rsidRPr="002150AF" w:rsidRDefault="00E261F7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1" type="#_x0000_t75" style="width:414.75pt;height:69.75pt">
            <v:imagedata r:id="rId13" o:title=""/>
          </v:shape>
        </w:pict>
      </w:r>
      <w:r w:rsidR="002150AF">
        <w:rPr>
          <w:kern w:val="0"/>
          <w:sz w:val="28"/>
          <w:szCs w:val="28"/>
          <w:lang w:val="ru-RU"/>
        </w:rPr>
        <w:t xml:space="preserve"> </w:t>
      </w:r>
    </w:p>
    <w:p w:rsidR="00357401" w:rsidRPr="002150AF" w:rsidRDefault="002150AF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357401" w:rsidRPr="002150AF">
        <w:rPr>
          <w:kern w:val="0"/>
          <w:sz w:val="28"/>
          <w:szCs w:val="28"/>
          <w:lang w:val="ru-RU"/>
        </w:rPr>
        <w:t>метил-D-глюкопиранозид</w:t>
      </w:r>
      <w:r>
        <w:rPr>
          <w:kern w:val="0"/>
          <w:sz w:val="28"/>
          <w:szCs w:val="28"/>
          <w:lang w:val="ru-RU"/>
        </w:rPr>
        <w:t xml:space="preserve"> </w:t>
      </w:r>
      <w:r w:rsidR="00357401" w:rsidRPr="002150AF">
        <w:rPr>
          <w:kern w:val="0"/>
          <w:sz w:val="28"/>
          <w:szCs w:val="28"/>
          <w:lang w:val="ru-RU"/>
        </w:rPr>
        <w:t>D-глюкопираноза</w:t>
      </w:r>
      <w:r>
        <w:rPr>
          <w:kern w:val="0"/>
          <w:sz w:val="28"/>
          <w:szCs w:val="28"/>
          <w:lang w:val="ru-RU"/>
        </w:rPr>
        <w:t xml:space="preserve"> </w:t>
      </w:r>
      <w:r w:rsidR="00357401" w:rsidRPr="002150AF">
        <w:rPr>
          <w:kern w:val="0"/>
          <w:sz w:val="28"/>
          <w:szCs w:val="28"/>
          <w:lang w:val="ru-RU"/>
        </w:rPr>
        <w:t>агликон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Упр. 11. Напишите реакцию, происходящую с водным раствором салицина в кислой среде.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 xml:space="preserve">Упр. 12. Напишите реакцию этанола с (а) D-глюкозой, (б) D-маннозой и 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D-галактозой в кислой среде.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 xml:space="preserve">1. </w:t>
      </w:r>
      <w:r w:rsidR="00E261F7">
        <w:rPr>
          <w:kern w:val="0"/>
          <w:sz w:val="28"/>
          <w:szCs w:val="28"/>
          <w:lang w:val="ru-RU"/>
        </w:rPr>
        <w:pict>
          <v:shape id="_x0000_i1032" type="#_x0000_t75" style="width:221.25pt;height:71.25pt">
            <v:imagedata r:id="rId14" o:title=""/>
          </v:shape>
        </w:pict>
      </w:r>
    </w:p>
    <w:p w:rsidR="00357401" w:rsidRPr="002150AF" w:rsidRDefault="001E785C" w:rsidP="002150AF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br w:type="page"/>
      </w:r>
      <w:r w:rsidR="00357401" w:rsidRPr="002150AF">
        <w:rPr>
          <w:b/>
          <w:bCs/>
          <w:kern w:val="0"/>
          <w:sz w:val="28"/>
          <w:szCs w:val="28"/>
          <w:lang w:val="ru-RU"/>
        </w:rPr>
        <w:t>2. Дисахариды</w:t>
      </w:r>
    </w:p>
    <w:p w:rsidR="00357401" w:rsidRPr="002150AF" w:rsidRDefault="00357401" w:rsidP="002150AF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Дисахариды,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или биозы, состоят из остатков двух моноз. Связывание двух моноз в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биозу может происходить либо за счет гликозидных гидроксильных групп обоих моносахаридов,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(невосстанавливающие дисахариды) либо с участием гликозидной гидроксильной группы одного и спиртовой гидроксильной группы другого моносахарида (восстанавливающие дисахариды). В последнем случае в отличие от первого дисахариды обладают восстанавливающими свойствами и обнаруживают явление мутаротации,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поскольку в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них вследствие кольчато-цепной таутомерии возможен взаимный переход открытой и циклической форм одного из моносахаридов.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Невосстанавливающие дисахариды называют гликозилгликозидами,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а восстанавливающие – гликозилгликозами. К восстанавливающим дисахаридам относятся мальтоза, целлобиоза и лактоза. У всех восстанавливающих биоз есть свободный гликозидный гидроксил и вследствие этого они могут существовать в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sym w:font="Symbol" w:char="F061"/>
      </w:r>
      <w:r w:rsidRPr="002150AF">
        <w:rPr>
          <w:kern w:val="0"/>
          <w:sz w:val="28"/>
          <w:szCs w:val="28"/>
          <w:lang w:val="ru-RU"/>
        </w:rPr>
        <w:t xml:space="preserve">- и </w:t>
      </w:r>
      <w:r w:rsidRPr="002150AF">
        <w:rPr>
          <w:kern w:val="0"/>
          <w:sz w:val="28"/>
          <w:szCs w:val="28"/>
          <w:lang w:val="ru-RU"/>
        </w:rPr>
        <w:sym w:font="Symbol" w:char="F062"/>
      </w:r>
      <w:r w:rsidRPr="002150AF">
        <w:rPr>
          <w:kern w:val="0"/>
          <w:sz w:val="28"/>
          <w:szCs w:val="28"/>
          <w:lang w:val="ru-RU"/>
        </w:rPr>
        <w:t>-формах.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Мальтоза содержится в прорастающих зернах ячменя,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откуда ее название – солодовый сахар. Ее можно получить наряду с другими продуктами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 xml:space="preserve">частичным гидролизом крахмала в присутствии кислоты или фермента диастазы. Другой фермент – мальтаза – вызывает расщепление мальтозы до D-глюкозы. </w:t>
      </w:r>
      <w:r w:rsidR="00E261F7">
        <w:rPr>
          <w:kern w:val="0"/>
          <w:sz w:val="28"/>
          <w:szCs w:val="28"/>
          <w:lang w:val="ru-RU"/>
        </w:rPr>
        <w:pict>
          <v:shape id="_x0000_i1033" type="#_x0000_t75" style="width:480pt;height:106.5pt">
            <v:imagedata r:id="rId15" o:title=""/>
          </v:shape>
        </w:pic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sym w:font="Symbol" w:char="F061"/>
      </w:r>
      <w:r w:rsidRPr="002150AF">
        <w:rPr>
          <w:kern w:val="0"/>
          <w:sz w:val="28"/>
          <w:szCs w:val="28"/>
          <w:lang w:val="ru-RU"/>
        </w:rPr>
        <w:t>-D-глюкопираноза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D-глюкопираноза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4-(</w:t>
      </w:r>
      <w:r w:rsidRPr="002150AF">
        <w:rPr>
          <w:kern w:val="0"/>
          <w:sz w:val="28"/>
          <w:szCs w:val="28"/>
          <w:lang w:val="ru-RU"/>
        </w:rPr>
        <w:sym w:font="Symbol" w:char="F061"/>
      </w:r>
      <w:r w:rsidRPr="002150AF">
        <w:rPr>
          <w:kern w:val="0"/>
          <w:sz w:val="28"/>
          <w:szCs w:val="28"/>
          <w:lang w:val="ru-RU"/>
        </w:rPr>
        <w:t>-D-глюкопиранозил)-</w:t>
      </w:r>
    </w:p>
    <w:p w:rsidR="00357401" w:rsidRPr="002150AF" w:rsidRDefault="002150AF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357401" w:rsidRPr="002150AF">
        <w:rPr>
          <w:kern w:val="0"/>
          <w:sz w:val="28"/>
          <w:szCs w:val="28"/>
          <w:lang w:val="ru-RU"/>
        </w:rPr>
        <w:t>D-глюкопираноза (мальтоза)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Продуктом деструкции целлюлозы является сходная по строению с мальтозой целлобиоза. Их различие заключается в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том,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 xml:space="preserve">что в целлобиозе фрагменты D-глюкозы связаны не </w:t>
      </w:r>
      <w:r w:rsidRPr="002150AF">
        <w:rPr>
          <w:kern w:val="0"/>
          <w:sz w:val="28"/>
          <w:szCs w:val="28"/>
          <w:lang w:val="ru-RU"/>
        </w:rPr>
        <w:sym w:font="Symbol" w:char="F061"/>
      </w:r>
      <w:r w:rsidRPr="002150AF">
        <w:rPr>
          <w:kern w:val="0"/>
          <w:sz w:val="28"/>
          <w:szCs w:val="28"/>
          <w:lang w:val="ru-RU"/>
        </w:rPr>
        <w:t xml:space="preserve">- а </w:t>
      </w:r>
      <w:r w:rsidRPr="002150AF">
        <w:rPr>
          <w:kern w:val="0"/>
          <w:sz w:val="28"/>
          <w:szCs w:val="28"/>
          <w:lang w:val="ru-RU"/>
        </w:rPr>
        <w:sym w:font="Symbol" w:char="F062"/>
      </w:r>
      <w:r w:rsidRPr="002150AF">
        <w:rPr>
          <w:kern w:val="0"/>
          <w:sz w:val="28"/>
          <w:szCs w:val="28"/>
          <w:lang w:val="ru-RU"/>
        </w:rPr>
        <w:t>-гликозидной связью.</w:t>
      </w:r>
    </w:p>
    <w:p w:rsidR="00357401" w:rsidRPr="002150AF" w:rsidRDefault="00E261F7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4" type="#_x0000_t75" style="width:350.25pt;height:84.75pt">
            <v:imagedata r:id="rId16" o:title=""/>
          </v:shape>
        </w:pict>
      </w:r>
    </w:p>
    <w:p w:rsidR="00357401" w:rsidRPr="002150AF" w:rsidRDefault="002150AF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357401" w:rsidRPr="002150AF">
        <w:rPr>
          <w:kern w:val="0"/>
          <w:sz w:val="28"/>
          <w:szCs w:val="28"/>
          <w:lang w:val="ru-RU"/>
        </w:rPr>
        <w:sym w:font="Symbol" w:char="F062"/>
      </w:r>
      <w:r w:rsidR="00357401" w:rsidRPr="002150AF">
        <w:rPr>
          <w:kern w:val="0"/>
          <w:sz w:val="28"/>
          <w:szCs w:val="28"/>
          <w:lang w:val="ru-RU"/>
        </w:rPr>
        <w:t>-D-глюкопираноза</w:t>
      </w:r>
      <w:r>
        <w:rPr>
          <w:kern w:val="0"/>
          <w:sz w:val="28"/>
          <w:szCs w:val="28"/>
          <w:lang w:val="ru-RU"/>
        </w:rPr>
        <w:t xml:space="preserve"> </w:t>
      </w:r>
      <w:r w:rsidR="00357401" w:rsidRPr="002150AF">
        <w:rPr>
          <w:kern w:val="0"/>
          <w:sz w:val="28"/>
          <w:szCs w:val="28"/>
          <w:lang w:val="ru-RU"/>
        </w:rPr>
        <w:t>D-глюкопираноза</w:t>
      </w:r>
      <w:r>
        <w:rPr>
          <w:kern w:val="0"/>
          <w:sz w:val="28"/>
          <w:szCs w:val="28"/>
          <w:lang w:val="ru-RU"/>
        </w:rPr>
        <w:t xml:space="preserve"> </w:t>
      </w:r>
    </w:p>
    <w:p w:rsidR="00357401" w:rsidRPr="002150AF" w:rsidRDefault="00E261F7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5" type="#_x0000_t75" style="width:258.75pt;height:73.5pt">
            <v:imagedata r:id="rId17" o:title=""/>
          </v:shape>
        </w:pict>
      </w:r>
    </w:p>
    <w:p w:rsidR="00357401" w:rsidRPr="002150AF" w:rsidRDefault="002150AF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357401" w:rsidRPr="002150AF">
        <w:rPr>
          <w:kern w:val="0"/>
          <w:sz w:val="28"/>
          <w:szCs w:val="28"/>
          <w:lang w:val="ru-RU"/>
        </w:rPr>
        <w:t>4-(</w:t>
      </w:r>
      <w:r w:rsidR="00357401" w:rsidRPr="002150AF">
        <w:rPr>
          <w:kern w:val="0"/>
          <w:sz w:val="28"/>
          <w:szCs w:val="28"/>
          <w:lang w:val="ru-RU"/>
        </w:rPr>
        <w:sym w:font="Symbol" w:char="F062"/>
      </w:r>
      <w:r w:rsidR="00357401" w:rsidRPr="002150AF">
        <w:rPr>
          <w:kern w:val="0"/>
          <w:sz w:val="28"/>
          <w:szCs w:val="28"/>
          <w:lang w:val="ru-RU"/>
        </w:rPr>
        <w:t>-D-Глюкопиранозил)-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D-глюкопираноза (целлобиоза)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Важнейшим из сахаров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 xml:space="preserve">молока является лактоза (от латинского lас – молоко). Ее получают как побочный продукт при производстве сыра. Составными частями этого восстанавливающего дисахарида являются </w:t>
      </w:r>
      <w:r w:rsidRPr="002150AF">
        <w:rPr>
          <w:kern w:val="0"/>
          <w:sz w:val="28"/>
          <w:szCs w:val="28"/>
          <w:lang w:val="ru-RU"/>
        </w:rPr>
        <w:sym w:font="Symbol" w:char="F062"/>
      </w:r>
      <w:r w:rsidRPr="002150AF">
        <w:rPr>
          <w:kern w:val="0"/>
          <w:sz w:val="28"/>
          <w:szCs w:val="28"/>
          <w:lang w:val="ru-RU"/>
        </w:rPr>
        <w:t>-D-галактопираноза и D-глюкопи-раноза. Лактоза может существовать в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sym w:font="Symbol" w:char="F061"/>
      </w:r>
      <w:r w:rsidRPr="002150AF">
        <w:rPr>
          <w:kern w:val="0"/>
          <w:sz w:val="28"/>
          <w:szCs w:val="28"/>
          <w:lang w:val="ru-RU"/>
        </w:rPr>
        <w:t xml:space="preserve">- и </w:t>
      </w:r>
      <w:r w:rsidRPr="002150AF">
        <w:rPr>
          <w:kern w:val="0"/>
          <w:sz w:val="28"/>
          <w:szCs w:val="28"/>
          <w:lang w:val="ru-RU"/>
        </w:rPr>
        <w:sym w:font="Symbol" w:char="F062"/>
      </w:r>
      <w:r w:rsidRPr="002150AF">
        <w:rPr>
          <w:kern w:val="0"/>
          <w:sz w:val="28"/>
          <w:szCs w:val="28"/>
          <w:lang w:val="ru-RU"/>
        </w:rPr>
        <w:t>-формах.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Поскольку моносахарид галактоза отличается от глюкозы стереохимией С-4,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то и лактоза отличается от целлобиозы расположением гидроксильной группы у С-4 первого цикла.</w:t>
      </w:r>
    </w:p>
    <w:p w:rsidR="00357401" w:rsidRPr="002150AF" w:rsidRDefault="00E261F7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lang w:val="ru-RU"/>
        </w:rPr>
        <w:pict>
          <v:shape id="_x0000_i1036" type="#_x0000_t75" style="width:285pt;height:73.5pt" o:allowincell="f" o:allowoverlap="f">
            <v:imagedata r:id="rId18" o:title=""/>
          </v:shape>
        </w:pict>
      </w:r>
      <w:r w:rsidR="002150AF">
        <w:rPr>
          <w:kern w:val="0"/>
          <w:sz w:val="28"/>
          <w:szCs w:val="28"/>
          <w:lang w:val="ru-RU"/>
        </w:rPr>
        <w:t xml:space="preserve"> </w:t>
      </w:r>
    </w:p>
    <w:p w:rsidR="00357401" w:rsidRPr="002150AF" w:rsidRDefault="00E261F7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lang w:val="ru-RU"/>
        </w:rPr>
        <w:pict>
          <v:shape id="_x0000_i1037" type="#_x0000_t75" style="width:207pt;height:61.5pt" o:allowincell="f" o:allowoverlap="f">
            <v:imagedata r:id="rId19" o:title=""/>
          </v:shape>
        </w:pic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sym w:font="Symbol" w:char="F062"/>
      </w:r>
      <w:r w:rsidRPr="002150AF">
        <w:rPr>
          <w:kern w:val="0"/>
          <w:sz w:val="28"/>
          <w:szCs w:val="28"/>
          <w:lang w:val="ru-RU"/>
        </w:rPr>
        <w:t>-D-Галактопираноза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D-Глюкопираноза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4-(</w:t>
      </w:r>
      <w:r w:rsidRPr="002150AF">
        <w:rPr>
          <w:kern w:val="0"/>
          <w:sz w:val="28"/>
          <w:szCs w:val="28"/>
          <w:lang w:val="ru-RU"/>
        </w:rPr>
        <w:sym w:font="Symbol" w:char="F062"/>
      </w:r>
      <w:r w:rsidRPr="002150AF">
        <w:rPr>
          <w:kern w:val="0"/>
          <w:sz w:val="28"/>
          <w:szCs w:val="28"/>
          <w:lang w:val="ru-RU"/>
        </w:rPr>
        <w:t xml:space="preserve">-D-Галактопиранозил)- 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D-глюкопираноза (лактоза)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Дисахариды не способны проникать через стенки кишечника и не могу попадать в кровь. В кровь могут попадать только моносахариды. Поэтому для усвоения дисахарида он сначала должны быть расщеплены на моносахариды. Для осуществления гидролиза лактозы в качестве катализатора используется специальный фермент лактаза. Чем больше молока мы потребляем, тем больше лактазы нам нужно. В пищеварительной системе детей имеется достаточное количество лактазы,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а взрослых – нет,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так как с возрастом наш организм утрачивает способность вырабатывать лактазу, и поэтому в отличие от детей взрослые могут сразу выпивать не более одного – двух стаканов молока или съедать эквивалентное количество молочных продуктов. При недостатке лактазы избыточная лактоза в негидролизованном виде проходит по пищеварительному тракту до области, где она ферментируется в молочную кислоту,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раздражающую кишечник,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c образованием газов, состоящих из двуокиси углерода и водорода.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Наиболее распространенным и хорошо изученным дисахаридом является сахароза,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или обычный сахар. Сахароза принадлежит к невосстанавливающим сахарам и содержится в сахарном тростнике(14-16о) и в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 xml:space="preserve">сахарной свекле (16-21о). Она состоит из </w:t>
      </w:r>
      <w:r w:rsidRPr="002150AF">
        <w:rPr>
          <w:kern w:val="0"/>
          <w:sz w:val="28"/>
          <w:szCs w:val="28"/>
          <w:lang w:val="ru-RU"/>
        </w:rPr>
        <w:sym w:font="Symbol" w:char="F061"/>
      </w:r>
      <w:r w:rsidRPr="002150AF">
        <w:rPr>
          <w:kern w:val="0"/>
          <w:sz w:val="28"/>
          <w:szCs w:val="28"/>
          <w:lang w:val="ru-RU"/>
        </w:rPr>
        <w:t xml:space="preserve">-D-глюкопиранозы и </w:t>
      </w:r>
      <w:r w:rsidRPr="002150AF">
        <w:rPr>
          <w:kern w:val="0"/>
          <w:sz w:val="28"/>
          <w:szCs w:val="28"/>
          <w:lang w:val="ru-RU"/>
        </w:rPr>
        <w:sym w:font="Symbol" w:char="F062"/>
      </w:r>
      <w:r w:rsidRPr="002150AF">
        <w:rPr>
          <w:kern w:val="0"/>
          <w:sz w:val="28"/>
          <w:szCs w:val="28"/>
          <w:lang w:val="ru-RU"/>
        </w:rPr>
        <w:t>-D-фруктофуранозы,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 xml:space="preserve">соединенных между собой гликозилгликозидной связью. В кислом растворе или под действием фермента сахароза гидролитически распадается на D-глюкозу и D-фруктозу. Сладость сахарозы принимается за единицу. Глюкоза оказывается менее сладкой (0,7), а фруктоза более сладкой (1,7). Мальтоза (солодовый сахар) оценивается в 0,45, а лактоза (молочный сахар) в 0,22. </w:t>
      </w:r>
    </w:p>
    <w:p w:rsidR="00357401" w:rsidRPr="002150AF" w:rsidRDefault="00E261F7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8" type="#_x0000_t75" style="width:221.25pt;height:75.75pt">
            <v:imagedata r:id="rId20" o:title=""/>
          </v:shape>
        </w:pic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sym w:font="Symbol" w:char="F061"/>
      </w:r>
      <w:r w:rsidRPr="002150AF">
        <w:rPr>
          <w:kern w:val="0"/>
          <w:sz w:val="28"/>
          <w:szCs w:val="28"/>
          <w:lang w:val="ru-RU"/>
        </w:rPr>
        <w:t>-D-глюкопиранозил-β-D-фруктофуранозид или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β-D-Фруктофуранозил- α-глюкопиранозид (сахароза)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Полученная в результате гидролиза сахарозы смесь глюкозы и фруктозы называется инвертным сахаром. Он является основной составной частью пчелиного меда.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Если дисахарид дальше конденсируется с третьей, четвертой и т. д. молекулой моносхарида, тогда образуются олигосахара и далее полисахара. В реакции конденсации обязательно участвует хотя бы один полуацетальный (гликозидный) гидроксил.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Упр. 13. Изобразите конформационные формулы целлобиозы и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лактозы.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Упр. 14.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Напишиеу формулу Хеуорса сахарозы.</w:t>
      </w:r>
    </w:p>
    <w:p w:rsidR="00357401" w:rsidRPr="002150AF" w:rsidRDefault="00E261F7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9" type="#_x0000_t75" style="width:154.5pt;height:30.75pt">
            <v:imagedata r:id="rId21" o:title=""/>
          </v:shape>
        </w:pict>
      </w:r>
    </w:p>
    <w:p w:rsidR="00357401" w:rsidRPr="002150AF" w:rsidRDefault="00E261F7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0" type="#_x0000_t75" style="width:158.25pt;height:30.75pt">
            <v:imagedata r:id="rId22" o:title=""/>
          </v:shape>
        </w:pict>
      </w:r>
    </w:p>
    <w:p w:rsidR="00357401" w:rsidRPr="002150AF" w:rsidRDefault="001E785C" w:rsidP="002150AF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br w:type="page"/>
      </w:r>
      <w:r w:rsidR="00357401" w:rsidRPr="002150AF">
        <w:rPr>
          <w:b/>
          <w:bCs/>
          <w:kern w:val="0"/>
          <w:sz w:val="28"/>
          <w:szCs w:val="28"/>
          <w:lang w:val="ru-RU"/>
        </w:rPr>
        <w:t>3. Полисахариды</w:t>
      </w:r>
    </w:p>
    <w:p w:rsidR="00357401" w:rsidRPr="002150AF" w:rsidRDefault="00357401" w:rsidP="002150AF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Полисахариды – природные полимеры,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которые можно рассматривать как продукты конденсации моноз. Конденсация моносахаридов в организмах растений и животных происходит ферментативно, с большой легкостью и достигает больших степней полимеризации. Важнейшими полисахаридами являются крахмал и клетчатка (целлюлоза). Оба они построены из остатков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D-глюкозы и служат в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растительных и животных организмах резервными углеводами питания или углеводами для построения остова клеточной ткани.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357401" w:rsidRPr="002150AF" w:rsidRDefault="00357401" w:rsidP="002150AF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  <w:r w:rsidRPr="002150AF">
        <w:rPr>
          <w:b/>
          <w:bCs/>
          <w:kern w:val="0"/>
          <w:sz w:val="28"/>
          <w:szCs w:val="28"/>
          <w:lang w:val="ru-RU"/>
        </w:rPr>
        <w:t>3.1. Крахмал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357401" w:rsidRPr="002150AF" w:rsidRDefault="00357401" w:rsidP="002150AF">
      <w:pPr>
        <w:pStyle w:val="a9"/>
        <w:spacing w:line="360" w:lineRule="auto"/>
        <w:ind w:firstLine="709"/>
        <w:rPr>
          <w:sz w:val="28"/>
          <w:szCs w:val="28"/>
        </w:rPr>
      </w:pPr>
      <w:r w:rsidRPr="002150AF">
        <w:rPr>
          <w:sz w:val="28"/>
          <w:szCs w:val="28"/>
        </w:rPr>
        <w:t>Крахмал образуется в растениях в процессе фотосинтеза и запасается в корнях, клубнях, зернах и плодах растений, где он служит питательным резервом. В зернах пшеницы и риса до 60</w:t>
      </w:r>
      <w:r w:rsidRPr="002150AF">
        <w:rPr>
          <w:sz w:val="28"/>
          <w:szCs w:val="28"/>
        </w:rPr>
        <w:sym w:font="Symbol" w:char="F02D"/>
      </w:r>
      <w:r w:rsidRPr="002150AF">
        <w:rPr>
          <w:sz w:val="28"/>
          <w:szCs w:val="28"/>
        </w:rPr>
        <w:t>80% крахмала, в картофеле до 20%. Крахмал не является индивидуальным веществом. Если крахмал обработать теплой водой,</w:t>
      </w:r>
      <w:r w:rsidR="002150AF">
        <w:rPr>
          <w:sz w:val="28"/>
          <w:szCs w:val="28"/>
        </w:rPr>
        <w:t xml:space="preserve"> </w:t>
      </w:r>
      <w:r w:rsidRPr="002150AF">
        <w:rPr>
          <w:sz w:val="28"/>
          <w:szCs w:val="28"/>
        </w:rPr>
        <w:t>то около 20% его растворится. Растворимую в воде фракцию крахмала называют амилозой,</w:t>
      </w:r>
      <w:r w:rsidR="002150AF">
        <w:rPr>
          <w:sz w:val="28"/>
          <w:szCs w:val="28"/>
        </w:rPr>
        <w:t xml:space="preserve"> </w:t>
      </w:r>
      <w:r w:rsidRPr="002150AF">
        <w:rPr>
          <w:sz w:val="28"/>
          <w:szCs w:val="28"/>
        </w:rPr>
        <w:t xml:space="preserve">а нерастворимую – амилопектином. 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Амилоза построена главным образом из остатков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sym w:font="Symbol" w:char="F061"/>
      </w:r>
      <w:r w:rsidRPr="002150AF">
        <w:rPr>
          <w:kern w:val="0"/>
          <w:sz w:val="28"/>
          <w:szCs w:val="28"/>
          <w:lang w:val="ru-RU"/>
        </w:rPr>
        <w:t>-D-глюкопиранозы с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 xml:space="preserve">1 </w:t>
      </w:r>
      <w:r w:rsidRPr="002150AF">
        <w:rPr>
          <w:kern w:val="0"/>
          <w:sz w:val="28"/>
          <w:szCs w:val="28"/>
          <w:lang w:val="ru-RU"/>
        </w:rPr>
        <w:sym w:font="Symbol" w:char="F0AE"/>
      </w:r>
      <w:r w:rsidRPr="002150AF">
        <w:rPr>
          <w:kern w:val="0"/>
          <w:sz w:val="28"/>
          <w:szCs w:val="28"/>
          <w:lang w:val="ru-RU"/>
        </w:rPr>
        <w:t xml:space="preserve"> 4-связями. </w:t>
      </w:r>
    </w:p>
    <w:p w:rsidR="00357401" w:rsidRPr="002150AF" w:rsidRDefault="00E261F7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1" type="#_x0000_t75" style="width:141.75pt;height:83.25pt">
            <v:imagedata r:id="rId23" o:title=""/>
          </v:shape>
        </w:pic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амилоза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Молекула амилозы закручена в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спираль,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включающую около 6 фрагментов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глюкозы на один виток спирали. Пустоты внутри такой спирали могут вместить,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например,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молекулу иода. Соответствующее соединение (иодкрахмал) окрашено в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синий цвет.</w:t>
      </w:r>
    </w:p>
    <w:p w:rsidR="00357401" w:rsidRPr="002150AF" w:rsidRDefault="00357401" w:rsidP="002150AF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 w:rsidRPr="002150AF">
        <w:rPr>
          <w:sz w:val="28"/>
          <w:szCs w:val="28"/>
        </w:rPr>
        <w:t xml:space="preserve">Амилопектин – разветвленный полисахарид: </w:t>
      </w:r>
      <w:r w:rsidRPr="002150AF">
        <w:rPr>
          <w:sz w:val="28"/>
          <w:szCs w:val="28"/>
        </w:rPr>
        <w:sym w:font="Symbol" w:char="F061"/>
      </w:r>
      <w:r w:rsidRPr="002150AF">
        <w:rPr>
          <w:sz w:val="28"/>
          <w:szCs w:val="28"/>
        </w:rPr>
        <w:t>-глюкопиранозидный фрагмент связан в нем как с</w:t>
      </w:r>
      <w:r w:rsidR="002150AF">
        <w:rPr>
          <w:sz w:val="28"/>
          <w:szCs w:val="28"/>
        </w:rPr>
        <w:t xml:space="preserve"> </w:t>
      </w:r>
      <w:r w:rsidRPr="002150AF">
        <w:rPr>
          <w:sz w:val="28"/>
          <w:szCs w:val="28"/>
        </w:rPr>
        <w:t>С-4,</w:t>
      </w:r>
      <w:r w:rsidR="002150AF">
        <w:rPr>
          <w:sz w:val="28"/>
          <w:szCs w:val="28"/>
        </w:rPr>
        <w:t xml:space="preserve"> </w:t>
      </w:r>
      <w:r w:rsidRPr="002150AF">
        <w:rPr>
          <w:sz w:val="28"/>
          <w:szCs w:val="28"/>
        </w:rPr>
        <w:t>так и с</w:t>
      </w:r>
      <w:r w:rsidR="002150AF">
        <w:rPr>
          <w:sz w:val="28"/>
          <w:szCs w:val="28"/>
        </w:rPr>
        <w:t xml:space="preserve"> </w:t>
      </w:r>
      <w:r w:rsidRPr="002150AF">
        <w:rPr>
          <w:sz w:val="28"/>
          <w:szCs w:val="28"/>
        </w:rPr>
        <w:t>С-6</w:t>
      </w:r>
      <w:r w:rsidR="002150AF">
        <w:rPr>
          <w:sz w:val="28"/>
          <w:szCs w:val="28"/>
        </w:rPr>
        <w:t xml:space="preserve"> </w:t>
      </w:r>
      <w:r w:rsidRPr="002150AF">
        <w:rPr>
          <w:sz w:val="28"/>
          <w:szCs w:val="28"/>
        </w:rPr>
        <w:t xml:space="preserve">атомами. Разветвление возникает через каждые 18-27 моносахаридных звеньев. </w:t>
      </w:r>
    </w:p>
    <w:p w:rsidR="00357401" w:rsidRPr="002150AF" w:rsidRDefault="00E261F7" w:rsidP="002150AF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181.5pt;height:117pt">
            <v:imagedata r:id="rId24" o:title=""/>
          </v:shape>
        </w:pict>
      </w:r>
    </w:p>
    <w:p w:rsidR="00357401" w:rsidRPr="002150AF" w:rsidRDefault="002150AF" w:rsidP="002150AF">
      <w:pPr>
        <w:pStyle w:val="af1"/>
        <w:spacing w:line="360" w:lineRule="auto"/>
        <w:ind w:firstLine="709"/>
        <w:jc w:val="both"/>
        <w:rPr>
          <w:b w:val="0"/>
          <w:bCs w:val="0"/>
        </w:rPr>
      </w:pPr>
      <w:r>
        <w:t xml:space="preserve"> </w:t>
      </w:r>
      <w:r w:rsidR="00357401" w:rsidRPr="002150AF">
        <w:t>амилопектин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В печени животных в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 xml:space="preserve">качестве резерва находится </w:t>
      </w:r>
      <w:r w:rsidRPr="002150AF">
        <w:rPr>
          <w:i/>
          <w:iCs/>
          <w:kern w:val="0"/>
          <w:sz w:val="28"/>
          <w:szCs w:val="28"/>
          <w:lang w:val="ru-RU"/>
        </w:rPr>
        <w:t>гликоген</w:t>
      </w:r>
      <w:r w:rsidRPr="002150AF">
        <w:rPr>
          <w:kern w:val="0"/>
          <w:sz w:val="28"/>
          <w:szCs w:val="28"/>
          <w:lang w:val="ru-RU"/>
        </w:rPr>
        <w:t>, его структура близка к структуре амилопектина,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только разветвлений в нем больше, они повторяются через каждые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8-16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остатков глюкозы.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b/>
          <w:bCs/>
          <w:kern w:val="0"/>
          <w:sz w:val="28"/>
          <w:szCs w:val="28"/>
          <w:lang w:val="ru-RU"/>
        </w:rPr>
        <w:t>Упр. 14.</w:t>
      </w:r>
      <w:r w:rsidRPr="002150AF">
        <w:rPr>
          <w:kern w:val="0"/>
          <w:sz w:val="28"/>
          <w:szCs w:val="28"/>
          <w:lang w:val="ru-RU"/>
        </w:rPr>
        <w:t xml:space="preserve"> Каково различие в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строении амилопектина и гликогена? Какую роль играет гликоген в организме?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357401" w:rsidRPr="002150AF" w:rsidRDefault="002150AF" w:rsidP="002150AF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>3.2. Целлюлоза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Целлюлоза является наиболее распространенным полисахаридом. Она составляет около половины массы стенок клеток растений и служит важным сырьем в различных областях народного хозяйства. Целлюлоза построена из звеньев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sym w:font="Symbol" w:char="F062"/>
      </w:r>
      <w:r w:rsidRPr="002150AF">
        <w:rPr>
          <w:kern w:val="0"/>
          <w:sz w:val="28"/>
          <w:szCs w:val="28"/>
          <w:lang w:val="ru-RU"/>
        </w:rPr>
        <w:t>-аномера D-глюкопиранозы.</w:t>
      </w:r>
    </w:p>
    <w:p w:rsidR="00357401" w:rsidRPr="002150AF" w:rsidRDefault="00E261F7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3" type="#_x0000_t75" style="width:163.5pt;height:73.5pt">
            <v:imagedata r:id="rId25" o:title=""/>
          </v:shape>
        </w:pict>
      </w:r>
    </w:p>
    <w:p w:rsidR="00357401" w:rsidRPr="002150AF" w:rsidRDefault="00357401" w:rsidP="002150AF">
      <w:pPr>
        <w:pStyle w:val="af1"/>
        <w:spacing w:line="360" w:lineRule="auto"/>
        <w:ind w:firstLine="709"/>
        <w:jc w:val="both"/>
      </w:pPr>
      <w:r w:rsidRPr="002150AF">
        <w:t>целлюлоза</w:t>
      </w:r>
    </w:p>
    <w:p w:rsidR="00357401" w:rsidRPr="002150AF" w:rsidRDefault="00357401" w:rsidP="002150AF">
      <w:pPr>
        <w:pStyle w:val="32"/>
        <w:spacing w:line="360" w:lineRule="auto"/>
        <w:ind w:firstLine="709"/>
        <w:rPr>
          <w:sz w:val="28"/>
          <w:szCs w:val="28"/>
        </w:rPr>
      </w:pPr>
      <w:r w:rsidRPr="002150AF">
        <w:rPr>
          <w:sz w:val="28"/>
          <w:szCs w:val="28"/>
        </w:rPr>
        <w:t>Полимерная цепь целлюлозы не разветвлена, все ее звенья соединены по 1,4-положениям. Цепи целлюлозы,</w:t>
      </w:r>
      <w:r w:rsidR="002150AF">
        <w:rPr>
          <w:sz w:val="28"/>
          <w:szCs w:val="28"/>
        </w:rPr>
        <w:t xml:space="preserve"> </w:t>
      </w:r>
      <w:r w:rsidRPr="002150AF">
        <w:rPr>
          <w:sz w:val="28"/>
          <w:szCs w:val="28"/>
        </w:rPr>
        <w:t>расположены в виде пучков и скреплены между собой водородными связями. Такая упаковка молекул целлюлозы делает ее практически нерастворимой в</w:t>
      </w:r>
      <w:r w:rsidR="002150AF">
        <w:rPr>
          <w:sz w:val="28"/>
          <w:szCs w:val="28"/>
        </w:rPr>
        <w:t xml:space="preserve"> </w:t>
      </w:r>
      <w:r w:rsidRPr="002150AF">
        <w:rPr>
          <w:sz w:val="28"/>
          <w:szCs w:val="28"/>
        </w:rPr>
        <w:t>воде и других растворителях.</w:t>
      </w:r>
    </w:p>
    <w:p w:rsidR="00357401" w:rsidRPr="002150AF" w:rsidRDefault="00357401" w:rsidP="002150AF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Вследствие того,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что остатки глюкозы в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 xml:space="preserve">целлюлозе </w:t>
      </w:r>
      <w:r w:rsidR="002150AF" w:rsidRPr="002150AF">
        <w:rPr>
          <w:kern w:val="0"/>
          <w:sz w:val="28"/>
          <w:szCs w:val="28"/>
          <w:lang w:val="ru-RU"/>
        </w:rPr>
        <w:t>соединены</w:t>
      </w:r>
      <w:r w:rsidRPr="002150AF">
        <w:rPr>
          <w:kern w:val="0"/>
          <w:sz w:val="28"/>
          <w:szCs w:val="28"/>
          <w:lang w:val="ru-RU"/>
        </w:rPr>
        <w:t xml:space="preserve"> между собой </w:t>
      </w:r>
      <w:r w:rsidRPr="002150AF">
        <w:rPr>
          <w:kern w:val="0"/>
          <w:sz w:val="28"/>
          <w:szCs w:val="28"/>
          <w:lang w:val="ru-RU"/>
        </w:rPr>
        <w:sym w:font="Symbol" w:char="F062"/>
      </w:r>
      <w:r w:rsidRPr="002150AF">
        <w:rPr>
          <w:kern w:val="0"/>
          <w:sz w:val="28"/>
          <w:szCs w:val="28"/>
          <w:lang w:val="ru-RU"/>
        </w:rPr>
        <w:t>-гликозидной связью,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человек и большинство животных,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 xml:space="preserve">легко усваивающих крахмал путем ферментативного гидролиза </w:t>
      </w:r>
      <w:r w:rsidRPr="002150AF">
        <w:rPr>
          <w:kern w:val="0"/>
          <w:sz w:val="28"/>
          <w:szCs w:val="28"/>
          <w:lang w:val="ru-RU"/>
        </w:rPr>
        <w:sym w:font="Symbol" w:char="F061"/>
      </w:r>
      <w:r w:rsidRPr="002150AF">
        <w:rPr>
          <w:kern w:val="0"/>
          <w:sz w:val="28"/>
          <w:szCs w:val="28"/>
          <w:lang w:val="ru-RU"/>
        </w:rPr>
        <w:t>-гликозидных связей,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не способны гидролизовать целлюлозу и использовать ее в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пищу. Жвачные животные едят траву и усваивают содержащуюся в ней целлюлозу с помощью микроорганизмов,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живущих у них в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 xml:space="preserve">желудке. </w:t>
      </w:r>
    </w:p>
    <w:p w:rsidR="00357401" w:rsidRPr="002150AF" w:rsidRDefault="00357401" w:rsidP="002150AF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2150AF">
        <w:rPr>
          <w:kern w:val="0"/>
          <w:sz w:val="28"/>
          <w:szCs w:val="28"/>
          <w:lang w:val="ru-RU"/>
        </w:rPr>
        <w:t>Целлюлозу получают в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>больших количествах для производства бумаги. Кроме того,</w:t>
      </w:r>
      <w:r w:rsidR="002150AF">
        <w:rPr>
          <w:kern w:val="0"/>
          <w:sz w:val="28"/>
          <w:szCs w:val="28"/>
          <w:lang w:val="ru-RU"/>
        </w:rPr>
        <w:t xml:space="preserve"> </w:t>
      </w:r>
      <w:r w:rsidRPr="002150AF">
        <w:rPr>
          <w:kern w:val="0"/>
          <w:sz w:val="28"/>
          <w:szCs w:val="28"/>
          <w:lang w:val="ru-RU"/>
        </w:rPr>
        <w:t xml:space="preserve">целлюлозу используют в производстве </w:t>
      </w:r>
      <w:r w:rsidR="002150AF" w:rsidRPr="002150AF">
        <w:rPr>
          <w:kern w:val="0"/>
          <w:sz w:val="28"/>
          <w:szCs w:val="28"/>
          <w:lang w:val="ru-RU"/>
        </w:rPr>
        <w:t>искусственных</w:t>
      </w:r>
      <w:r w:rsidRPr="002150AF">
        <w:rPr>
          <w:kern w:val="0"/>
          <w:sz w:val="28"/>
          <w:szCs w:val="28"/>
          <w:lang w:val="ru-RU"/>
        </w:rPr>
        <w:t xml:space="preserve"> волокон, пластмасс, лаков, пороха и т. д.</w:t>
      </w:r>
      <w:bookmarkStart w:id="0" w:name="_GoBack"/>
      <w:bookmarkEnd w:id="0"/>
    </w:p>
    <w:sectPr w:rsidR="00357401" w:rsidRPr="002150AF" w:rsidSect="002150AF"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B8A" w:rsidRDefault="00672B8A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separator/>
      </w:r>
    </w:p>
  </w:endnote>
  <w:endnote w:type="continuationSeparator" w:id="0">
    <w:p w:rsidR="00672B8A" w:rsidRDefault="00672B8A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B8A" w:rsidRDefault="00672B8A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separator/>
      </w:r>
    </w:p>
  </w:footnote>
  <w:footnote w:type="continuationSeparator" w:id="0">
    <w:p w:rsidR="00672B8A" w:rsidRDefault="00672B8A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21B81A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3FE461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9BCA369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19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59425C"/>
    <w:multiLevelType w:val="hybridMultilevel"/>
    <w:tmpl w:val="11541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210B91"/>
    <w:multiLevelType w:val="multilevel"/>
    <w:tmpl w:val="C0D67E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2"/>
        </w:tabs>
        <w:ind w:left="2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8">
    <w:nsid w:val="18FB7EFA"/>
    <w:multiLevelType w:val="hybridMultilevel"/>
    <w:tmpl w:val="9B8CE4C0"/>
    <w:lvl w:ilvl="0" w:tplc="21F65F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C415E7"/>
    <w:multiLevelType w:val="hybridMultilevel"/>
    <w:tmpl w:val="D7962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6017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64329C"/>
    <w:multiLevelType w:val="hybridMultilevel"/>
    <w:tmpl w:val="F7A4D4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A74BE"/>
    <w:multiLevelType w:val="hybridMultilevel"/>
    <w:tmpl w:val="422863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5C447A"/>
    <w:multiLevelType w:val="hybridMultilevel"/>
    <w:tmpl w:val="7ACEA50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B015B79"/>
    <w:multiLevelType w:val="multilevel"/>
    <w:tmpl w:val="CF2AF5A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FA0142B"/>
    <w:multiLevelType w:val="hybridMultilevel"/>
    <w:tmpl w:val="563A49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FA2FDF"/>
    <w:multiLevelType w:val="multilevel"/>
    <w:tmpl w:val="75D050BA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hint="default"/>
      </w:rPr>
    </w:lvl>
  </w:abstractNum>
  <w:abstractNum w:abstractNumId="17">
    <w:nsid w:val="4E393679"/>
    <w:multiLevelType w:val="multilevel"/>
    <w:tmpl w:val="DB0E4EE2"/>
    <w:lvl w:ilvl="0">
      <w:start w:val="15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1"/>
        </w:tabs>
        <w:ind w:left="961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87"/>
        </w:tabs>
        <w:ind w:left="1187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1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4"/>
        </w:tabs>
        <w:ind w:left="1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6"/>
        </w:tabs>
        <w:ind w:left="2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8"/>
        </w:tabs>
        <w:ind w:left="3968" w:hanging="2160"/>
      </w:pPr>
      <w:rPr>
        <w:rFonts w:hint="default"/>
      </w:rPr>
    </w:lvl>
  </w:abstractNum>
  <w:abstractNum w:abstractNumId="18">
    <w:nsid w:val="62470A00"/>
    <w:multiLevelType w:val="hybridMultilevel"/>
    <w:tmpl w:val="12A213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51254C"/>
    <w:multiLevelType w:val="hybridMultilevel"/>
    <w:tmpl w:val="A522BAA6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174457"/>
    <w:multiLevelType w:val="hybridMultilevel"/>
    <w:tmpl w:val="1E4A49C0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6B7571"/>
    <w:multiLevelType w:val="hybridMultilevel"/>
    <w:tmpl w:val="493A8E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4200D3"/>
    <w:multiLevelType w:val="hybridMultilevel"/>
    <w:tmpl w:val="5AC0EADA"/>
    <w:lvl w:ilvl="0" w:tplc="475CEDB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4" w:hanging="360"/>
      </w:pPr>
    </w:lvl>
    <w:lvl w:ilvl="2" w:tplc="0419001B">
      <w:start w:val="1"/>
      <w:numFmt w:val="lowerRoman"/>
      <w:lvlText w:val="%3."/>
      <w:lvlJc w:val="right"/>
      <w:pPr>
        <w:ind w:left="2254" w:hanging="180"/>
      </w:pPr>
    </w:lvl>
    <w:lvl w:ilvl="3" w:tplc="0419000F">
      <w:start w:val="1"/>
      <w:numFmt w:val="decimal"/>
      <w:lvlText w:val="%4."/>
      <w:lvlJc w:val="left"/>
      <w:pPr>
        <w:ind w:left="2974" w:hanging="360"/>
      </w:pPr>
    </w:lvl>
    <w:lvl w:ilvl="4" w:tplc="04190019">
      <w:start w:val="1"/>
      <w:numFmt w:val="lowerLetter"/>
      <w:lvlText w:val="%5."/>
      <w:lvlJc w:val="left"/>
      <w:pPr>
        <w:ind w:left="3694" w:hanging="360"/>
      </w:pPr>
    </w:lvl>
    <w:lvl w:ilvl="5" w:tplc="0419001B">
      <w:start w:val="1"/>
      <w:numFmt w:val="lowerRoman"/>
      <w:lvlText w:val="%6."/>
      <w:lvlJc w:val="right"/>
      <w:pPr>
        <w:ind w:left="4414" w:hanging="180"/>
      </w:pPr>
    </w:lvl>
    <w:lvl w:ilvl="6" w:tplc="0419000F">
      <w:start w:val="1"/>
      <w:numFmt w:val="decimal"/>
      <w:lvlText w:val="%7."/>
      <w:lvlJc w:val="left"/>
      <w:pPr>
        <w:ind w:left="5134" w:hanging="360"/>
      </w:pPr>
    </w:lvl>
    <w:lvl w:ilvl="7" w:tplc="04190019">
      <w:start w:val="1"/>
      <w:numFmt w:val="lowerLetter"/>
      <w:lvlText w:val="%8."/>
      <w:lvlJc w:val="left"/>
      <w:pPr>
        <w:ind w:left="5854" w:hanging="360"/>
      </w:pPr>
    </w:lvl>
    <w:lvl w:ilvl="8" w:tplc="0419001B">
      <w:start w:val="1"/>
      <w:numFmt w:val="lowerRoman"/>
      <w:lvlText w:val="%9."/>
      <w:lvlJc w:val="right"/>
      <w:pPr>
        <w:ind w:left="6574" w:hanging="180"/>
      </w:pPr>
    </w:lvl>
  </w:abstractNum>
  <w:abstractNum w:abstractNumId="24">
    <w:nsid w:val="7FE378F4"/>
    <w:multiLevelType w:val="hybridMultilevel"/>
    <w:tmpl w:val="1D02244C"/>
    <w:lvl w:ilvl="0" w:tplc="40DA6318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6"/>
  </w:num>
  <w:num w:numId="7">
    <w:abstractNumId w:val="5"/>
  </w:num>
  <w:num w:numId="8">
    <w:abstractNumId w:val="22"/>
  </w:num>
  <w:num w:numId="9">
    <w:abstractNumId w:val="4"/>
  </w:num>
  <w:num w:numId="10">
    <w:abstractNumId w:val="3"/>
  </w:num>
  <w:num w:numId="11">
    <w:abstractNumId w:val="6"/>
  </w:num>
  <w:num w:numId="12">
    <w:abstractNumId w:val="18"/>
  </w:num>
  <w:num w:numId="13">
    <w:abstractNumId w:val="10"/>
  </w:num>
  <w:num w:numId="14">
    <w:abstractNumId w:val="9"/>
  </w:num>
  <w:num w:numId="15">
    <w:abstractNumId w:val="12"/>
  </w:num>
  <w:num w:numId="16">
    <w:abstractNumId w:val="21"/>
  </w:num>
  <w:num w:numId="17">
    <w:abstractNumId w:val="14"/>
  </w:num>
  <w:num w:numId="18">
    <w:abstractNumId w:val="11"/>
  </w:num>
  <w:num w:numId="19">
    <w:abstractNumId w:val="8"/>
  </w:num>
  <w:num w:numId="20">
    <w:abstractNumId w:val="15"/>
  </w:num>
  <w:num w:numId="21">
    <w:abstractNumId w:val="17"/>
  </w:num>
  <w:num w:numId="22">
    <w:abstractNumId w:val="7"/>
  </w:num>
  <w:num w:numId="23">
    <w:abstractNumId w:val="19"/>
  </w:num>
  <w:num w:numId="24">
    <w:abstractNumId w:val="20"/>
  </w:num>
  <w:num w:numId="25">
    <w:abstractNumId w:val="13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4107B"/>
    <w:rsid w:val="000430AD"/>
    <w:rsid w:val="00045A39"/>
    <w:rsid w:val="00047733"/>
    <w:rsid w:val="00063173"/>
    <w:rsid w:val="00063F12"/>
    <w:rsid w:val="0006645A"/>
    <w:rsid w:val="0006703B"/>
    <w:rsid w:val="00080121"/>
    <w:rsid w:val="000808B0"/>
    <w:rsid w:val="0008191E"/>
    <w:rsid w:val="00087F4C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44A3B"/>
    <w:rsid w:val="0015597C"/>
    <w:rsid w:val="00157958"/>
    <w:rsid w:val="00193E0B"/>
    <w:rsid w:val="00196005"/>
    <w:rsid w:val="001A1BBB"/>
    <w:rsid w:val="001A60A4"/>
    <w:rsid w:val="001B1FBC"/>
    <w:rsid w:val="001B7E20"/>
    <w:rsid w:val="001C4A42"/>
    <w:rsid w:val="001E785C"/>
    <w:rsid w:val="001F570E"/>
    <w:rsid w:val="00200292"/>
    <w:rsid w:val="002019D7"/>
    <w:rsid w:val="002031D1"/>
    <w:rsid w:val="002123B0"/>
    <w:rsid w:val="002150AF"/>
    <w:rsid w:val="00223CF8"/>
    <w:rsid w:val="00272ABA"/>
    <w:rsid w:val="002857E5"/>
    <w:rsid w:val="0029262A"/>
    <w:rsid w:val="002966B7"/>
    <w:rsid w:val="00297E87"/>
    <w:rsid w:val="002A7BCF"/>
    <w:rsid w:val="002A7E80"/>
    <w:rsid w:val="002B0A78"/>
    <w:rsid w:val="002B3F13"/>
    <w:rsid w:val="002C0615"/>
    <w:rsid w:val="002C273E"/>
    <w:rsid w:val="002E7938"/>
    <w:rsid w:val="002F3A40"/>
    <w:rsid w:val="003142E0"/>
    <w:rsid w:val="00317F73"/>
    <w:rsid w:val="003229CB"/>
    <w:rsid w:val="00333686"/>
    <w:rsid w:val="00340AB5"/>
    <w:rsid w:val="003414BE"/>
    <w:rsid w:val="0034480E"/>
    <w:rsid w:val="003513E3"/>
    <w:rsid w:val="00352BB9"/>
    <w:rsid w:val="00357401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C341D"/>
    <w:rsid w:val="003D42E8"/>
    <w:rsid w:val="003D4569"/>
    <w:rsid w:val="003F1CDB"/>
    <w:rsid w:val="003F44BA"/>
    <w:rsid w:val="0040734C"/>
    <w:rsid w:val="004165EF"/>
    <w:rsid w:val="00423E68"/>
    <w:rsid w:val="00432CAA"/>
    <w:rsid w:val="0043609C"/>
    <w:rsid w:val="00445E0D"/>
    <w:rsid w:val="00465321"/>
    <w:rsid w:val="00477782"/>
    <w:rsid w:val="00480C58"/>
    <w:rsid w:val="00483716"/>
    <w:rsid w:val="0048724B"/>
    <w:rsid w:val="004931FD"/>
    <w:rsid w:val="00494844"/>
    <w:rsid w:val="004B3993"/>
    <w:rsid w:val="004C5992"/>
    <w:rsid w:val="004D1A9D"/>
    <w:rsid w:val="004E6513"/>
    <w:rsid w:val="004F66FA"/>
    <w:rsid w:val="005022E4"/>
    <w:rsid w:val="00505293"/>
    <w:rsid w:val="00517A5E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75F6"/>
    <w:rsid w:val="005A49E8"/>
    <w:rsid w:val="005B13BA"/>
    <w:rsid w:val="005C21D7"/>
    <w:rsid w:val="005C537D"/>
    <w:rsid w:val="005D1D30"/>
    <w:rsid w:val="005D504D"/>
    <w:rsid w:val="005E1EA0"/>
    <w:rsid w:val="005F1D9C"/>
    <w:rsid w:val="005F3924"/>
    <w:rsid w:val="00605B21"/>
    <w:rsid w:val="00606DFD"/>
    <w:rsid w:val="00610176"/>
    <w:rsid w:val="006229DC"/>
    <w:rsid w:val="006304C1"/>
    <w:rsid w:val="006316F2"/>
    <w:rsid w:val="00665858"/>
    <w:rsid w:val="00670E9C"/>
    <w:rsid w:val="00672B8A"/>
    <w:rsid w:val="00691942"/>
    <w:rsid w:val="006931AC"/>
    <w:rsid w:val="006960AA"/>
    <w:rsid w:val="006B0F6A"/>
    <w:rsid w:val="006B181F"/>
    <w:rsid w:val="006C1E4B"/>
    <w:rsid w:val="006C5477"/>
    <w:rsid w:val="006E539C"/>
    <w:rsid w:val="006E5A3C"/>
    <w:rsid w:val="006E6572"/>
    <w:rsid w:val="00713B6B"/>
    <w:rsid w:val="00742E20"/>
    <w:rsid w:val="00747FD0"/>
    <w:rsid w:val="00757A92"/>
    <w:rsid w:val="007636C6"/>
    <w:rsid w:val="00775ABB"/>
    <w:rsid w:val="0077670D"/>
    <w:rsid w:val="007803EA"/>
    <w:rsid w:val="00780D94"/>
    <w:rsid w:val="00782508"/>
    <w:rsid w:val="00784238"/>
    <w:rsid w:val="00785CEF"/>
    <w:rsid w:val="007B0015"/>
    <w:rsid w:val="007B0814"/>
    <w:rsid w:val="007B6B55"/>
    <w:rsid w:val="007B7942"/>
    <w:rsid w:val="007C111F"/>
    <w:rsid w:val="007C504E"/>
    <w:rsid w:val="007C7F31"/>
    <w:rsid w:val="007E4EB7"/>
    <w:rsid w:val="007F3524"/>
    <w:rsid w:val="00802506"/>
    <w:rsid w:val="00805EC9"/>
    <w:rsid w:val="00806A46"/>
    <w:rsid w:val="008130C2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5EAF"/>
    <w:rsid w:val="008B243E"/>
    <w:rsid w:val="008B72CA"/>
    <w:rsid w:val="008C0C2F"/>
    <w:rsid w:val="008C0EF9"/>
    <w:rsid w:val="008E159F"/>
    <w:rsid w:val="008E491C"/>
    <w:rsid w:val="008F2FCC"/>
    <w:rsid w:val="008F5ADE"/>
    <w:rsid w:val="00916C36"/>
    <w:rsid w:val="00921763"/>
    <w:rsid w:val="00926EA2"/>
    <w:rsid w:val="009445DF"/>
    <w:rsid w:val="00945DE8"/>
    <w:rsid w:val="00950875"/>
    <w:rsid w:val="00955DD6"/>
    <w:rsid w:val="0096586F"/>
    <w:rsid w:val="009715F6"/>
    <w:rsid w:val="00974526"/>
    <w:rsid w:val="0098011E"/>
    <w:rsid w:val="00990589"/>
    <w:rsid w:val="009A663C"/>
    <w:rsid w:val="009C20AA"/>
    <w:rsid w:val="009D0CE6"/>
    <w:rsid w:val="009D1DB5"/>
    <w:rsid w:val="009E7BD3"/>
    <w:rsid w:val="009F0FF0"/>
    <w:rsid w:val="009F396F"/>
    <w:rsid w:val="00A24DE1"/>
    <w:rsid w:val="00A259B0"/>
    <w:rsid w:val="00A31478"/>
    <w:rsid w:val="00A37CE1"/>
    <w:rsid w:val="00A56092"/>
    <w:rsid w:val="00A6163C"/>
    <w:rsid w:val="00A67390"/>
    <w:rsid w:val="00A705B5"/>
    <w:rsid w:val="00A7165C"/>
    <w:rsid w:val="00A73277"/>
    <w:rsid w:val="00A83060"/>
    <w:rsid w:val="00AC41E2"/>
    <w:rsid w:val="00AD175A"/>
    <w:rsid w:val="00AD2FAB"/>
    <w:rsid w:val="00AF02AC"/>
    <w:rsid w:val="00AF58D7"/>
    <w:rsid w:val="00B0604A"/>
    <w:rsid w:val="00B10341"/>
    <w:rsid w:val="00B1790C"/>
    <w:rsid w:val="00B3597D"/>
    <w:rsid w:val="00B40F96"/>
    <w:rsid w:val="00B56674"/>
    <w:rsid w:val="00B60624"/>
    <w:rsid w:val="00B60B8E"/>
    <w:rsid w:val="00B612E9"/>
    <w:rsid w:val="00B63088"/>
    <w:rsid w:val="00B8335C"/>
    <w:rsid w:val="00B8785C"/>
    <w:rsid w:val="00B97A1A"/>
    <w:rsid w:val="00BB2A14"/>
    <w:rsid w:val="00BB3102"/>
    <w:rsid w:val="00BE6164"/>
    <w:rsid w:val="00BE653F"/>
    <w:rsid w:val="00C15D8D"/>
    <w:rsid w:val="00C2798E"/>
    <w:rsid w:val="00C539DB"/>
    <w:rsid w:val="00C6482C"/>
    <w:rsid w:val="00C80FF6"/>
    <w:rsid w:val="00C82523"/>
    <w:rsid w:val="00C868AF"/>
    <w:rsid w:val="00C95E9F"/>
    <w:rsid w:val="00C97505"/>
    <w:rsid w:val="00CD1ECD"/>
    <w:rsid w:val="00CD2132"/>
    <w:rsid w:val="00CE191D"/>
    <w:rsid w:val="00CE7C51"/>
    <w:rsid w:val="00CF1F9C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646EF"/>
    <w:rsid w:val="00D97896"/>
    <w:rsid w:val="00DA05DC"/>
    <w:rsid w:val="00DC1001"/>
    <w:rsid w:val="00DE125F"/>
    <w:rsid w:val="00DF5DC1"/>
    <w:rsid w:val="00E04AE1"/>
    <w:rsid w:val="00E137ED"/>
    <w:rsid w:val="00E261F7"/>
    <w:rsid w:val="00E3295E"/>
    <w:rsid w:val="00E34FE6"/>
    <w:rsid w:val="00E46835"/>
    <w:rsid w:val="00E51E7F"/>
    <w:rsid w:val="00E643F7"/>
    <w:rsid w:val="00E722FA"/>
    <w:rsid w:val="00E72A4F"/>
    <w:rsid w:val="00E731C7"/>
    <w:rsid w:val="00E77C02"/>
    <w:rsid w:val="00E96A40"/>
    <w:rsid w:val="00EA082E"/>
    <w:rsid w:val="00EB1203"/>
    <w:rsid w:val="00EB4641"/>
    <w:rsid w:val="00ED01B3"/>
    <w:rsid w:val="00EE2533"/>
    <w:rsid w:val="00EE37AC"/>
    <w:rsid w:val="00EF04F1"/>
    <w:rsid w:val="00EF0B73"/>
    <w:rsid w:val="00EF1B69"/>
    <w:rsid w:val="00F00760"/>
    <w:rsid w:val="00F0429D"/>
    <w:rsid w:val="00F05D47"/>
    <w:rsid w:val="00F06CA1"/>
    <w:rsid w:val="00F06F8A"/>
    <w:rsid w:val="00F172BE"/>
    <w:rsid w:val="00F20D15"/>
    <w:rsid w:val="00F25A22"/>
    <w:rsid w:val="00F32DEB"/>
    <w:rsid w:val="00F41635"/>
    <w:rsid w:val="00F47F21"/>
    <w:rsid w:val="00F51E85"/>
    <w:rsid w:val="00F57A77"/>
    <w:rsid w:val="00F645BA"/>
    <w:rsid w:val="00F7126B"/>
    <w:rsid w:val="00F71F77"/>
    <w:rsid w:val="00F8268A"/>
    <w:rsid w:val="00F93CDE"/>
    <w:rsid w:val="00F95D2A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  <w15:chartTrackingRefBased/>
  <w15:docId w15:val="{A779C96F-F2AD-4F2A-9678-FAF5CF51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A37CE1"/>
    <w:pPr>
      <w:jc w:val="both"/>
    </w:pPr>
    <w:rPr>
      <w:kern w:val="24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6E539C"/>
    <w:pPr>
      <w:keepNext/>
      <w:widowControl w:val="0"/>
      <w:jc w:val="left"/>
      <w:outlineLvl w:val="0"/>
    </w:pPr>
    <w:rPr>
      <w:i/>
      <w:iCs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3C2504"/>
    <w:pPr>
      <w:keepNext/>
      <w:ind w:left="360"/>
      <w:jc w:val="center"/>
      <w:outlineLvl w:val="1"/>
    </w:pPr>
    <w:rPr>
      <w:kern w:val="0"/>
      <w:sz w:val="36"/>
      <w:szCs w:val="36"/>
      <w:lang w:val="ru-RU"/>
    </w:rPr>
  </w:style>
  <w:style w:type="paragraph" w:styleId="30">
    <w:name w:val="heading 3"/>
    <w:basedOn w:val="a"/>
    <w:next w:val="a"/>
    <w:link w:val="31"/>
    <w:uiPriority w:val="9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"/>
    <w:next w:val="a"/>
    <w:link w:val="41"/>
    <w:uiPriority w:val="99"/>
    <w:qFormat/>
    <w:rsid w:val="004B3993"/>
    <w:pPr>
      <w:keepNext/>
      <w:spacing w:before="240" w:after="60"/>
      <w:jc w:val="left"/>
      <w:outlineLvl w:val="3"/>
    </w:pPr>
    <w:rPr>
      <w:rFonts w:ascii="Arial" w:hAnsi="Arial" w:cs="Arial"/>
      <w:b/>
      <w:bCs/>
      <w:kern w:val="0"/>
      <w:lang w:val="ru-RU"/>
    </w:rPr>
  </w:style>
  <w:style w:type="paragraph" w:styleId="50">
    <w:name w:val="heading 5"/>
    <w:basedOn w:val="a"/>
    <w:next w:val="a"/>
    <w:link w:val="51"/>
    <w:uiPriority w:val="99"/>
    <w:qFormat/>
    <w:rsid w:val="00A56092"/>
    <w:pPr>
      <w:keepNext/>
      <w:jc w:val="left"/>
      <w:outlineLvl w:val="4"/>
    </w:pPr>
    <w:rPr>
      <w:i/>
      <w:iCs/>
      <w:kern w:val="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"/>
    <w:next w:val="a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kern w:val="0"/>
      <w:sz w:val="28"/>
      <w:szCs w:val="28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szCs w:val="28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rFonts w:ascii="Arial" w:hAnsi="Arial" w:cs="Arial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2019D7"/>
    <w:pPr>
      <w:spacing w:after="120"/>
      <w:jc w:val="left"/>
    </w:pPr>
    <w:rPr>
      <w:rFonts w:ascii="Time Roman" w:hAnsi="Time Roman" w:cs="Time Roman"/>
      <w:b/>
      <w:bCs/>
      <w:sz w:val="28"/>
      <w:szCs w:val="28"/>
      <w:u w:val="single"/>
      <w:lang w:val="ru-RU"/>
    </w:rPr>
  </w:style>
  <w:style w:type="character" w:customStyle="1" w:styleId="51">
    <w:name w:val="Заголовок 5 Знак"/>
    <w:link w:val="50"/>
    <w:uiPriority w:val="99"/>
    <w:locked/>
    <w:rsid w:val="00A56092"/>
    <w:rPr>
      <w:i/>
      <w:iCs/>
      <w:lang w:val="en-US" w:eastAsia="x-none"/>
    </w:rPr>
  </w:style>
  <w:style w:type="character" w:customStyle="1" w:styleId="70">
    <w:name w:val="Заголовок 7 Знак"/>
    <w:link w:val="7"/>
    <w:uiPriority w:val="99"/>
    <w:locked/>
    <w:rsid w:val="004B3993"/>
    <w:rPr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locked/>
    <w:rsid w:val="00A56092"/>
    <w:rPr>
      <w:i/>
      <w:iCs/>
      <w:sz w:val="24"/>
      <w:szCs w:val="24"/>
      <w:lang w:val="en-US" w:eastAsia="x-none"/>
    </w:rPr>
  </w:style>
  <w:style w:type="table" w:styleId="a3">
    <w:name w:val="Table Grid"/>
    <w:basedOn w:val="a1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b/>
      <w:bCs/>
      <w:sz w:val="28"/>
      <w:szCs w:val="28"/>
    </w:rPr>
  </w:style>
  <w:style w:type="character" w:customStyle="1" w:styleId="90">
    <w:name w:val="Заголовок 9 Знак"/>
    <w:link w:val="9"/>
    <w:uiPriority w:val="99"/>
    <w:locked/>
    <w:rsid w:val="004B3993"/>
    <w:rPr>
      <w:sz w:val="24"/>
      <w:szCs w:val="24"/>
    </w:rPr>
  </w:style>
  <w:style w:type="paragraph" w:styleId="11">
    <w:name w:val="toc 1"/>
    <w:basedOn w:val="a"/>
    <w:next w:val="a"/>
    <w:uiPriority w:val="99"/>
    <w:rsid w:val="004B3993"/>
    <w:pPr>
      <w:tabs>
        <w:tab w:val="right" w:leader="dot" w:pos="8788"/>
      </w:tabs>
      <w:jc w:val="left"/>
    </w:pPr>
    <w:rPr>
      <w:kern w:val="0"/>
      <w:sz w:val="20"/>
      <w:szCs w:val="20"/>
      <w:lang w:val="ru-RU"/>
    </w:rPr>
  </w:style>
  <w:style w:type="character" w:customStyle="1" w:styleId="31">
    <w:name w:val="Заголовок 3 Знак"/>
    <w:link w:val="30"/>
    <w:uiPriority w:val="99"/>
    <w:locked/>
    <w:rsid w:val="00A56092"/>
    <w:rPr>
      <w:b/>
      <w:bCs/>
      <w:sz w:val="24"/>
      <w:szCs w:val="24"/>
    </w:rPr>
  </w:style>
  <w:style w:type="paragraph" w:styleId="a4">
    <w:name w:val="header"/>
    <w:basedOn w:val="a"/>
    <w:link w:val="a5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2">
    <w:name w:val="Body Text Indent 3"/>
    <w:basedOn w:val="a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A56092"/>
    <w:rPr>
      <w:sz w:val="24"/>
      <w:szCs w:val="24"/>
    </w:rPr>
  </w:style>
  <w:style w:type="paragraph" w:styleId="a6">
    <w:name w:val="footer"/>
    <w:basedOn w:val="a"/>
    <w:link w:val="a7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sz w:val="24"/>
      <w:szCs w:val="24"/>
    </w:rPr>
  </w:style>
  <w:style w:type="character" w:styleId="a8">
    <w:name w:val="page number"/>
    <w:uiPriority w:val="99"/>
    <w:rsid w:val="00A56092"/>
  </w:style>
  <w:style w:type="character" w:customStyle="1" w:styleId="a7">
    <w:name w:val="Нижний колонтитул Знак"/>
    <w:link w:val="a6"/>
    <w:uiPriority w:val="99"/>
    <w:locked/>
    <w:rsid w:val="00A56092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A56092"/>
    <w:pPr>
      <w:ind w:firstLine="360"/>
    </w:pPr>
    <w:rPr>
      <w:kern w:val="0"/>
      <w:sz w:val="20"/>
      <w:szCs w:val="20"/>
      <w:lang w:val="ru-RU"/>
    </w:rPr>
  </w:style>
  <w:style w:type="paragraph" w:styleId="21">
    <w:name w:val="Body Text Indent 2"/>
    <w:basedOn w:val="a"/>
    <w:link w:val="22"/>
    <w:uiPriority w:val="99"/>
    <w:rsid w:val="00A56092"/>
    <w:pPr>
      <w:ind w:firstLine="360"/>
    </w:pPr>
    <w:rPr>
      <w:color w:val="000000"/>
      <w:kern w:val="0"/>
      <w:sz w:val="20"/>
      <w:szCs w:val="20"/>
      <w:lang w:val="ru-RU"/>
    </w:rPr>
  </w:style>
  <w:style w:type="character" w:customStyle="1" w:styleId="aa">
    <w:name w:val="Основной текст с отступом Знак"/>
    <w:link w:val="a9"/>
    <w:uiPriority w:val="99"/>
    <w:locked/>
    <w:rsid w:val="00A56092"/>
  </w:style>
  <w:style w:type="paragraph" w:styleId="ab">
    <w:name w:val="Document Map"/>
    <w:basedOn w:val="a"/>
    <w:link w:val="ac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22">
    <w:name w:val="Основной текст с отступом 2 Знак"/>
    <w:link w:val="21"/>
    <w:uiPriority w:val="99"/>
    <w:locked/>
    <w:rsid w:val="00A56092"/>
    <w:rPr>
      <w:color w:val="000000"/>
    </w:rPr>
  </w:style>
  <w:style w:type="paragraph" w:styleId="ad">
    <w:name w:val="Body Text"/>
    <w:basedOn w:val="a"/>
    <w:link w:val="ae"/>
    <w:uiPriority w:val="99"/>
    <w:rsid w:val="004B3993"/>
    <w:pPr>
      <w:spacing w:after="120"/>
      <w:jc w:val="left"/>
    </w:pPr>
    <w:rPr>
      <w:kern w:val="0"/>
      <w:lang w:val="ru-RU"/>
    </w:rPr>
  </w:style>
  <w:style w:type="character" w:customStyle="1" w:styleId="ac">
    <w:name w:val="Схема документа Знак"/>
    <w:link w:val="ab"/>
    <w:uiPriority w:val="99"/>
    <w:locked/>
    <w:rsid w:val="00A56092"/>
    <w:rPr>
      <w:rFonts w:ascii="Tahoma" w:hAnsi="Tahoma" w:cs="Tahoma"/>
      <w:sz w:val="24"/>
      <w:szCs w:val="24"/>
      <w:shd w:val="clear" w:color="auto" w:fill="000080"/>
    </w:rPr>
  </w:style>
  <w:style w:type="paragraph" w:styleId="23">
    <w:name w:val="Body Text 2"/>
    <w:basedOn w:val="a"/>
    <w:link w:val="24"/>
    <w:uiPriority w:val="99"/>
    <w:rsid w:val="004B3993"/>
    <w:pPr>
      <w:spacing w:after="120" w:line="480" w:lineRule="auto"/>
      <w:jc w:val="left"/>
    </w:pPr>
    <w:rPr>
      <w:kern w:val="0"/>
      <w:lang w:val="ru-RU"/>
    </w:rPr>
  </w:style>
  <w:style w:type="character" w:customStyle="1" w:styleId="ae">
    <w:name w:val="Основной текст Знак"/>
    <w:link w:val="ad"/>
    <w:uiPriority w:val="99"/>
    <w:locked/>
    <w:rsid w:val="004B3993"/>
    <w:rPr>
      <w:sz w:val="24"/>
      <w:szCs w:val="24"/>
    </w:rPr>
  </w:style>
  <w:style w:type="paragraph" w:styleId="34">
    <w:name w:val="Body Text 3"/>
    <w:basedOn w:val="a"/>
    <w:link w:val="35"/>
    <w:uiPriority w:val="99"/>
    <w:rsid w:val="004B3993"/>
    <w:pPr>
      <w:spacing w:after="120"/>
      <w:jc w:val="left"/>
    </w:pPr>
    <w:rPr>
      <w:kern w:val="0"/>
      <w:sz w:val="16"/>
      <w:szCs w:val="16"/>
      <w:lang w:val="ru-RU"/>
    </w:rPr>
  </w:style>
  <w:style w:type="character" w:customStyle="1" w:styleId="24">
    <w:name w:val="Основной текст 2 Знак"/>
    <w:link w:val="23"/>
    <w:uiPriority w:val="99"/>
    <w:locked/>
    <w:rsid w:val="004B3993"/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rFonts w:ascii="Arial" w:hAnsi="Arial" w:cs="Arial"/>
      <w:b/>
      <w:bCs/>
      <w:kern w:val="28"/>
      <w:sz w:val="28"/>
      <w:szCs w:val="28"/>
    </w:rPr>
  </w:style>
  <w:style w:type="character" w:customStyle="1" w:styleId="35">
    <w:name w:val="Основной текст 3 Знак"/>
    <w:link w:val="34"/>
    <w:uiPriority w:val="99"/>
    <w:locked/>
    <w:rsid w:val="004B3993"/>
    <w:rPr>
      <w:sz w:val="16"/>
      <w:szCs w:val="16"/>
    </w:rPr>
  </w:style>
  <w:style w:type="paragraph" w:styleId="25">
    <w:name w:val="toc 2"/>
    <w:basedOn w:val="a"/>
    <w:next w:val="a"/>
    <w:uiPriority w:val="99"/>
    <w:rsid w:val="004B3993"/>
    <w:pPr>
      <w:tabs>
        <w:tab w:val="right" w:leader="dot" w:pos="8788"/>
      </w:tabs>
      <w:ind w:left="200"/>
      <w:jc w:val="left"/>
    </w:pPr>
    <w:rPr>
      <w:kern w:val="0"/>
      <w:sz w:val="20"/>
      <w:szCs w:val="20"/>
      <w:lang w:val="ru-RU"/>
    </w:rPr>
  </w:style>
  <w:style w:type="paragraph" w:styleId="36">
    <w:name w:val="toc 3"/>
    <w:basedOn w:val="a"/>
    <w:next w:val="a"/>
    <w:uiPriority w:val="99"/>
    <w:rsid w:val="004B3993"/>
    <w:pPr>
      <w:tabs>
        <w:tab w:val="right" w:leader="dot" w:pos="8788"/>
      </w:tabs>
      <w:ind w:left="400"/>
      <w:jc w:val="left"/>
    </w:pPr>
    <w:rPr>
      <w:kern w:val="0"/>
      <w:sz w:val="20"/>
      <w:szCs w:val="20"/>
      <w:lang w:val="ru-RU"/>
    </w:rPr>
  </w:style>
  <w:style w:type="paragraph" w:styleId="42">
    <w:name w:val="toc 4"/>
    <w:basedOn w:val="a"/>
    <w:next w:val="a"/>
    <w:uiPriority w:val="99"/>
    <w:rsid w:val="004B3993"/>
    <w:pPr>
      <w:tabs>
        <w:tab w:val="right" w:leader="dot" w:pos="8788"/>
      </w:tabs>
      <w:ind w:left="600"/>
      <w:jc w:val="left"/>
    </w:pPr>
    <w:rPr>
      <w:kern w:val="0"/>
      <w:sz w:val="20"/>
      <w:szCs w:val="20"/>
      <w:lang w:val="ru-RU"/>
    </w:rPr>
  </w:style>
  <w:style w:type="paragraph" w:styleId="52">
    <w:name w:val="toc 5"/>
    <w:basedOn w:val="a"/>
    <w:next w:val="a"/>
    <w:uiPriority w:val="99"/>
    <w:rsid w:val="004B3993"/>
    <w:pPr>
      <w:tabs>
        <w:tab w:val="right" w:leader="dot" w:pos="8788"/>
      </w:tabs>
      <w:ind w:left="800"/>
      <w:jc w:val="left"/>
    </w:pPr>
    <w:rPr>
      <w:kern w:val="0"/>
      <w:sz w:val="20"/>
      <w:szCs w:val="20"/>
      <w:lang w:val="ru-RU"/>
    </w:rPr>
  </w:style>
  <w:style w:type="paragraph" w:styleId="61">
    <w:name w:val="toc 6"/>
    <w:basedOn w:val="a"/>
    <w:next w:val="a"/>
    <w:uiPriority w:val="99"/>
    <w:rsid w:val="004B3993"/>
    <w:pPr>
      <w:tabs>
        <w:tab w:val="right" w:leader="dot" w:pos="8788"/>
      </w:tabs>
      <w:ind w:left="1000"/>
      <w:jc w:val="left"/>
    </w:pPr>
    <w:rPr>
      <w:kern w:val="0"/>
      <w:sz w:val="20"/>
      <w:szCs w:val="20"/>
      <w:lang w:val="ru-RU"/>
    </w:rPr>
  </w:style>
  <w:style w:type="paragraph" w:styleId="71">
    <w:name w:val="toc 7"/>
    <w:basedOn w:val="a"/>
    <w:next w:val="a"/>
    <w:uiPriority w:val="99"/>
    <w:rsid w:val="004B3993"/>
    <w:pPr>
      <w:tabs>
        <w:tab w:val="right" w:leader="dot" w:pos="8788"/>
      </w:tabs>
      <w:ind w:left="1200"/>
      <w:jc w:val="left"/>
    </w:pPr>
    <w:rPr>
      <w:kern w:val="0"/>
      <w:sz w:val="20"/>
      <w:szCs w:val="20"/>
      <w:lang w:val="ru-RU"/>
    </w:rPr>
  </w:style>
  <w:style w:type="paragraph" w:styleId="81">
    <w:name w:val="toc 8"/>
    <w:basedOn w:val="a"/>
    <w:next w:val="a"/>
    <w:uiPriority w:val="99"/>
    <w:rsid w:val="004B3993"/>
    <w:pPr>
      <w:tabs>
        <w:tab w:val="right" w:leader="dot" w:pos="8788"/>
      </w:tabs>
      <w:ind w:left="1400"/>
      <w:jc w:val="left"/>
    </w:pPr>
    <w:rPr>
      <w:kern w:val="0"/>
      <w:sz w:val="20"/>
      <w:szCs w:val="20"/>
      <w:lang w:val="ru-RU"/>
    </w:rPr>
  </w:style>
  <w:style w:type="paragraph" w:styleId="91">
    <w:name w:val="toc 9"/>
    <w:basedOn w:val="a"/>
    <w:next w:val="a"/>
    <w:uiPriority w:val="99"/>
    <w:rsid w:val="004B3993"/>
    <w:pPr>
      <w:tabs>
        <w:tab w:val="right" w:leader="dot" w:pos="8788"/>
      </w:tabs>
      <w:ind w:left="1600"/>
      <w:jc w:val="left"/>
    </w:pPr>
    <w:rPr>
      <w:kern w:val="0"/>
      <w:sz w:val="20"/>
      <w:szCs w:val="20"/>
      <w:lang w:val="ru-RU"/>
    </w:rPr>
  </w:style>
  <w:style w:type="paragraph" w:customStyle="1" w:styleId="12">
    <w:name w:val="заголовок 1"/>
    <w:basedOn w:val="a"/>
    <w:next w:val="a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bCs/>
      <w:kern w:val="0"/>
      <w:sz w:val="32"/>
      <w:szCs w:val="32"/>
      <w:lang w:val="ru-RU"/>
    </w:rPr>
  </w:style>
  <w:style w:type="paragraph" w:styleId="af">
    <w:name w:val="footnote text"/>
    <w:basedOn w:val="a"/>
    <w:link w:val="af0"/>
    <w:uiPriority w:val="99"/>
    <w:rsid w:val="004B3993"/>
    <w:pPr>
      <w:jc w:val="left"/>
    </w:pPr>
    <w:rPr>
      <w:kern w:val="0"/>
      <w:sz w:val="20"/>
      <w:szCs w:val="20"/>
      <w:lang w:val="ru-RU"/>
    </w:rPr>
  </w:style>
  <w:style w:type="paragraph" w:customStyle="1" w:styleId="43">
    <w:name w:val="заголовок 4"/>
    <w:basedOn w:val="a"/>
    <w:next w:val="a"/>
    <w:uiPriority w:val="99"/>
    <w:rsid w:val="004B3993"/>
    <w:pPr>
      <w:keepNext/>
      <w:widowControl w:val="0"/>
      <w:ind w:firstLine="720"/>
    </w:pPr>
    <w:rPr>
      <w:kern w:val="0"/>
    </w:rPr>
  </w:style>
  <w:style w:type="character" w:customStyle="1" w:styleId="af0">
    <w:name w:val="Текст сноски Знак"/>
    <w:link w:val="af"/>
    <w:uiPriority w:val="99"/>
    <w:locked/>
    <w:rsid w:val="004B3993"/>
  </w:style>
  <w:style w:type="paragraph" w:customStyle="1" w:styleId="53">
    <w:name w:val="заголовок 5"/>
    <w:basedOn w:val="a"/>
    <w:next w:val="a"/>
    <w:uiPriority w:val="99"/>
    <w:rsid w:val="004B3993"/>
    <w:pPr>
      <w:keepNext/>
      <w:widowControl w:val="0"/>
      <w:jc w:val="right"/>
    </w:pPr>
    <w:rPr>
      <w:kern w:val="0"/>
      <w:lang w:val="ru-RU"/>
    </w:rPr>
  </w:style>
  <w:style w:type="paragraph" w:styleId="af1">
    <w:name w:val="caption"/>
    <w:basedOn w:val="a"/>
    <w:uiPriority w:val="99"/>
    <w:qFormat/>
    <w:rsid w:val="004B3993"/>
    <w:pPr>
      <w:widowControl w:val="0"/>
      <w:jc w:val="center"/>
    </w:pPr>
    <w:rPr>
      <w:b/>
      <w:bCs/>
      <w:kern w:val="0"/>
      <w:sz w:val="28"/>
      <w:szCs w:val="28"/>
      <w:lang w:val="ru-RU"/>
    </w:rPr>
  </w:style>
  <w:style w:type="paragraph" w:customStyle="1" w:styleId="af2">
    <w:name w:val="Основной текс"/>
    <w:basedOn w:val="a"/>
    <w:uiPriority w:val="99"/>
    <w:rsid w:val="004B3993"/>
    <w:pPr>
      <w:widowControl w:val="0"/>
      <w:jc w:val="left"/>
    </w:pPr>
    <w:rPr>
      <w:b/>
      <w:bCs/>
      <w:kern w:val="0"/>
      <w:sz w:val="28"/>
      <w:szCs w:val="28"/>
      <w:lang w:val="ru-RU"/>
    </w:rPr>
  </w:style>
  <w:style w:type="paragraph" w:styleId="af3">
    <w:name w:val="Title"/>
    <w:basedOn w:val="a"/>
    <w:link w:val="af4"/>
    <w:uiPriority w:val="99"/>
    <w:qFormat/>
    <w:rsid w:val="004B3993"/>
    <w:pPr>
      <w:jc w:val="center"/>
    </w:pPr>
    <w:rPr>
      <w:b/>
      <w:bCs/>
      <w:kern w:val="0"/>
      <w:sz w:val="28"/>
      <w:szCs w:val="28"/>
      <w:lang w:val="ru-RU"/>
    </w:rPr>
  </w:style>
  <w:style w:type="character" w:styleId="af5">
    <w:name w:val="footnote reference"/>
    <w:uiPriority w:val="99"/>
    <w:rsid w:val="004B3993"/>
    <w:rPr>
      <w:vertAlign w:val="superscript"/>
    </w:rPr>
  </w:style>
  <w:style w:type="character" w:customStyle="1" w:styleId="af4">
    <w:name w:val="Название Знак"/>
    <w:link w:val="af3"/>
    <w:uiPriority w:val="99"/>
    <w:locked/>
    <w:rsid w:val="004B3993"/>
    <w:rPr>
      <w:b/>
      <w:bCs/>
      <w:sz w:val="28"/>
      <w:szCs w:val="28"/>
    </w:rPr>
  </w:style>
  <w:style w:type="paragraph" w:customStyle="1" w:styleId="26">
    <w:name w:val="заголовок 2"/>
    <w:basedOn w:val="a"/>
    <w:next w:val="a"/>
    <w:uiPriority w:val="99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6">
    <w:name w:val="Hyperlink"/>
    <w:uiPriority w:val="99"/>
    <w:rsid w:val="004B3993"/>
    <w:rPr>
      <w:color w:val="0000FF"/>
      <w:u w:val="single"/>
    </w:rPr>
  </w:style>
  <w:style w:type="paragraph" w:styleId="af7">
    <w:name w:val="endnote text"/>
    <w:basedOn w:val="a"/>
    <w:link w:val="af8"/>
    <w:uiPriority w:val="99"/>
    <w:rsid w:val="004B3993"/>
    <w:pPr>
      <w:jc w:val="left"/>
    </w:pPr>
    <w:rPr>
      <w:kern w:val="0"/>
      <w:sz w:val="20"/>
      <w:szCs w:val="20"/>
      <w:lang w:val="ru-RU"/>
    </w:rPr>
  </w:style>
  <w:style w:type="character" w:styleId="af9">
    <w:name w:val="endnote reference"/>
    <w:uiPriority w:val="99"/>
    <w:rsid w:val="004B3993"/>
    <w:rPr>
      <w:vertAlign w:val="superscript"/>
    </w:rPr>
  </w:style>
  <w:style w:type="character" w:customStyle="1" w:styleId="af8">
    <w:name w:val="Текст концевой сноски Знак"/>
    <w:link w:val="af7"/>
    <w:uiPriority w:val="99"/>
    <w:locked/>
    <w:rsid w:val="004B3993"/>
  </w:style>
  <w:style w:type="paragraph" w:customStyle="1" w:styleId="afa">
    <w:name w:val="Решение"/>
    <w:basedOn w:val="a"/>
    <w:next w:val="a"/>
    <w:uiPriority w:val="99"/>
    <w:rsid w:val="004B3993"/>
    <w:pPr>
      <w:spacing w:line="360" w:lineRule="auto"/>
    </w:pPr>
    <w:rPr>
      <w:kern w:val="0"/>
      <w:lang w:val="ru-RU"/>
    </w:rPr>
  </w:style>
  <w:style w:type="paragraph" w:styleId="afb">
    <w:name w:val="Normal Indent"/>
    <w:basedOn w:val="a"/>
    <w:uiPriority w:val="99"/>
    <w:rsid w:val="00950875"/>
    <w:pPr>
      <w:keepNext/>
      <w:autoSpaceDE w:val="0"/>
      <w:autoSpaceDN w:val="0"/>
      <w:ind w:left="567"/>
      <w:jc w:val="left"/>
    </w:pPr>
    <w:rPr>
      <w:rFonts w:eastAsia="SimSun"/>
      <w:spacing w:val="6"/>
      <w:kern w:val="0"/>
      <w:lang w:val="ru-RU"/>
    </w:rPr>
  </w:style>
  <w:style w:type="paragraph" w:styleId="afc">
    <w:name w:val="List Bullet"/>
    <w:basedOn w:val="a"/>
    <w:uiPriority w:val="99"/>
    <w:rsid w:val="00950875"/>
    <w:pPr>
      <w:keepNext/>
      <w:tabs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/>
      <w:spacing w:val="6"/>
      <w:kern w:val="0"/>
      <w:lang w:val="ru-RU"/>
    </w:rPr>
  </w:style>
  <w:style w:type="paragraph" w:styleId="27">
    <w:name w:val="List Bullet 2"/>
    <w:basedOn w:val="a"/>
    <w:uiPriority w:val="99"/>
    <w:rsid w:val="00950875"/>
    <w:pPr>
      <w:keepNext/>
      <w:tabs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/>
      <w:spacing w:val="6"/>
      <w:kern w:val="0"/>
      <w:lang w:val="ru-RU"/>
    </w:rPr>
  </w:style>
  <w:style w:type="paragraph" w:styleId="3">
    <w:name w:val="List Bullet 3"/>
    <w:basedOn w:val="a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/>
      <w:spacing w:val="6"/>
      <w:kern w:val="0"/>
      <w:lang w:val="ru-RU"/>
    </w:rPr>
  </w:style>
  <w:style w:type="paragraph" w:styleId="4">
    <w:name w:val="List Bullet 4"/>
    <w:basedOn w:val="a"/>
    <w:uiPriority w:val="99"/>
    <w:rsid w:val="00950875"/>
    <w:pPr>
      <w:keepNext/>
      <w:numPr>
        <w:numId w:val="9"/>
      </w:numPr>
      <w:tabs>
        <w:tab w:val="clear" w:pos="360"/>
        <w:tab w:val="num" w:pos="1209"/>
      </w:tabs>
      <w:autoSpaceDE w:val="0"/>
      <w:autoSpaceDN w:val="0"/>
      <w:spacing w:line="288" w:lineRule="auto"/>
      <w:ind w:left="1209"/>
      <w:jc w:val="left"/>
    </w:pPr>
    <w:rPr>
      <w:rFonts w:eastAsia="SimSun"/>
      <w:spacing w:val="6"/>
      <w:kern w:val="0"/>
      <w:lang w:val="ru-RU"/>
    </w:rPr>
  </w:style>
  <w:style w:type="paragraph" w:styleId="5">
    <w:name w:val="List Bullet 5"/>
    <w:basedOn w:val="a"/>
    <w:uiPriority w:val="99"/>
    <w:rsid w:val="00950875"/>
    <w:pPr>
      <w:keepNext/>
      <w:numPr>
        <w:numId w:val="10"/>
      </w:numPr>
      <w:tabs>
        <w:tab w:val="clear" w:pos="643"/>
        <w:tab w:val="num" w:pos="1492"/>
      </w:tabs>
      <w:autoSpaceDE w:val="0"/>
      <w:autoSpaceDN w:val="0"/>
      <w:spacing w:line="288" w:lineRule="auto"/>
      <w:ind w:left="1492"/>
      <w:jc w:val="left"/>
    </w:pPr>
    <w:rPr>
      <w:rFonts w:eastAsia="SimSun"/>
      <w:spacing w:val="6"/>
      <w:kern w:val="0"/>
      <w:lang w:val="ru-RU"/>
    </w:rPr>
  </w:style>
  <w:style w:type="paragraph" w:styleId="13">
    <w:name w:val="index 1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/>
      <w:spacing w:val="6"/>
      <w:kern w:val="0"/>
      <w:lang w:val="ru-RU"/>
    </w:rPr>
  </w:style>
  <w:style w:type="paragraph" w:styleId="28">
    <w:name w:val="index 2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/>
      <w:spacing w:val="6"/>
      <w:kern w:val="0"/>
      <w:lang w:val="ru-RU"/>
    </w:rPr>
  </w:style>
  <w:style w:type="paragraph" w:styleId="37">
    <w:name w:val="index 3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/>
      <w:spacing w:val="6"/>
      <w:kern w:val="0"/>
      <w:lang w:val="ru-RU"/>
    </w:rPr>
  </w:style>
  <w:style w:type="paragraph" w:styleId="44">
    <w:name w:val="index 4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/>
      <w:spacing w:val="6"/>
      <w:kern w:val="0"/>
      <w:lang w:val="ru-RU"/>
    </w:rPr>
  </w:style>
  <w:style w:type="paragraph" w:styleId="54">
    <w:name w:val="index 5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/>
      <w:spacing w:val="6"/>
      <w:kern w:val="0"/>
      <w:lang w:val="ru-RU"/>
    </w:rPr>
  </w:style>
  <w:style w:type="paragraph" w:styleId="62">
    <w:name w:val="index 6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/>
      <w:spacing w:val="6"/>
      <w:kern w:val="0"/>
      <w:lang w:val="ru-RU"/>
    </w:rPr>
  </w:style>
  <w:style w:type="paragraph" w:styleId="72">
    <w:name w:val="index 7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/>
      <w:spacing w:val="6"/>
      <w:kern w:val="0"/>
      <w:lang w:val="ru-RU"/>
    </w:rPr>
  </w:style>
  <w:style w:type="paragraph" w:styleId="82">
    <w:name w:val="index 8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/>
      <w:spacing w:val="6"/>
      <w:kern w:val="0"/>
      <w:lang w:val="ru-RU"/>
    </w:rPr>
  </w:style>
  <w:style w:type="paragraph" w:styleId="92">
    <w:name w:val="index 9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/>
      <w:spacing w:val="6"/>
      <w:kern w:val="0"/>
      <w:lang w:val="ru-RU"/>
    </w:rPr>
  </w:style>
  <w:style w:type="paragraph" w:styleId="afd">
    <w:name w:val="Message Header"/>
    <w:basedOn w:val="a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Arial"/>
      <w:spacing w:val="6"/>
      <w:kern w:val="0"/>
      <w:lang w:val="ru-RU"/>
    </w:rPr>
  </w:style>
  <w:style w:type="paragraph" w:customStyle="1" w:styleId="aff">
    <w:name w:val="Рис."/>
    <w:basedOn w:val="a"/>
    <w:next w:val="ad"/>
    <w:uiPriority w:val="99"/>
    <w:rsid w:val="00950875"/>
    <w:pPr>
      <w:keepNext/>
      <w:autoSpaceDE w:val="0"/>
      <w:autoSpaceDN w:val="0"/>
      <w:spacing w:before="120" w:after="120"/>
      <w:jc w:val="left"/>
    </w:pPr>
    <w:rPr>
      <w:rFonts w:eastAsia="SimSun"/>
      <w:spacing w:val="6"/>
      <w:kern w:val="0"/>
      <w:sz w:val="22"/>
      <w:szCs w:val="22"/>
      <w:lang w:val="ru-RU"/>
    </w:rPr>
  </w:style>
  <w:style w:type="character" w:customStyle="1" w:styleId="afe">
    <w:name w:val="Шапка Знак"/>
    <w:link w:val="afd"/>
    <w:uiPriority w:val="99"/>
    <w:locked/>
    <w:rsid w:val="00950875"/>
    <w:rPr>
      <w:rFonts w:ascii="Arial" w:eastAsia="SimSun" w:hAnsi="Arial" w:cs="Arial"/>
      <w:spacing w:val="6"/>
      <w:sz w:val="26"/>
      <w:szCs w:val="26"/>
      <w:shd w:val="pct20" w:color="auto" w:fill="auto"/>
    </w:rPr>
  </w:style>
  <w:style w:type="paragraph" w:customStyle="1" w:styleId="aff0">
    <w:name w:val="Формула"/>
    <w:basedOn w:val="a"/>
    <w:uiPriority w:val="99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"/>
    <w:uiPriority w:val="99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1">
    <w:name w:val="Уравнение"/>
    <w:uiPriority w:val="99"/>
    <w:rsid w:val="00D12C9E"/>
    <w:rPr>
      <w:position w:val="-10"/>
    </w:rPr>
  </w:style>
  <w:style w:type="character" w:customStyle="1" w:styleId="20">
    <w:name w:val="Заголовок 2 Знак"/>
    <w:link w:val="2"/>
    <w:uiPriority w:val="99"/>
    <w:locked/>
    <w:rsid w:val="005C21D7"/>
    <w:rPr>
      <w:sz w:val="36"/>
      <w:szCs w:val="36"/>
    </w:rPr>
  </w:style>
  <w:style w:type="paragraph" w:styleId="aff2">
    <w:name w:val="Balloon Text"/>
    <w:basedOn w:val="a"/>
    <w:link w:val="aff3"/>
    <w:uiPriority w:val="99"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4">
    <w:name w:val="Основной шрифт"/>
    <w:uiPriority w:val="99"/>
    <w:rsid w:val="00691942"/>
  </w:style>
  <w:style w:type="character" w:customStyle="1" w:styleId="aff3">
    <w:name w:val="Текст выноски Знак"/>
    <w:link w:val="aff2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5">
    <w:name w:val="Block Text"/>
    <w:basedOn w:val="a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szCs w:val="20"/>
      <w:lang w:val="ru-RU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szCs w:val="24"/>
      <w:lang w:val="en-US"/>
    </w:rPr>
  </w:style>
  <w:style w:type="paragraph" w:customStyle="1" w:styleId="15">
    <w:name w:val="Обычный1"/>
    <w:uiPriority w:val="99"/>
    <w:rsid w:val="006B181F"/>
    <w:pPr>
      <w:autoSpaceDE w:val="0"/>
      <w:autoSpaceDN w:val="0"/>
    </w:pPr>
  </w:style>
  <w:style w:type="paragraph" w:styleId="aff6">
    <w:name w:val="Plain Text"/>
    <w:basedOn w:val="a"/>
    <w:link w:val="aff7"/>
    <w:uiPriority w:val="99"/>
    <w:rsid w:val="008E159F"/>
    <w:pPr>
      <w:jc w:val="left"/>
    </w:pPr>
    <w:rPr>
      <w:rFonts w:ascii="Courier New" w:hAnsi="Courier New" w:cs="Courier New"/>
      <w:kern w:val="0"/>
      <w:sz w:val="20"/>
      <w:szCs w:val="20"/>
      <w:lang w:val="ru-RU"/>
    </w:rPr>
  </w:style>
  <w:style w:type="paragraph" w:customStyle="1" w:styleId="93">
    <w:name w:val="заголовок 9"/>
    <w:basedOn w:val="a"/>
    <w:next w:val="a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i/>
      <w:iCs/>
      <w:kern w:val="0"/>
      <w:sz w:val="28"/>
      <w:szCs w:val="28"/>
      <w:lang w:val="ru-RU"/>
    </w:rPr>
  </w:style>
  <w:style w:type="character" w:customStyle="1" w:styleId="aff7">
    <w:name w:val="Текст Знак"/>
    <w:link w:val="aff6"/>
    <w:uiPriority w:val="99"/>
    <w:locked/>
    <w:rsid w:val="008E159F"/>
    <w:rPr>
      <w:rFonts w:ascii="Courier New" w:hAnsi="Courier New" w:cs="Courier New"/>
    </w:rPr>
  </w:style>
  <w:style w:type="paragraph" w:customStyle="1" w:styleId="63">
    <w:name w:val="заголовок 6"/>
    <w:basedOn w:val="a"/>
    <w:next w:val="a"/>
    <w:uiPriority w:val="99"/>
    <w:rsid w:val="001F570E"/>
    <w:pPr>
      <w:keepNext/>
      <w:autoSpaceDE w:val="0"/>
      <w:autoSpaceDN w:val="0"/>
      <w:jc w:val="left"/>
    </w:pPr>
    <w:rPr>
      <w:i/>
      <w:iCs/>
      <w:kern w:val="0"/>
      <w:sz w:val="28"/>
      <w:szCs w:val="28"/>
      <w:lang w:val="ru-RU"/>
    </w:rPr>
  </w:style>
  <w:style w:type="paragraph" w:customStyle="1" w:styleId="83">
    <w:name w:val="заголовок 8"/>
    <w:basedOn w:val="a"/>
    <w:next w:val="a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kern w:val="0"/>
      <w:sz w:val="28"/>
      <w:szCs w:val="28"/>
      <w:u w:val="single"/>
    </w:rPr>
  </w:style>
  <w:style w:type="paragraph" w:customStyle="1" w:styleId="210">
    <w:name w:val="Основной текст 21"/>
    <w:basedOn w:val="a"/>
    <w:uiPriority w:val="99"/>
    <w:rsid w:val="001F570E"/>
    <w:pPr>
      <w:autoSpaceDE w:val="0"/>
      <w:autoSpaceDN w:val="0"/>
      <w:jc w:val="left"/>
    </w:pPr>
    <w:rPr>
      <w:kern w:val="0"/>
      <w:lang w:val="ru-RU"/>
    </w:r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bCs/>
      <w:i/>
      <w:iCs/>
      <w:kern w:val="0"/>
      <w:sz w:val="20"/>
      <w:szCs w:val="20"/>
      <w:lang w:val="ru-RU"/>
    </w:rPr>
  </w:style>
  <w:style w:type="paragraph" w:customStyle="1" w:styleId="38">
    <w:name w:val="заголовок 3"/>
    <w:basedOn w:val="a"/>
    <w:next w:val="a"/>
    <w:uiPriority w:val="99"/>
    <w:rsid w:val="00757A92"/>
    <w:pPr>
      <w:keepNext/>
      <w:autoSpaceDE w:val="0"/>
      <w:autoSpaceDN w:val="0"/>
      <w:jc w:val="left"/>
    </w:pPr>
    <w:rPr>
      <w:kern w:val="0"/>
      <w:sz w:val="28"/>
      <w:szCs w:val="28"/>
      <w:u w:val="single"/>
      <w:lang w:val="ru-RU"/>
    </w:rPr>
  </w:style>
  <w:style w:type="paragraph" w:customStyle="1" w:styleId="73">
    <w:name w:val="заголовок 7"/>
    <w:basedOn w:val="a"/>
    <w:next w:val="a"/>
    <w:uiPriority w:val="99"/>
    <w:rsid w:val="00780D94"/>
    <w:pPr>
      <w:keepNext/>
      <w:autoSpaceDE w:val="0"/>
      <w:autoSpaceDN w:val="0"/>
      <w:ind w:firstLine="720"/>
    </w:pPr>
    <w:rPr>
      <w:kern w:val="0"/>
      <w:sz w:val="28"/>
      <w:szCs w:val="28"/>
    </w:rPr>
  </w:style>
  <w:style w:type="character" w:customStyle="1" w:styleId="aff8">
    <w:name w:val="номер страницы"/>
    <w:uiPriority w:val="99"/>
    <w:rsid w:val="00780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6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9109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2014-02-22T07:05:00Z</dcterms:created>
  <dcterms:modified xsi:type="dcterms:W3CDTF">2014-02-22T07:05:00Z</dcterms:modified>
</cp:coreProperties>
</file>